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2F5DF" w14:textId="77777777" w:rsidR="000A65F6" w:rsidRDefault="000A65F6" w:rsidP="00C853B4">
      <w:pPr>
        <w:jc w:val="center"/>
        <w:rPr>
          <w:rFonts w:ascii="Times New Roman" w:hAnsi="Times New Roman" w:cs="Times New Roman"/>
          <w:b/>
          <w:bCs/>
          <w:sz w:val="24"/>
          <w:szCs w:val="24"/>
        </w:rPr>
      </w:pPr>
    </w:p>
    <w:tbl>
      <w:tblPr>
        <w:tblpPr w:leftFromText="141" w:rightFromText="141" w:bottomFromText="160" w:vertAnchor="page" w:horzAnchor="margin" w:tblpXSpec="center" w:tblpY="338"/>
        <w:tblW w:w="1134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7"/>
        <w:gridCol w:w="9231"/>
        <w:gridCol w:w="992"/>
      </w:tblGrid>
      <w:tr w:rsidR="000A65F6" w:rsidRPr="000A65F6" w14:paraId="259AF2F6" w14:textId="77777777" w:rsidTr="000A65F6">
        <w:trPr>
          <w:trHeight w:val="2400"/>
        </w:trPr>
        <w:tc>
          <w:tcPr>
            <w:tcW w:w="1116" w:type="dxa"/>
            <w:tcBorders>
              <w:top w:val="single" w:sz="4" w:space="0" w:color="auto"/>
              <w:left w:val="single" w:sz="4" w:space="0" w:color="auto"/>
              <w:bottom w:val="single" w:sz="4" w:space="0" w:color="auto"/>
              <w:right w:val="single" w:sz="4" w:space="0" w:color="auto"/>
            </w:tcBorders>
          </w:tcPr>
          <w:p w14:paraId="37E6767A" w14:textId="77777777" w:rsidR="000A65F6" w:rsidRPr="000A65F6" w:rsidRDefault="000A65F6" w:rsidP="000A65F6">
            <w:pPr>
              <w:spacing w:after="0" w:line="240" w:lineRule="auto"/>
              <w:jc w:val="both"/>
              <w:rPr>
                <w:rFonts w:ascii="Times New Roman" w:eastAsia="Times New Roman" w:hAnsi="Times New Roman" w:cs="Times New Roman"/>
                <w:b/>
                <w:sz w:val="16"/>
                <w:szCs w:val="16"/>
                <w:lang w:eastAsia="it-IT"/>
              </w:rPr>
            </w:pPr>
            <w:r w:rsidRPr="000A65F6">
              <w:rPr>
                <w:rFonts w:ascii="Times New Roman" w:eastAsia="Times New Roman" w:hAnsi="Times New Roman" w:cs="Times New Roman"/>
                <w:noProof/>
                <w:sz w:val="16"/>
                <w:szCs w:val="16"/>
                <w:lang w:eastAsia="it-IT"/>
              </w:rPr>
              <w:drawing>
                <wp:inline distT="0" distB="0" distL="0" distR="0" wp14:anchorId="68A69AF5" wp14:editId="5A93A11D">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1F5BEA6F" w14:textId="77777777" w:rsidR="000A65F6" w:rsidRPr="000A65F6" w:rsidRDefault="000A65F6" w:rsidP="000A65F6">
            <w:pPr>
              <w:spacing w:after="0" w:line="240" w:lineRule="auto"/>
              <w:jc w:val="both"/>
              <w:rPr>
                <w:rFonts w:ascii="Times New Roman" w:eastAsia="Times New Roman" w:hAnsi="Times New Roman" w:cs="Times New Roman"/>
                <w:sz w:val="16"/>
                <w:szCs w:val="16"/>
                <w:lang w:eastAsia="it-IT"/>
              </w:rPr>
            </w:pPr>
          </w:p>
        </w:tc>
        <w:tc>
          <w:tcPr>
            <w:tcW w:w="9227" w:type="dxa"/>
            <w:tcBorders>
              <w:top w:val="single" w:sz="4" w:space="0" w:color="auto"/>
              <w:left w:val="single" w:sz="4" w:space="0" w:color="auto"/>
              <w:bottom w:val="single" w:sz="4" w:space="0" w:color="auto"/>
              <w:right w:val="single" w:sz="4" w:space="0" w:color="auto"/>
            </w:tcBorders>
          </w:tcPr>
          <w:p w14:paraId="243D5C13" w14:textId="77777777" w:rsidR="000A65F6" w:rsidRPr="000A65F6" w:rsidRDefault="000A65F6" w:rsidP="000A65F6">
            <w:pPr>
              <w:keepNext/>
              <w:spacing w:after="0" w:line="240" w:lineRule="auto"/>
              <w:jc w:val="center"/>
              <w:outlineLvl w:val="1"/>
              <w:rPr>
                <w:rFonts w:ascii="Times New Roman" w:eastAsia="Times New Roman" w:hAnsi="Times New Roman" w:cs="Times New Roman"/>
                <w:b/>
                <w:bCs/>
                <w:i/>
                <w:iCs/>
                <w:sz w:val="16"/>
                <w:szCs w:val="16"/>
                <w:lang w:eastAsia="it-IT"/>
              </w:rPr>
            </w:pPr>
          </w:p>
          <w:p w14:paraId="6101FDC5" w14:textId="77777777" w:rsidR="000A65F6" w:rsidRPr="000A65F6" w:rsidRDefault="000A65F6" w:rsidP="000A65F6">
            <w:pPr>
              <w:keepNext/>
              <w:spacing w:after="0" w:line="240" w:lineRule="auto"/>
              <w:jc w:val="center"/>
              <w:outlineLvl w:val="1"/>
              <w:rPr>
                <w:rFonts w:ascii="Times New Roman" w:eastAsia="Times New Roman" w:hAnsi="Times New Roman" w:cs="Times New Roman"/>
                <w:b/>
                <w:bCs/>
                <w:i/>
                <w:iCs/>
                <w:sz w:val="16"/>
                <w:szCs w:val="16"/>
                <w:lang w:eastAsia="it-IT"/>
              </w:rPr>
            </w:pPr>
            <w:r w:rsidRPr="000A65F6">
              <w:rPr>
                <w:rFonts w:ascii="Times New Roman" w:eastAsia="Times New Roman" w:hAnsi="Times New Roman" w:cs="Times New Roman"/>
                <w:b/>
                <w:bCs/>
                <w:i/>
                <w:iCs/>
                <w:sz w:val="16"/>
                <w:szCs w:val="16"/>
                <w:lang w:eastAsia="it-IT"/>
              </w:rPr>
              <w:t xml:space="preserve">ISTITUTO </w:t>
            </w:r>
            <w:proofErr w:type="gramStart"/>
            <w:r w:rsidRPr="000A65F6">
              <w:rPr>
                <w:rFonts w:ascii="Times New Roman" w:eastAsia="Times New Roman" w:hAnsi="Times New Roman" w:cs="Times New Roman"/>
                <w:b/>
                <w:bCs/>
                <w:i/>
                <w:iCs/>
                <w:sz w:val="16"/>
                <w:szCs w:val="16"/>
                <w:lang w:eastAsia="it-IT"/>
              </w:rPr>
              <w:t>STATALE  D’ISTRUZIONE</w:t>
            </w:r>
            <w:proofErr w:type="gramEnd"/>
            <w:r w:rsidRPr="000A65F6">
              <w:rPr>
                <w:rFonts w:ascii="Times New Roman" w:eastAsia="Times New Roman" w:hAnsi="Times New Roman" w:cs="Times New Roman"/>
                <w:b/>
                <w:bCs/>
                <w:i/>
                <w:iCs/>
                <w:sz w:val="16"/>
                <w:szCs w:val="16"/>
                <w:lang w:eastAsia="it-IT"/>
              </w:rPr>
              <w:t xml:space="preserve"> SECONDARIA SUPERIORE</w:t>
            </w:r>
          </w:p>
          <w:p w14:paraId="2471699A" w14:textId="77777777" w:rsidR="000A65F6" w:rsidRPr="000A65F6" w:rsidRDefault="000A65F6" w:rsidP="000A65F6">
            <w:pPr>
              <w:spacing w:after="0" w:line="240" w:lineRule="auto"/>
              <w:jc w:val="center"/>
              <w:rPr>
                <w:rFonts w:ascii="Times New Roman" w:eastAsia="Times New Roman" w:hAnsi="Times New Roman" w:cs="Times New Roman"/>
                <w:b/>
                <w:bCs/>
                <w:sz w:val="16"/>
                <w:szCs w:val="16"/>
                <w:lang w:eastAsia="it-IT"/>
              </w:rPr>
            </w:pPr>
            <w:r w:rsidRPr="000A65F6">
              <w:rPr>
                <w:rFonts w:ascii="Times New Roman" w:eastAsia="Times New Roman" w:hAnsi="Times New Roman" w:cs="Times New Roman"/>
                <w:b/>
                <w:bCs/>
                <w:sz w:val="16"/>
                <w:szCs w:val="16"/>
                <w:lang w:eastAsia="it-IT"/>
              </w:rPr>
              <w:t xml:space="preserve">“G. B.  </w:t>
            </w:r>
            <w:proofErr w:type="gramStart"/>
            <w:r w:rsidRPr="000A65F6">
              <w:rPr>
                <w:rFonts w:ascii="Times New Roman" w:eastAsia="Times New Roman" w:hAnsi="Times New Roman" w:cs="Times New Roman"/>
                <w:b/>
                <w:bCs/>
                <w:sz w:val="16"/>
                <w:szCs w:val="16"/>
                <w:lang w:eastAsia="it-IT"/>
              </w:rPr>
              <w:t>NOVELLI ”</w:t>
            </w:r>
            <w:proofErr w:type="gramEnd"/>
          </w:p>
          <w:p w14:paraId="2DECF62A" w14:textId="77777777" w:rsidR="000A65F6" w:rsidRPr="000A65F6" w:rsidRDefault="000A65F6" w:rsidP="000A65F6">
            <w:pPr>
              <w:spacing w:after="0" w:line="240" w:lineRule="auto"/>
              <w:ind w:left="720"/>
              <w:contextualSpacing/>
              <w:rPr>
                <w:rFonts w:ascii="Times New Roman" w:eastAsia="Times New Roman" w:hAnsi="Times New Roman" w:cs="Times New Roman"/>
                <w:sz w:val="16"/>
                <w:szCs w:val="16"/>
                <w:lang w:eastAsia="it-IT"/>
              </w:rPr>
            </w:pPr>
            <w:r w:rsidRPr="000A65F6">
              <w:rPr>
                <w:rFonts w:ascii="Times New Roman" w:eastAsia="Times New Roman" w:hAnsi="Times New Roman" w:cs="Times New Roman"/>
                <w:sz w:val="16"/>
                <w:szCs w:val="16"/>
                <w:lang w:eastAsia="it-IT"/>
              </w:rPr>
              <w:t xml:space="preserve">                                     Liceo delle Scienze Umane </w:t>
            </w:r>
            <w:r w:rsidRPr="000A65F6">
              <w:rPr>
                <w:rFonts w:ascii="Times New Roman" w:eastAsia="Times New Roman" w:hAnsi="Times New Roman" w:cs="Times New Roman"/>
                <w:b/>
                <w:bCs/>
                <w:sz w:val="16"/>
                <w:szCs w:val="16"/>
                <w:lang w:eastAsia="it-IT"/>
              </w:rPr>
              <w:t xml:space="preserve">– </w:t>
            </w:r>
            <w:r w:rsidRPr="000A65F6">
              <w:rPr>
                <w:rFonts w:ascii="Times New Roman" w:eastAsia="Times New Roman" w:hAnsi="Times New Roman" w:cs="Times New Roman"/>
                <w:sz w:val="16"/>
                <w:szCs w:val="16"/>
                <w:lang w:eastAsia="it-IT"/>
              </w:rPr>
              <w:t>Liceo Economico Sociale −Liceo Linguistico</w:t>
            </w:r>
          </w:p>
          <w:p w14:paraId="76AC6C17" w14:textId="77777777" w:rsidR="000A65F6" w:rsidRPr="000A65F6" w:rsidRDefault="000A65F6" w:rsidP="000A65F6">
            <w:pPr>
              <w:spacing w:after="0" w:line="20" w:lineRule="atLeast"/>
              <w:ind w:left="142"/>
              <w:jc w:val="center"/>
              <w:rPr>
                <w:rFonts w:ascii="Times New Roman" w:eastAsia="Times New Roman" w:hAnsi="Times New Roman" w:cs="Times New Roman"/>
                <w:sz w:val="16"/>
                <w:szCs w:val="16"/>
                <w:lang w:eastAsia="it-IT"/>
              </w:rPr>
            </w:pPr>
            <w:r w:rsidRPr="000A65F6">
              <w:rPr>
                <w:rFonts w:ascii="Times New Roman" w:eastAsia="Times New Roman" w:hAnsi="Times New Roman" w:cs="Times New Roman"/>
                <w:sz w:val="16"/>
                <w:szCs w:val="16"/>
                <w:lang w:eastAsia="it-IT"/>
              </w:rPr>
              <w:t xml:space="preserve">Istituto Professionale Abbigliamento e Moda </w:t>
            </w:r>
            <w:r w:rsidRPr="000A65F6">
              <w:rPr>
                <w:rFonts w:ascii="Times New Roman" w:eastAsia="Times New Roman" w:hAnsi="Times New Roman" w:cs="Times New Roman"/>
                <w:b/>
                <w:bCs/>
                <w:sz w:val="16"/>
                <w:szCs w:val="16"/>
                <w:lang w:eastAsia="it-IT"/>
              </w:rPr>
              <w:t xml:space="preserve">– </w:t>
            </w:r>
            <w:r w:rsidRPr="000A65F6">
              <w:rPr>
                <w:rFonts w:ascii="Times New Roman" w:eastAsia="Times New Roman" w:hAnsi="Times New Roman" w:cs="Times New Roman"/>
                <w:sz w:val="16"/>
                <w:szCs w:val="16"/>
                <w:lang w:eastAsia="it-IT"/>
              </w:rPr>
              <w:t xml:space="preserve">Istituto Professionale Industria e Artigianato </w:t>
            </w:r>
            <w:proofErr w:type="gramStart"/>
            <w:r w:rsidRPr="000A65F6">
              <w:rPr>
                <w:rFonts w:ascii="Times New Roman" w:eastAsia="Times New Roman" w:hAnsi="Times New Roman" w:cs="Times New Roman"/>
                <w:sz w:val="16"/>
                <w:szCs w:val="16"/>
                <w:lang w:eastAsia="it-IT"/>
              </w:rPr>
              <w:t>per  il</w:t>
            </w:r>
            <w:proofErr w:type="gramEnd"/>
            <w:r w:rsidRPr="000A65F6">
              <w:rPr>
                <w:rFonts w:ascii="Times New Roman" w:eastAsia="Times New Roman" w:hAnsi="Times New Roman" w:cs="Times New Roman"/>
                <w:sz w:val="16"/>
                <w:szCs w:val="16"/>
                <w:lang w:eastAsia="it-IT"/>
              </w:rPr>
              <w:t xml:space="preserve"> made in </w:t>
            </w:r>
            <w:proofErr w:type="spellStart"/>
            <w:r w:rsidRPr="000A65F6">
              <w:rPr>
                <w:rFonts w:ascii="Times New Roman" w:eastAsia="Times New Roman" w:hAnsi="Times New Roman" w:cs="Times New Roman"/>
                <w:sz w:val="16"/>
                <w:szCs w:val="16"/>
                <w:lang w:eastAsia="it-IT"/>
              </w:rPr>
              <w:t>Italy</w:t>
            </w:r>
            <w:proofErr w:type="spellEnd"/>
            <w:r w:rsidRPr="000A65F6">
              <w:rPr>
                <w:rFonts w:ascii="Times New Roman" w:eastAsia="Times New Roman" w:hAnsi="Times New Roman" w:cs="Times New Roman"/>
                <w:sz w:val="16"/>
                <w:szCs w:val="16"/>
                <w:lang w:eastAsia="it-IT"/>
              </w:rPr>
              <w:t xml:space="preserve">  (Tessile-Abbigliamento)</w:t>
            </w:r>
          </w:p>
          <w:p w14:paraId="4FBBAF75" w14:textId="77777777" w:rsidR="000A65F6" w:rsidRPr="000A65F6" w:rsidRDefault="000A65F6" w:rsidP="000A65F6">
            <w:pPr>
              <w:spacing w:after="0" w:line="20" w:lineRule="atLeast"/>
              <w:ind w:left="360"/>
              <w:jc w:val="center"/>
              <w:rPr>
                <w:rFonts w:ascii="Times New Roman" w:eastAsia="Times New Roman" w:hAnsi="Times New Roman" w:cs="Times New Roman"/>
                <w:sz w:val="16"/>
                <w:szCs w:val="16"/>
                <w:lang w:eastAsia="it-IT"/>
              </w:rPr>
            </w:pPr>
            <w:r w:rsidRPr="000A65F6">
              <w:rPr>
                <w:rFonts w:ascii="Times New Roman" w:eastAsia="Times New Roman" w:hAnsi="Times New Roman" w:cs="Times New Roman"/>
                <w:sz w:val="16"/>
                <w:szCs w:val="16"/>
                <w:lang w:eastAsia="it-IT"/>
              </w:rPr>
              <w:t xml:space="preserve">Istituto Professionale </w:t>
            </w:r>
            <w:r w:rsidRPr="000A65F6">
              <w:rPr>
                <w:rFonts w:ascii="Times New Roman" w:eastAsia="Calibri" w:hAnsi="Times New Roman" w:cs="Times New Roman"/>
                <w:noProof/>
                <w:sz w:val="16"/>
                <w:szCs w:val="16"/>
                <w:lang w:eastAsia="it-IT"/>
              </w:rPr>
              <w:t>Servizi socio-sanitari</w:t>
            </w:r>
            <w:r w:rsidRPr="000A65F6">
              <w:rPr>
                <w:rFonts w:ascii="Times New Roman" w:eastAsia="Times New Roman" w:hAnsi="Times New Roman" w:cs="Times New Roman"/>
                <w:sz w:val="16"/>
                <w:szCs w:val="16"/>
                <w:lang w:eastAsia="it-IT"/>
              </w:rPr>
              <w:t xml:space="preserve"> </w:t>
            </w:r>
            <w:r w:rsidRPr="000A65F6">
              <w:rPr>
                <w:rFonts w:ascii="Times New Roman" w:eastAsia="Times New Roman" w:hAnsi="Times New Roman" w:cs="Times New Roman"/>
                <w:b/>
                <w:bCs/>
                <w:sz w:val="16"/>
                <w:szCs w:val="16"/>
                <w:lang w:eastAsia="it-IT"/>
              </w:rPr>
              <w:t xml:space="preserve">– </w:t>
            </w:r>
            <w:r w:rsidRPr="000A65F6">
              <w:rPr>
                <w:rFonts w:ascii="Times New Roman" w:eastAsia="Times New Roman" w:hAnsi="Times New Roman" w:cs="Times New Roman"/>
                <w:sz w:val="16"/>
                <w:szCs w:val="16"/>
                <w:lang w:eastAsia="it-IT"/>
              </w:rPr>
              <w:t xml:space="preserve">Istituto Professionale Servizi per la </w:t>
            </w:r>
            <w:proofErr w:type="spellStart"/>
            <w:r w:rsidRPr="000A65F6">
              <w:rPr>
                <w:rFonts w:ascii="Times New Roman" w:eastAsia="Times New Roman" w:hAnsi="Times New Roman" w:cs="Times New Roman"/>
                <w:sz w:val="16"/>
                <w:szCs w:val="16"/>
                <w:lang w:eastAsia="it-IT"/>
              </w:rPr>
              <w:t>sanita'</w:t>
            </w:r>
            <w:proofErr w:type="spellEnd"/>
            <w:r w:rsidRPr="000A65F6">
              <w:rPr>
                <w:rFonts w:ascii="Times New Roman" w:eastAsia="Times New Roman" w:hAnsi="Times New Roman" w:cs="Times New Roman"/>
                <w:sz w:val="16"/>
                <w:szCs w:val="16"/>
                <w:lang w:eastAsia="it-IT"/>
              </w:rPr>
              <w:t xml:space="preserve"> e l'assistenza sociale</w:t>
            </w:r>
          </w:p>
          <w:p w14:paraId="6E46F424" w14:textId="77777777" w:rsidR="000A65F6" w:rsidRPr="000A65F6" w:rsidRDefault="000A65F6" w:rsidP="000A65F6">
            <w:pPr>
              <w:autoSpaceDE w:val="0"/>
              <w:autoSpaceDN w:val="0"/>
              <w:adjustRightInd w:val="0"/>
              <w:spacing w:after="0" w:line="20" w:lineRule="atLeast"/>
              <w:rPr>
                <w:rFonts w:ascii="Times New Roman" w:eastAsia="Times New Roman" w:hAnsi="Times New Roman" w:cs="Times New Roman"/>
                <w:sz w:val="16"/>
                <w:szCs w:val="16"/>
                <w:lang w:eastAsia="it-IT"/>
              </w:rPr>
            </w:pPr>
            <w:r w:rsidRPr="000A65F6">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331104B6" w14:textId="77777777" w:rsidR="000A65F6" w:rsidRPr="000A65F6" w:rsidRDefault="000A65F6" w:rsidP="000A65F6">
            <w:pPr>
              <w:spacing w:after="0" w:line="240" w:lineRule="auto"/>
              <w:jc w:val="center"/>
              <w:rPr>
                <w:rFonts w:ascii="Times New Roman" w:eastAsia="Times New Roman" w:hAnsi="Times New Roman" w:cs="Times New Roman"/>
                <w:sz w:val="16"/>
                <w:szCs w:val="16"/>
                <w:lang w:eastAsia="it-IT"/>
              </w:rPr>
            </w:pPr>
            <w:r w:rsidRPr="000A65F6">
              <w:rPr>
                <w:rFonts w:ascii="Times New Roman" w:eastAsia="Times New Roman" w:hAnsi="Times New Roman" w:cs="Times New Roman"/>
                <w:sz w:val="16"/>
                <w:szCs w:val="16"/>
                <w:lang w:eastAsia="it-IT"/>
              </w:rPr>
              <w:t xml:space="preserve">Via G.B. Novelli, N° 1  </w:t>
            </w:r>
            <w:r w:rsidRPr="000A65F6">
              <w:rPr>
                <w:rFonts w:ascii="Times New Roman" w:eastAsia="Times New Roman" w:hAnsi="Times New Roman" w:cs="Times New Roman"/>
                <w:i/>
                <w:iCs/>
                <w:sz w:val="16"/>
                <w:szCs w:val="16"/>
                <w:lang w:eastAsia="it-IT"/>
              </w:rPr>
              <w:t xml:space="preserve">  </w:t>
            </w:r>
            <w:proofErr w:type="gramStart"/>
            <w:r w:rsidRPr="000A65F6">
              <w:rPr>
                <w:rFonts w:ascii="Times New Roman" w:eastAsia="Times New Roman" w:hAnsi="Times New Roman" w:cs="Times New Roman"/>
                <w:sz w:val="16"/>
                <w:szCs w:val="16"/>
                <w:lang w:eastAsia="it-IT"/>
              </w:rPr>
              <w:t xml:space="preserve">81025  </w:t>
            </w:r>
            <w:r w:rsidRPr="000A65F6">
              <w:rPr>
                <w:rFonts w:ascii="Times New Roman" w:eastAsia="Times New Roman" w:hAnsi="Times New Roman" w:cs="Times New Roman"/>
                <w:b/>
                <w:bCs/>
                <w:sz w:val="16"/>
                <w:szCs w:val="16"/>
                <w:lang w:eastAsia="it-IT"/>
              </w:rPr>
              <w:t>MARCIANISE</w:t>
            </w:r>
            <w:proofErr w:type="gramEnd"/>
            <w:r w:rsidRPr="000A65F6">
              <w:rPr>
                <w:rFonts w:ascii="Times New Roman" w:eastAsia="Times New Roman" w:hAnsi="Times New Roman" w:cs="Times New Roman"/>
                <w:sz w:val="16"/>
                <w:szCs w:val="16"/>
                <w:lang w:eastAsia="it-IT"/>
              </w:rPr>
              <w:t xml:space="preserve"> (CE</w:t>
            </w:r>
            <w:r w:rsidRPr="000A65F6">
              <w:rPr>
                <w:rFonts w:ascii="Times New Roman" w:eastAsia="Times New Roman" w:hAnsi="Times New Roman" w:cs="Times New Roman"/>
                <w:b/>
                <w:bCs/>
                <w:sz w:val="16"/>
                <w:szCs w:val="16"/>
                <w:lang w:eastAsia="it-IT"/>
              </w:rPr>
              <w:t>)</w:t>
            </w:r>
          </w:p>
          <w:p w14:paraId="2EEE88DE" w14:textId="77777777" w:rsidR="000A65F6" w:rsidRPr="000A65F6" w:rsidRDefault="000A65F6" w:rsidP="000A65F6">
            <w:pPr>
              <w:spacing w:after="0" w:line="240" w:lineRule="auto"/>
              <w:jc w:val="center"/>
              <w:rPr>
                <w:rFonts w:ascii="Times New Roman" w:eastAsia="Times New Roman" w:hAnsi="Times New Roman" w:cs="Times New Roman"/>
                <w:sz w:val="16"/>
                <w:szCs w:val="16"/>
                <w:lang w:eastAsia="it-IT"/>
              </w:rPr>
            </w:pPr>
            <w:r w:rsidRPr="000A65F6">
              <w:rPr>
                <w:rFonts w:ascii="Times New Roman" w:eastAsia="Times New Roman" w:hAnsi="Times New Roman" w:cs="Times New Roman"/>
                <w:sz w:val="16"/>
                <w:szCs w:val="16"/>
                <w:lang w:eastAsia="it-IT"/>
              </w:rPr>
              <w:t xml:space="preserve">Codice </w:t>
            </w:r>
            <w:proofErr w:type="gramStart"/>
            <w:r w:rsidRPr="000A65F6">
              <w:rPr>
                <w:rFonts w:ascii="Times New Roman" w:eastAsia="Times New Roman" w:hAnsi="Times New Roman" w:cs="Times New Roman"/>
                <w:sz w:val="16"/>
                <w:szCs w:val="16"/>
                <w:lang w:eastAsia="it-IT"/>
              </w:rPr>
              <w:t>Fiscale :</w:t>
            </w:r>
            <w:proofErr w:type="gramEnd"/>
            <w:r w:rsidRPr="000A65F6">
              <w:rPr>
                <w:rFonts w:ascii="Times New Roman" w:eastAsia="Times New Roman" w:hAnsi="Times New Roman" w:cs="Times New Roman"/>
                <w:sz w:val="16"/>
                <w:szCs w:val="16"/>
                <w:lang w:eastAsia="it-IT"/>
              </w:rPr>
              <w:t xml:space="preserve"> 80102490614 </w:t>
            </w:r>
            <w:r w:rsidRPr="000A65F6">
              <w:rPr>
                <w:rFonts w:ascii="Times New Roman" w:eastAsia="Times New Roman" w:hAnsi="Times New Roman" w:cs="Times New Roman"/>
                <w:b/>
                <w:bCs/>
                <w:sz w:val="16"/>
                <w:szCs w:val="16"/>
                <w:lang w:eastAsia="it-IT"/>
              </w:rPr>
              <w:t>–</w:t>
            </w:r>
            <w:r w:rsidRPr="000A65F6">
              <w:rPr>
                <w:rFonts w:ascii="Times New Roman" w:eastAsia="Times New Roman" w:hAnsi="Times New Roman" w:cs="Times New Roman"/>
                <w:sz w:val="16"/>
                <w:szCs w:val="16"/>
                <w:lang w:eastAsia="it-IT"/>
              </w:rPr>
              <w:t xml:space="preserve"> Distretto Scolastico  n° 14</w:t>
            </w:r>
          </w:p>
          <w:p w14:paraId="100582D2" w14:textId="77777777" w:rsidR="000A65F6" w:rsidRPr="000A65F6" w:rsidRDefault="000A65F6" w:rsidP="000A65F6">
            <w:pPr>
              <w:spacing w:after="0" w:line="240" w:lineRule="auto"/>
              <w:jc w:val="center"/>
              <w:rPr>
                <w:rFonts w:ascii="Times New Roman" w:eastAsia="Times New Roman" w:hAnsi="Times New Roman" w:cs="Times New Roman"/>
                <w:sz w:val="16"/>
                <w:szCs w:val="16"/>
                <w:lang w:eastAsia="it-IT"/>
              </w:rPr>
            </w:pPr>
            <w:proofErr w:type="spellStart"/>
            <w:r w:rsidRPr="000A65F6">
              <w:rPr>
                <w:rFonts w:ascii="Times New Roman" w:eastAsia="Times New Roman" w:hAnsi="Times New Roman" w:cs="Times New Roman"/>
                <w:sz w:val="16"/>
                <w:szCs w:val="16"/>
                <w:lang w:eastAsia="it-IT"/>
              </w:rPr>
              <w:t>Segr</w:t>
            </w:r>
            <w:proofErr w:type="spellEnd"/>
            <w:r w:rsidRPr="000A65F6">
              <w:rPr>
                <w:rFonts w:ascii="Times New Roman" w:eastAsia="Times New Roman" w:hAnsi="Times New Roman" w:cs="Times New Roman"/>
                <w:sz w:val="16"/>
                <w:szCs w:val="16"/>
                <w:lang w:eastAsia="it-IT"/>
              </w:rPr>
              <w:t>. </w:t>
            </w:r>
            <w:proofErr w:type="spellStart"/>
            <w:r w:rsidRPr="000A65F6">
              <w:rPr>
                <w:rFonts w:ascii="Times New Roman" w:eastAsia="Times New Roman" w:hAnsi="Times New Roman" w:cs="Times New Roman"/>
                <w:sz w:val="16"/>
                <w:szCs w:val="16"/>
                <w:lang w:eastAsia="it-IT"/>
              </w:rPr>
              <w:t>Tel</w:t>
            </w:r>
            <w:proofErr w:type="spellEnd"/>
            <w:r w:rsidRPr="000A65F6">
              <w:rPr>
                <w:rFonts w:ascii="Times New Roman" w:eastAsia="Times New Roman" w:hAnsi="Times New Roman" w:cs="Times New Roman"/>
                <w:sz w:val="16"/>
                <w:szCs w:val="16"/>
                <w:lang w:eastAsia="it-IT"/>
              </w:rPr>
              <w:t xml:space="preserve"> :0823-511909 – Fax 0823-511834   </w:t>
            </w:r>
            <w:proofErr w:type="spellStart"/>
            <w:r w:rsidRPr="000A65F6">
              <w:rPr>
                <w:rFonts w:ascii="Times New Roman" w:eastAsia="Times New Roman" w:hAnsi="Times New Roman" w:cs="Times New Roman"/>
                <w:sz w:val="16"/>
                <w:szCs w:val="16"/>
                <w:lang w:eastAsia="it-IT"/>
              </w:rPr>
              <w:t>Vicedirigenza</w:t>
            </w:r>
            <w:proofErr w:type="spellEnd"/>
            <w:r w:rsidRPr="000A65F6">
              <w:rPr>
                <w:rFonts w:ascii="Times New Roman" w:eastAsia="Times New Roman" w:hAnsi="Times New Roman" w:cs="Times New Roman"/>
                <w:sz w:val="16"/>
                <w:szCs w:val="16"/>
                <w:lang w:eastAsia="it-IT"/>
              </w:rPr>
              <w:t xml:space="preserve"> </w:t>
            </w:r>
            <w:proofErr w:type="spellStart"/>
            <w:r w:rsidRPr="000A65F6">
              <w:rPr>
                <w:rFonts w:ascii="Times New Roman" w:eastAsia="Times New Roman" w:hAnsi="Times New Roman" w:cs="Times New Roman"/>
                <w:sz w:val="16"/>
                <w:szCs w:val="16"/>
                <w:lang w:eastAsia="it-IT"/>
              </w:rPr>
              <w:t>Tel</w:t>
            </w:r>
            <w:proofErr w:type="spellEnd"/>
            <w:r w:rsidRPr="000A65F6">
              <w:rPr>
                <w:rFonts w:ascii="Times New Roman" w:eastAsia="Times New Roman" w:hAnsi="Times New Roman" w:cs="Times New Roman"/>
                <w:sz w:val="16"/>
                <w:szCs w:val="16"/>
                <w:lang w:eastAsia="it-IT"/>
              </w:rPr>
              <w:t xml:space="preserve"> :0823-580019</w:t>
            </w:r>
          </w:p>
          <w:p w14:paraId="3E78616B" w14:textId="77777777" w:rsidR="000A65F6" w:rsidRPr="000A65F6" w:rsidRDefault="000A65F6" w:rsidP="000A65F6">
            <w:pPr>
              <w:spacing w:after="0" w:line="240" w:lineRule="auto"/>
              <w:jc w:val="center"/>
              <w:rPr>
                <w:rFonts w:ascii="Times New Roman" w:eastAsia="Times New Roman" w:hAnsi="Times New Roman" w:cs="Times New Roman"/>
                <w:sz w:val="16"/>
                <w:szCs w:val="16"/>
                <w:lang w:eastAsia="it-IT"/>
              </w:rPr>
            </w:pPr>
            <w:proofErr w:type="spellStart"/>
            <w:r w:rsidRPr="000A65F6">
              <w:rPr>
                <w:rFonts w:ascii="Times New Roman" w:eastAsia="Times New Roman" w:hAnsi="Times New Roman" w:cs="Times New Roman"/>
                <w:sz w:val="16"/>
                <w:szCs w:val="16"/>
                <w:lang w:eastAsia="it-IT"/>
              </w:rPr>
              <w:t>Tel</w:t>
            </w:r>
            <w:proofErr w:type="spellEnd"/>
            <w:r w:rsidRPr="000A65F6">
              <w:rPr>
                <w:rFonts w:ascii="Times New Roman" w:eastAsia="Times New Roman" w:hAnsi="Times New Roman" w:cs="Times New Roman"/>
                <w:sz w:val="16"/>
                <w:szCs w:val="16"/>
                <w:lang w:eastAsia="it-IT"/>
              </w:rPr>
              <w:t xml:space="preserve"> Dirigente </w:t>
            </w:r>
            <w:proofErr w:type="gramStart"/>
            <w:r w:rsidRPr="000A65F6">
              <w:rPr>
                <w:rFonts w:ascii="Times New Roman" w:eastAsia="Times New Roman" w:hAnsi="Times New Roman" w:cs="Times New Roman"/>
                <w:sz w:val="16"/>
                <w:szCs w:val="16"/>
                <w:lang w:eastAsia="it-IT"/>
              </w:rPr>
              <w:t>Scolastico :</w:t>
            </w:r>
            <w:proofErr w:type="gramEnd"/>
            <w:r w:rsidRPr="000A65F6">
              <w:rPr>
                <w:rFonts w:ascii="Times New Roman" w:eastAsia="Times New Roman" w:hAnsi="Times New Roman" w:cs="Times New Roman"/>
                <w:sz w:val="16"/>
                <w:szCs w:val="16"/>
                <w:lang w:eastAsia="it-IT"/>
              </w:rPr>
              <w:t xml:space="preserve"> 0823-511863</w:t>
            </w:r>
          </w:p>
          <w:p w14:paraId="2B3E2961" w14:textId="77777777" w:rsidR="000A65F6" w:rsidRPr="000A65F6" w:rsidRDefault="000A65F6" w:rsidP="000A65F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0A65F6">
              <w:rPr>
                <w:rFonts w:ascii="Times New Roman" w:eastAsia="Calibri" w:hAnsi="Times New Roman" w:cs="Times New Roman"/>
                <w:b/>
                <w:bCs/>
                <w:sz w:val="16"/>
                <w:szCs w:val="16"/>
              </w:rPr>
              <w:t>E-mail :</w:t>
            </w:r>
            <w:proofErr w:type="gramEnd"/>
            <w:r w:rsidRPr="000A65F6">
              <w:rPr>
                <w:rFonts w:ascii="Times New Roman" w:eastAsia="Calibri" w:hAnsi="Times New Roman" w:cs="Times New Roman"/>
                <w:sz w:val="16"/>
                <w:szCs w:val="16"/>
              </w:rPr>
              <w:t xml:space="preserve"> </w:t>
            </w:r>
            <w:hyperlink r:id="rId8" w:history="1">
              <w:r w:rsidRPr="000A65F6">
                <w:rPr>
                  <w:rFonts w:ascii="Times New Roman" w:eastAsia="Calibri" w:hAnsi="Times New Roman" w:cs="Times New Roman"/>
                  <w:color w:val="0000FF"/>
                  <w:sz w:val="16"/>
                  <w:szCs w:val="16"/>
                  <w:u w:val="single"/>
                </w:rPr>
                <w:t>ceis01100n@istruzione.it</w:t>
              </w:r>
            </w:hyperlink>
            <w:r w:rsidRPr="000A65F6">
              <w:rPr>
                <w:rFonts w:ascii="Times New Roman" w:eastAsia="Calibri" w:hAnsi="Times New Roman" w:cs="Times New Roman"/>
                <w:sz w:val="16"/>
                <w:szCs w:val="16"/>
              </w:rPr>
              <w:t xml:space="preserve">     </w:t>
            </w:r>
            <w:r w:rsidRPr="000A65F6">
              <w:rPr>
                <w:rFonts w:ascii="Times New Roman" w:eastAsia="Calibri" w:hAnsi="Times New Roman" w:cs="Times New Roman"/>
                <w:b/>
                <w:bCs/>
                <w:sz w:val="16"/>
                <w:szCs w:val="16"/>
              </w:rPr>
              <w:t xml:space="preserve">E-mail certificata (PEC) : </w:t>
            </w:r>
            <w:hyperlink r:id="rId9" w:history="1">
              <w:r w:rsidRPr="000A65F6">
                <w:rPr>
                  <w:rFonts w:ascii="Times New Roman" w:eastAsia="Calibri" w:hAnsi="Times New Roman" w:cs="Times New Roman"/>
                  <w:color w:val="0000FF"/>
                  <w:sz w:val="16"/>
                  <w:szCs w:val="16"/>
                  <w:u w:val="single"/>
                </w:rPr>
                <w:t>ceis01100n@pec.istruzione.it</w:t>
              </w:r>
            </w:hyperlink>
          </w:p>
          <w:p w14:paraId="0AC62A1C" w14:textId="6E8D660C" w:rsidR="000A65F6" w:rsidRPr="000A65F6" w:rsidRDefault="000A65F6" w:rsidP="000A65F6">
            <w:pPr>
              <w:tabs>
                <w:tab w:val="center" w:pos="4819"/>
                <w:tab w:val="right" w:pos="9638"/>
              </w:tabs>
              <w:spacing w:after="0" w:line="240" w:lineRule="auto"/>
              <w:jc w:val="center"/>
              <w:rPr>
                <w:rFonts w:ascii="Times New Roman" w:eastAsia="Calibri" w:hAnsi="Times New Roman" w:cs="Times New Roman"/>
                <w:sz w:val="16"/>
                <w:szCs w:val="16"/>
              </w:rPr>
            </w:pPr>
            <w:proofErr w:type="spellStart"/>
            <w:r w:rsidRPr="000A65F6">
              <w:rPr>
                <w:rFonts w:ascii="Times New Roman" w:eastAsia="Calibri" w:hAnsi="Times New Roman" w:cs="Times New Roman"/>
                <w:b/>
                <w:bCs/>
                <w:sz w:val="16"/>
                <w:szCs w:val="16"/>
                <w:lang w:val="en-US"/>
              </w:rPr>
              <w:t>Sito</w:t>
            </w:r>
            <w:proofErr w:type="spellEnd"/>
            <w:r w:rsidRPr="000A65F6">
              <w:rPr>
                <w:rFonts w:ascii="Times New Roman" w:eastAsia="Calibri" w:hAnsi="Times New Roman" w:cs="Times New Roman"/>
                <w:b/>
                <w:bCs/>
                <w:sz w:val="16"/>
                <w:szCs w:val="16"/>
                <w:lang w:val="en-US"/>
              </w:rPr>
              <w:t xml:space="preserve"> Web :</w:t>
            </w:r>
            <w:r w:rsidRPr="000A65F6">
              <w:rPr>
                <w:rFonts w:ascii="Times New Roman" w:eastAsia="Calibri" w:hAnsi="Times New Roman" w:cs="Times New Roman"/>
                <w:sz w:val="16"/>
                <w:szCs w:val="16"/>
                <w:lang w:val="en-US"/>
              </w:rPr>
              <w:t xml:space="preserve"> </w:t>
            </w:r>
            <w:hyperlink r:id="rId10" w:history="1">
              <w:r w:rsidRPr="00CD4CC7">
                <w:rPr>
                  <w:rStyle w:val="Collegamentoipertestuale"/>
                  <w:rFonts w:ascii="Times New Roman" w:eastAsia="Calibri" w:hAnsi="Times New Roman" w:cs="Times New Roman"/>
                  <w:sz w:val="16"/>
                  <w:szCs w:val="16"/>
                  <w:lang w:val="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6F4A2CAA" w14:textId="77777777" w:rsidR="000A65F6" w:rsidRPr="000A65F6" w:rsidRDefault="000A65F6" w:rsidP="000A65F6">
            <w:pPr>
              <w:spacing w:after="0" w:line="240" w:lineRule="auto"/>
              <w:jc w:val="both"/>
              <w:rPr>
                <w:rFonts w:ascii="Times New Roman" w:eastAsia="Times New Roman" w:hAnsi="Times New Roman" w:cs="Times New Roman"/>
                <w:b/>
                <w:sz w:val="16"/>
                <w:szCs w:val="16"/>
                <w:lang w:eastAsia="it-IT"/>
              </w:rPr>
            </w:pPr>
            <w:r w:rsidRPr="000A65F6">
              <w:rPr>
                <w:rFonts w:ascii="Times New Roman" w:eastAsia="Times New Roman" w:hAnsi="Times New Roman" w:cs="Times New Roman"/>
                <w:noProof/>
                <w:sz w:val="16"/>
                <w:szCs w:val="16"/>
                <w:lang w:eastAsia="it-IT"/>
              </w:rPr>
              <w:drawing>
                <wp:inline distT="0" distB="0" distL="0" distR="0" wp14:anchorId="6C98B5E4" wp14:editId="3986DC4C">
                  <wp:extent cx="619125" cy="533400"/>
                  <wp:effectExtent l="0" t="0" r="9525"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p w14:paraId="0BA07451" w14:textId="77777777" w:rsidR="000A65F6" w:rsidRPr="000A65F6" w:rsidRDefault="000A65F6" w:rsidP="000A65F6">
            <w:pPr>
              <w:spacing w:after="0" w:line="240" w:lineRule="auto"/>
              <w:jc w:val="both"/>
              <w:rPr>
                <w:rFonts w:ascii="Times New Roman" w:eastAsia="Times New Roman" w:hAnsi="Times New Roman" w:cs="Times New Roman"/>
                <w:sz w:val="16"/>
                <w:szCs w:val="16"/>
                <w:lang w:eastAsia="it-IT"/>
              </w:rPr>
            </w:pPr>
          </w:p>
        </w:tc>
      </w:tr>
    </w:tbl>
    <w:p w14:paraId="6904649E" w14:textId="77777777" w:rsidR="000A65F6" w:rsidRPr="000A65F6" w:rsidRDefault="000A65F6" w:rsidP="000A65F6">
      <w:pPr>
        <w:rPr>
          <w:rFonts w:ascii="Times New Roman" w:eastAsia="Calibri" w:hAnsi="Times New Roman" w:cs="Times New Roman"/>
          <w:b/>
          <w:bCs/>
          <w:sz w:val="52"/>
          <w:szCs w:val="52"/>
        </w:rPr>
      </w:pPr>
    </w:p>
    <w:p w14:paraId="6894E92C" w14:textId="77777777" w:rsidR="000A65F6" w:rsidRPr="000A65F6" w:rsidRDefault="000A65F6" w:rsidP="000A65F6">
      <w:pPr>
        <w:jc w:val="center"/>
        <w:rPr>
          <w:rFonts w:ascii="Times New Roman" w:eastAsia="Calibri" w:hAnsi="Times New Roman" w:cs="Times New Roman"/>
          <w:b/>
          <w:bCs/>
          <w:sz w:val="52"/>
          <w:szCs w:val="52"/>
        </w:rPr>
      </w:pPr>
    </w:p>
    <w:p w14:paraId="33C22CC7" w14:textId="77777777" w:rsidR="000A65F6" w:rsidRPr="000A65F6" w:rsidRDefault="000A65F6" w:rsidP="000A65F6">
      <w:pPr>
        <w:jc w:val="center"/>
        <w:rPr>
          <w:rFonts w:ascii="Times New Roman" w:eastAsia="Calibri" w:hAnsi="Times New Roman" w:cs="Times New Roman"/>
          <w:b/>
          <w:bCs/>
          <w:sz w:val="52"/>
          <w:szCs w:val="52"/>
        </w:rPr>
      </w:pPr>
      <w:r w:rsidRPr="000A65F6">
        <w:rPr>
          <w:rFonts w:ascii="Times New Roman" w:eastAsia="Calibri" w:hAnsi="Times New Roman" w:cs="Times New Roman"/>
          <w:b/>
          <w:bCs/>
          <w:sz w:val="52"/>
          <w:szCs w:val="52"/>
        </w:rPr>
        <w:t>REGOLAMENTO</w:t>
      </w:r>
    </w:p>
    <w:p w14:paraId="3B3CA86F" w14:textId="77777777" w:rsidR="000A65F6" w:rsidRPr="000A65F6" w:rsidRDefault="000A65F6" w:rsidP="000A65F6">
      <w:pPr>
        <w:jc w:val="center"/>
        <w:rPr>
          <w:rFonts w:ascii="Times New Roman" w:eastAsia="Calibri" w:hAnsi="Times New Roman" w:cs="Times New Roman"/>
          <w:b/>
          <w:bCs/>
          <w:sz w:val="52"/>
          <w:szCs w:val="52"/>
        </w:rPr>
      </w:pPr>
      <w:r w:rsidRPr="000A65F6">
        <w:rPr>
          <w:rFonts w:ascii="Times New Roman" w:eastAsia="Calibri" w:hAnsi="Times New Roman" w:cs="Times New Roman"/>
          <w:b/>
          <w:bCs/>
          <w:sz w:val="52"/>
          <w:szCs w:val="52"/>
        </w:rPr>
        <w:t>DI PREVENZIONE E</w:t>
      </w:r>
    </w:p>
    <w:p w14:paraId="21167182" w14:textId="77777777" w:rsidR="000A65F6" w:rsidRPr="000A65F6" w:rsidRDefault="000A65F6" w:rsidP="000A65F6">
      <w:pPr>
        <w:jc w:val="center"/>
        <w:rPr>
          <w:rFonts w:ascii="Times New Roman" w:eastAsia="Calibri" w:hAnsi="Times New Roman" w:cs="Times New Roman"/>
          <w:b/>
          <w:bCs/>
          <w:sz w:val="52"/>
          <w:szCs w:val="52"/>
        </w:rPr>
      </w:pPr>
      <w:r w:rsidRPr="000A65F6">
        <w:rPr>
          <w:rFonts w:ascii="Times New Roman" w:eastAsia="Calibri" w:hAnsi="Times New Roman" w:cs="Times New Roman"/>
          <w:b/>
          <w:bCs/>
          <w:sz w:val="52"/>
          <w:szCs w:val="52"/>
        </w:rPr>
        <w:t>CONTRASTO</w:t>
      </w:r>
    </w:p>
    <w:p w14:paraId="750D5121" w14:textId="77777777" w:rsidR="000A65F6" w:rsidRPr="000A65F6" w:rsidRDefault="000A65F6" w:rsidP="000A65F6">
      <w:pPr>
        <w:jc w:val="center"/>
        <w:rPr>
          <w:rFonts w:ascii="Times New Roman" w:eastAsia="Calibri" w:hAnsi="Times New Roman" w:cs="Times New Roman"/>
          <w:b/>
          <w:bCs/>
          <w:sz w:val="52"/>
          <w:szCs w:val="52"/>
        </w:rPr>
      </w:pPr>
      <w:r w:rsidRPr="000A65F6">
        <w:rPr>
          <w:rFonts w:ascii="Times New Roman" w:eastAsia="Calibri" w:hAnsi="Times New Roman" w:cs="Times New Roman"/>
          <w:b/>
          <w:bCs/>
          <w:sz w:val="52"/>
          <w:szCs w:val="52"/>
        </w:rPr>
        <w:t>DEI FENOMENI DI BULLISMO</w:t>
      </w:r>
    </w:p>
    <w:p w14:paraId="1AEE5514" w14:textId="77777777" w:rsidR="000A65F6" w:rsidRPr="000A65F6" w:rsidRDefault="000A65F6" w:rsidP="000A65F6">
      <w:pPr>
        <w:jc w:val="center"/>
        <w:rPr>
          <w:rFonts w:ascii="Times New Roman" w:eastAsia="Calibri" w:hAnsi="Times New Roman" w:cs="Times New Roman"/>
          <w:b/>
          <w:bCs/>
          <w:sz w:val="52"/>
          <w:szCs w:val="52"/>
        </w:rPr>
      </w:pPr>
      <w:r w:rsidRPr="000A65F6">
        <w:rPr>
          <w:rFonts w:ascii="Times New Roman" w:eastAsia="Calibri" w:hAnsi="Times New Roman" w:cs="Times New Roman"/>
          <w:b/>
          <w:bCs/>
          <w:sz w:val="52"/>
          <w:szCs w:val="52"/>
        </w:rPr>
        <w:t>E DI CYBERBULLISMO</w:t>
      </w:r>
    </w:p>
    <w:p w14:paraId="44429DEF" w14:textId="77777777" w:rsidR="000A65F6" w:rsidRPr="000A65F6" w:rsidRDefault="000A65F6" w:rsidP="000A65F6">
      <w:pPr>
        <w:jc w:val="center"/>
        <w:rPr>
          <w:rFonts w:ascii="Times New Roman" w:eastAsia="Calibri" w:hAnsi="Times New Roman" w:cs="Times New Roman"/>
          <w:b/>
          <w:bCs/>
          <w:sz w:val="52"/>
          <w:szCs w:val="52"/>
        </w:rPr>
      </w:pPr>
      <w:r w:rsidRPr="000A65F6">
        <w:rPr>
          <w:rFonts w:ascii="Times New Roman" w:eastAsia="Calibri" w:hAnsi="Times New Roman" w:cs="Times New Roman"/>
          <w:b/>
          <w:bCs/>
          <w:sz w:val="52"/>
          <w:szCs w:val="52"/>
        </w:rPr>
        <w:t>NELLA SCUOLA</w:t>
      </w:r>
    </w:p>
    <w:p w14:paraId="4AB1A01B" w14:textId="77777777" w:rsidR="000A65F6" w:rsidRPr="000A65F6" w:rsidRDefault="000A65F6" w:rsidP="000A65F6">
      <w:pPr>
        <w:jc w:val="center"/>
        <w:rPr>
          <w:rFonts w:ascii="Times New Roman" w:eastAsia="Calibri" w:hAnsi="Times New Roman" w:cs="Times New Roman"/>
          <w:b/>
          <w:bCs/>
          <w:sz w:val="52"/>
          <w:szCs w:val="52"/>
        </w:rPr>
      </w:pPr>
    </w:p>
    <w:p w14:paraId="1B581430" w14:textId="77777777" w:rsidR="000A65F6" w:rsidRPr="000A65F6" w:rsidRDefault="000A65F6" w:rsidP="000A65F6">
      <w:pPr>
        <w:jc w:val="center"/>
        <w:rPr>
          <w:rFonts w:ascii="Times New Roman" w:eastAsia="Calibri" w:hAnsi="Times New Roman" w:cs="Times New Roman"/>
          <w:b/>
          <w:bCs/>
          <w:sz w:val="52"/>
          <w:szCs w:val="52"/>
        </w:rPr>
      </w:pPr>
    </w:p>
    <w:p w14:paraId="1D0B29E4" w14:textId="77777777" w:rsidR="000A65F6" w:rsidRPr="000A65F6" w:rsidRDefault="000A65F6" w:rsidP="000A65F6">
      <w:pPr>
        <w:jc w:val="center"/>
        <w:rPr>
          <w:rFonts w:ascii="Times New Roman" w:eastAsia="Calibri" w:hAnsi="Times New Roman" w:cs="Times New Roman"/>
          <w:b/>
          <w:bCs/>
          <w:sz w:val="52"/>
          <w:szCs w:val="52"/>
        </w:rPr>
      </w:pPr>
    </w:p>
    <w:p w14:paraId="5052C8FF" w14:textId="77777777" w:rsidR="000A65F6" w:rsidRPr="000A65F6" w:rsidRDefault="000A65F6" w:rsidP="000A65F6">
      <w:pPr>
        <w:jc w:val="center"/>
        <w:rPr>
          <w:rFonts w:ascii="Times New Roman" w:eastAsia="Calibri" w:hAnsi="Times New Roman" w:cs="Times New Roman"/>
          <w:b/>
          <w:bCs/>
          <w:sz w:val="52"/>
          <w:szCs w:val="52"/>
        </w:rPr>
      </w:pPr>
    </w:p>
    <w:p w14:paraId="12F5CF2F" w14:textId="77777777" w:rsidR="000A65F6" w:rsidRPr="000A65F6" w:rsidRDefault="000A65F6" w:rsidP="000A65F6">
      <w:pPr>
        <w:jc w:val="center"/>
        <w:rPr>
          <w:rFonts w:ascii="Times New Roman" w:eastAsia="Calibri" w:hAnsi="Times New Roman" w:cs="Times New Roman"/>
          <w:b/>
          <w:bCs/>
          <w:sz w:val="24"/>
          <w:szCs w:val="24"/>
        </w:rPr>
      </w:pPr>
    </w:p>
    <w:p w14:paraId="7B19EACE" w14:textId="77777777" w:rsidR="000A65F6" w:rsidRPr="000A65F6" w:rsidRDefault="000A65F6" w:rsidP="000A65F6">
      <w:pPr>
        <w:spacing w:after="0" w:line="240" w:lineRule="auto"/>
        <w:ind w:left="3119" w:hanging="2977"/>
        <w:jc w:val="both"/>
        <w:rPr>
          <w:rFonts w:ascii="Times New Roman" w:eastAsia="Calibri" w:hAnsi="Times New Roman" w:cs="Times New Roman"/>
          <w:sz w:val="24"/>
          <w:szCs w:val="24"/>
        </w:rPr>
      </w:pPr>
      <w:r w:rsidRPr="000A65F6">
        <w:rPr>
          <w:rFonts w:ascii="Times New Roman" w:eastAsia="Calibri" w:hAnsi="Times New Roman" w:cs="Times New Roman"/>
          <w:sz w:val="24"/>
          <w:szCs w:val="24"/>
        </w:rPr>
        <w:t xml:space="preserve">Il seguente </w:t>
      </w:r>
      <w:r w:rsidRPr="000A65F6">
        <w:rPr>
          <w:rFonts w:ascii="Times New Roman" w:eastAsia="Calibri" w:hAnsi="Times New Roman" w:cs="Times New Roman"/>
          <w:i/>
          <w:iCs/>
          <w:sz w:val="24"/>
          <w:szCs w:val="24"/>
        </w:rPr>
        <w:t xml:space="preserve">Regolamento di prevenzione e contrasto dei fenomeni di bullismo e di </w:t>
      </w:r>
      <w:proofErr w:type="spellStart"/>
      <w:r w:rsidRPr="000A65F6">
        <w:rPr>
          <w:rFonts w:ascii="Times New Roman" w:eastAsia="Calibri" w:hAnsi="Times New Roman" w:cs="Times New Roman"/>
          <w:i/>
          <w:iCs/>
          <w:sz w:val="24"/>
          <w:szCs w:val="24"/>
        </w:rPr>
        <w:t>cyberbullismo</w:t>
      </w:r>
      <w:proofErr w:type="spellEnd"/>
      <w:r w:rsidRPr="000A65F6">
        <w:rPr>
          <w:rFonts w:ascii="Times New Roman" w:eastAsia="Calibri" w:hAnsi="Times New Roman" w:cs="Times New Roman"/>
          <w:sz w:val="24"/>
          <w:szCs w:val="24"/>
        </w:rPr>
        <w:t xml:space="preserve"> è</w:t>
      </w:r>
    </w:p>
    <w:p w14:paraId="2C51CB89" w14:textId="77777777" w:rsidR="000A65F6" w:rsidRPr="000A65F6" w:rsidRDefault="000A65F6" w:rsidP="000A65F6">
      <w:pPr>
        <w:spacing w:after="0" w:line="240" w:lineRule="auto"/>
        <w:ind w:left="3119" w:hanging="2977"/>
        <w:jc w:val="both"/>
        <w:rPr>
          <w:rFonts w:ascii="Times New Roman" w:eastAsia="Calibri" w:hAnsi="Times New Roman" w:cs="Times New Roman"/>
          <w:sz w:val="24"/>
          <w:szCs w:val="24"/>
        </w:rPr>
      </w:pPr>
      <w:r w:rsidRPr="000A65F6">
        <w:rPr>
          <w:rFonts w:ascii="Times New Roman" w:eastAsia="Calibri" w:hAnsi="Times New Roman" w:cs="Times New Roman"/>
          <w:sz w:val="24"/>
          <w:szCs w:val="24"/>
        </w:rPr>
        <w:t xml:space="preserve"> </w:t>
      </w:r>
      <w:proofErr w:type="gramStart"/>
      <w:r w:rsidRPr="000A65F6">
        <w:rPr>
          <w:rFonts w:ascii="Times New Roman" w:eastAsia="Calibri" w:hAnsi="Times New Roman" w:cs="Times New Roman"/>
          <w:sz w:val="24"/>
          <w:szCs w:val="24"/>
        </w:rPr>
        <w:t>da</w:t>
      </w:r>
      <w:proofErr w:type="gramEnd"/>
      <w:r w:rsidRPr="000A65F6">
        <w:rPr>
          <w:rFonts w:ascii="Times New Roman" w:eastAsia="Calibri" w:hAnsi="Times New Roman" w:cs="Times New Roman"/>
          <w:sz w:val="24"/>
          <w:szCs w:val="24"/>
        </w:rPr>
        <w:t xml:space="preserve"> intendersi come parte integrante del Regolamento di Istituto approvato dal Consiglio di Istituto </w:t>
      </w:r>
    </w:p>
    <w:p w14:paraId="58FA136C" w14:textId="77777777" w:rsidR="000A65F6" w:rsidRPr="000A65F6" w:rsidRDefault="000A65F6" w:rsidP="000A65F6">
      <w:pPr>
        <w:spacing w:after="0" w:line="240" w:lineRule="auto"/>
        <w:ind w:left="3119" w:hanging="2977"/>
        <w:jc w:val="both"/>
        <w:rPr>
          <w:rFonts w:ascii="Times New Roman" w:eastAsia="Calibri" w:hAnsi="Times New Roman" w:cs="Times New Roman"/>
          <w:sz w:val="24"/>
          <w:szCs w:val="24"/>
        </w:rPr>
      </w:pPr>
      <w:proofErr w:type="gramStart"/>
      <w:r w:rsidRPr="000A65F6">
        <w:rPr>
          <w:rFonts w:ascii="Times New Roman" w:eastAsia="Calibri" w:hAnsi="Times New Roman" w:cs="Times New Roman"/>
          <w:sz w:val="24"/>
          <w:szCs w:val="24"/>
        </w:rPr>
        <w:t>nella</w:t>
      </w:r>
      <w:proofErr w:type="gramEnd"/>
      <w:r w:rsidRPr="000A65F6">
        <w:rPr>
          <w:rFonts w:ascii="Times New Roman" w:eastAsia="Calibri" w:hAnsi="Times New Roman" w:cs="Times New Roman"/>
          <w:sz w:val="24"/>
          <w:szCs w:val="24"/>
        </w:rPr>
        <w:t xml:space="preserve"> seduta del 15/07/2020, verbale n. 365. </w:t>
      </w:r>
      <w:proofErr w:type="spellStart"/>
      <w:r w:rsidRPr="000A65F6">
        <w:rPr>
          <w:rFonts w:ascii="Times New Roman" w:eastAsia="Calibri" w:hAnsi="Times New Roman" w:cs="Times New Roman"/>
          <w:sz w:val="24"/>
          <w:szCs w:val="24"/>
        </w:rPr>
        <w:t>Prot</w:t>
      </w:r>
      <w:proofErr w:type="spellEnd"/>
      <w:r w:rsidRPr="000A65F6">
        <w:rPr>
          <w:rFonts w:ascii="Times New Roman" w:eastAsia="Calibri" w:hAnsi="Times New Roman" w:cs="Times New Roman"/>
          <w:sz w:val="24"/>
          <w:szCs w:val="24"/>
        </w:rPr>
        <w:t>. N. 7057/02-05 del 16/07/2020</w:t>
      </w:r>
    </w:p>
    <w:p w14:paraId="0CC7E91C" w14:textId="77777777" w:rsidR="000A65F6" w:rsidRPr="000A65F6" w:rsidRDefault="000A65F6" w:rsidP="000A65F6">
      <w:pPr>
        <w:jc w:val="center"/>
        <w:rPr>
          <w:rFonts w:ascii="Times New Roman" w:eastAsia="Calibri" w:hAnsi="Times New Roman" w:cs="Times New Roman"/>
          <w:sz w:val="24"/>
          <w:szCs w:val="24"/>
        </w:rPr>
      </w:pPr>
    </w:p>
    <w:p w14:paraId="6C468699" w14:textId="77777777" w:rsidR="000A65F6" w:rsidRPr="000A65F6" w:rsidRDefault="000A65F6" w:rsidP="000A65F6">
      <w:pPr>
        <w:jc w:val="center"/>
        <w:rPr>
          <w:rFonts w:ascii="Times New Roman" w:eastAsia="Calibri" w:hAnsi="Times New Roman" w:cs="Times New Roman"/>
          <w:sz w:val="24"/>
          <w:szCs w:val="24"/>
        </w:rPr>
      </w:pPr>
    </w:p>
    <w:p w14:paraId="031F4D46" w14:textId="77777777" w:rsidR="000A65F6" w:rsidRDefault="000A65F6" w:rsidP="00C853B4">
      <w:pPr>
        <w:jc w:val="center"/>
        <w:rPr>
          <w:rFonts w:ascii="Times New Roman" w:hAnsi="Times New Roman" w:cs="Times New Roman"/>
          <w:b/>
          <w:bCs/>
          <w:sz w:val="24"/>
          <w:szCs w:val="24"/>
        </w:rPr>
      </w:pPr>
    </w:p>
    <w:p w14:paraId="1364A218" w14:textId="77777777" w:rsidR="000A65F6" w:rsidRDefault="000A65F6" w:rsidP="000A65F6">
      <w:pPr>
        <w:rPr>
          <w:rFonts w:ascii="Times New Roman" w:hAnsi="Times New Roman" w:cs="Times New Roman"/>
          <w:b/>
          <w:bCs/>
          <w:sz w:val="24"/>
          <w:szCs w:val="24"/>
        </w:rPr>
      </w:pPr>
    </w:p>
    <w:p w14:paraId="07851FC5" w14:textId="1B31C6F4" w:rsidR="00E854A2" w:rsidRDefault="00C853B4" w:rsidP="00C853B4">
      <w:pPr>
        <w:jc w:val="center"/>
        <w:rPr>
          <w:rFonts w:ascii="Times New Roman" w:hAnsi="Times New Roman" w:cs="Times New Roman"/>
          <w:b/>
          <w:bCs/>
          <w:sz w:val="24"/>
          <w:szCs w:val="24"/>
        </w:rPr>
      </w:pPr>
      <w:r>
        <w:rPr>
          <w:rFonts w:ascii="Times New Roman" w:hAnsi="Times New Roman" w:cs="Times New Roman"/>
          <w:b/>
          <w:bCs/>
          <w:sz w:val="24"/>
          <w:szCs w:val="24"/>
        </w:rPr>
        <w:t>INDICE</w:t>
      </w:r>
    </w:p>
    <w:p w14:paraId="5FAA3962" w14:textId="77777777" w:rsidR="00864963" w:rsidRDefault="00864963" w:rsidP="00C853B4">
      <w:pPr>
        <w:jc w:val="center"/>
        <w:rPr>
          <w:rFonts w:ascii="Times New Roman" w:hAnsi="Times New Roman" w:cs="Times New Roman"/>
          <w:b/>
          <w:bCs/>
          <w:sz w:val="24"/>
          <w:szCs w:val="24"/>
        </w:rPr>
      </w:pPr>
    </w:p>
    <w:p w14:paraId="508B20A9" w14:textId="0470DDCC" w:rsidR="00C853B4" w:rsidRDefault="00C853B4" w:rsidP="00C853B4">
      <w:pPr>
        <w:jc w:val="center"/>
        <w:rPr>
          <w:rFonts w:ascii="Times New Roman" w:hAnsi="Times New Roman" w:cs="Times New Roman"/>
          <w:b/>
          <w:bCs/>
          <w:sz w:val="24"/>
          <w:szCs w:val="24"/>
        </w:rPr>
      </w:pPr>
    </w:p>
    <w:p w14:paraId="78F98BE2" w14:textId="1CD501F7" w:rsidR="00C853B4" w:rsidRDefault="0001588D" w:rsidP="005E681D">
      <w:pPr>
        <w:rPr>
          <w:rFonts w:ascii="Times New Roman" w:hAnsi="Times New Roman" w:cs="Times New Roman"/>
          <w:b/>
          <w:bCs/>
          <w:sz w:val="24"/>
          <w:szCs w:val="24"/>
        </w:rPr>
      </w:pPr>
      <w:r>
        <w:rPr>
          <w:rFonts w:ascii="Times New Roman" w:hAnsi="Times New Roman" w:cs="Times New Roman"/>
          <w:b/>
          <w:bCs/>
          <w:sz w:val="24"/>
          <w:szCs w:val="24"/>
        </w:rPr>
        <w:t>PREMESSA</w:t>
      </w:r>
      <w:r w:rsidR="000B7B0B">
        <w:rPr>
          <w:rFonts w:ascii="Times New Roman" w:hAnsi="Times New Roman" w:cs="Times New Roman"/>
          <w:b/>
          <w:bCs/>
          <w:sz w:val="24"/>
          <w:szCs w:val="24"/>
        </w:rPr>
        <w:t>……………………………………………………………………………………pag. 2</w:t>
      </w:r>
    </w:p>
    <w:p w14:paraId="328E4A39" w14:textId="752A4D97" w:rsidR="0001588D" w:rsidRDefault="0001588D" w:rsidP="005E681D">
      <w:pPr>
        <w:rPr>
          <w:rFonts w:ascii="Times New Roman" w:hAnsi="Times New Roman" w:cs="Times New Roman"/>
          <w:b/>
          <w:bCs/>
          <w:sz w:val="24"/>
          <w:szCs w:val="24"/>
        </w:rPr>
      </w:pPr>
      <w:r>
        <w:rPr>
          <w:rFonts w:ascii="Times New Roman" w:hAnsi="Times New Roman" w:cs="Times New Roman"/>
          <w:b/>
          <w:bCs/>
          <w:sz w:val="24"/>
          <w:szCs w:val="24"/>
        </w:rPr>
        <w:t>DEFINIZIONE DI BULLISMO</w:t>
      </w:r>
      <w:r w:rsidR="000B7B0B">
        <w:rPr>
          <w:rFonts w:ascii="Times New Roman" w:hAnsi="Times New Roman" w:cs="Times New Roman"/>
          <w:b/>
          <w:bCs/>
          <w:sz w:val="24"/>
          <w:szCs w:val="24"/>
        </w:rPr>
        <w:t>……………………………………………………………...pag. 2</w:t>
      </w:r>
    </w:p>
    <w:p w14:paraId="40DA39B1" w14:textId="1EB812E7" w:rsidR="0001588D" w:rsidRDefault="0001588D" w:rsidP="005E681D">
      <w:pPr>
        <w:rPr>
          <w:rFonts w:ascii="Times New Roman" w:hAnsi="Times New Roman" w:cs="Times New Roman"/>
          <w:b/>
          <w:bCs/>
          <w:sz w:val="24"/>
          <w:szCs w:val="24"/>
        </w:rPr>
      </w:pPr>
      <w:r>
        <w:rPr>
          <w:rFonts w:ascii="Times New Roman" w:hAnsi="Times New Roman" w:cs="Times New Roman"/>
          <w:b/>
          <w:bCs/>
          <w:sz w:val="24"/>
          <w:szCs w:val="24"/>
        </w:rPr>
        <w:t>DEFINIZIONE DI CYBERBULLISMO</w:t>
      </w:r>
      <w:r w:rsidR="000B7B0B">
        <w:rPr>
          <w:rFonts w:ascii="Times New Roman" w:hAnsi="Times New Roman" w:cs="Times New Roman"/>
          <w:b/>
          <w:bCs/>
          <w:sz w:val="24"/>
          <w:szCs w:val="24"/>
        </w:rPr>
        <w:t>………………………………………………</w:t>
      </w:r>
      <w:proofErr w:type="gramStart"/>
      <w:r w:rsidR="000B7B0B">
        <w:rPr>
          <w:rFonts w:ascii="Times New Roman" w:hAnsi="Times New Roman" w:cs="Times New Roman"/>
          <w:b/>
          <w:bCs/>
          <w:sz w:val="24"/>
          <w:szCs w:val="24"/>
        </w:rPr>
        <w:t>…….</w:t>
      </w:r>
      <w:proofErr w:type="gramEnd"/>
      <w:r w:rsidR="000B7B0B">
        <w:rPr>
          <w:rFonts w:ascii="Times New Roman" w:hAnsi="Times New Roman" w:cs="Times New Roman"/>
          <w:b/>
          <w:bCs/>
          <w:sz w:val="24"/>
          <w:szCs w:val="24"/>
        </w:rPr>
        <w:t>pag. 3</w:t>
      </w:r>
    </w:p>
    <w:p w14:paraId="47E1B846" w14:textId="16B9DBEC" w:rsidR="0001588D" w:rsidRDefault="0001588D" w:rsidP="005E681D">
      <w:pPr>
        <w:rPr>
          <w:rFonts w:ascii="Times New Roman" w:hAnsi="Times New Roman" w:cs="Times New Roman"/>
          <w:b/>
          <w:bCs/>
          <w:sz w:val="24"/>
          <w:szCs w:val="24"/>
        </w:rPr>
      </w:pPr>
      <w:r>
        <w:rPr>
          <w:rFonts w:ascii="Times New Roman" w:hAnsi="Times New Roman" w:cs="Times New Roman"/>
          <w:b/>
          <w:bCs/>
          <w:sz w:val="24"/>
          <w:szCs w:val="24"/>
        </w:rPr>
        <w:t>RIFERIMENTI NORMATIVI</w:t>
      </w:r>
      <w:r w:rsidR="000B7B0B">
        <w:rPr>
          <w:rFonts w:ascii="Times New Roman" w:hAnsi="Times New Roman" w:cs="Times New Roman"/>
          <w:b/>
          <w:bCs/>
          <w:sz w:val="24"/>
          <w:szCs w:val="24"/>
        </w:rPr>
        <w:t>…………………………………………………………</w:t>
      </w:r>
      <w:proofErr w:type="gramStart"/>
      <w:r w:rsidR="000B7B0B">
        <w:rPr>
          <w:rFonts w:ascii="Times New Roman" w:hAnsi="Times New Roman" w:cs="Times New Roman"/>
          <w:b/>
          <w:bCs/>
          <w:sz w:val="24"/>
          <w:szCs w:val="24"/>
        </w:rPr>
        <w:t>…….</w:t>
      </w:r>
      <w:proofErr w:type="gramEnd"/>
      <w:r w:rsidR="000B7B0B">
        <w:rPr>
          <w:rFonts w:ascii="Times New Roman" w:hAnsi="Times New Roman" w:cs="Times New Roman"/>
          <w:b/>
          <w:bCs/>
          <w:sz w:val="24"/>
          <w:szCs w:val="24"/>
        </w:rPr>
        <w:t>pag. 3</w:t>
      </w:r>
    </w:p>
    <w:p w14:paraId="49F37BFA" w14:textId="7336A275" w:rsidR="00E9189F" w:rsidRDefault="00D45681" w:rsidP="005E681D">
      <w:pPr>
        <w:rPr>
          <w:rFonts w:ascii="Times New Roman" w:hAnsi="Times New Roman" w:cs="Times New Roman"/>
          <w:b/>
          <w:bCs/>
          <w:sz w:val="24"/>
          <w:szCs w:val="24"/>
        </w:rPr>
      </w:pPr>
      <w:r>
        <w:rPr>
          <w:rFonts w:ascii="Times New Roman" w:hAnsi="Times New Roman" w:cs="Times New Roman"/>
          <w:b/>
          <w:bCs/>
          <w:sz w:val="24"/>
          <w:szCs w:val="24"/>
        </w:rPr>
        <w:t xml:space="preserve">COMPITI </w:t>
      </w:r>
      <w:r w:rsidR="000B7B0B">
        <w:rPr>
          <w:rFonts w:ascii="Times New Roman" w:hAnsi="Times New Roman" w:cs="Times New Roman"/>
          <w:b/>
          <w:bCs/>
          <w:sz w:val="24"/>
          <w:szCs w:val="24"/>
        </w:rPr>
        <w:t>D</w:t>
      </w:r>
      <w:r>
        <w:rPr>
          <w:rFonts w:ascii="Times New Roman" w:hAnsi="Times New Roman" w:cs="Times New Roman"/>
          <w:b/>
          <w:bCs/>
          <w:sz w:val="24"/>
          <w:szCs w:val="24"/>
        </w:rPr>
        <w:t>ELLA SCUOLA</w:t>
      </w:r>
      <w:r w:rsidR="000B7B0B">
        <w:rPr>
          <w:rFonts w:ascii="Times New Roman" w:hAnsi="Times New Roman" w:cs="Times New Roman"/>
          <w:b/>
          <w:bCs/>
          <w:sz w:val="24"/>
          <w:szCs w:val="24"/>
        </w:rPr>
        <w:t>………………………………………………………………...pag. 5</w:t>
      </w:r>
    </w:p>
    <w:p w14:paraId="42272608" w14:textId="123C0479" w:rsidR="000B7B0B" w:rsidRDefault="000B7B0B" w:rsidP="005E681D">
      <w:pPr>
        <w:rPr>
          <w:rFonts w:ascii="Times New Roman" w:hAnsi="Times New Roman" w:cs="Times New Roman"/>
          <w:b/>
          <w:bCs/>
          <w:sz w:val="24"/>
          <w:szCs w:val="24"/>
        </w:rPr>
      </w:pPr>
      <w:r>
        <w:rPr>
          <w:rFonts w:ascii="Times New Roman" w:hAnsi="Times New Roman" w:cs="Times New Roman"/>
          <w:b/>
          <w:bCs/>
          <w:sz w:val="24"/>
          <w:szCs w:val="24"/>
        </w:rPr>
        <w:t>PREVENZIONE UNIVERSALE, SELETTIVA, INDICATA………………………</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.pag. 6</w:t>
      </w:r>
    </w:p>
    <w:p w14:paraId="7DB1F206" w14:textId="2384550C" w:rsidR="00D45681" w:rsidRDefault="00D45681" w:rsidP="00D45681">
      <w:pPr>
        <w:autoSpaceDE w:val="0"/>
        <w:autoSpaceDN w:val="0"/>
        <w:adjustRightInd w:val="0"/>
        <w:rPr>
          <w:rFonts w:ascii="Times New Roman" w:hAnsi="Times New Roman" w:cs="Times New Roman"/>
          <w:b/>
          <w:bCs/>
          <w:iCs/>
          <w:color w:val="000000"/>
          <w:sz w:val="24"/>
          <w:szCs w:val="24"/>
        </w:rPr>
      </w:pPr>
      <w:r w:rsidRPr="00D45681">
        <w:rPr>
          <w:rFonts w:ascii="Times New Roman" w:hAnsi="Times New Roman" w:cs="Times New Roman"/>
          <w:b/>
          <w:bCs/>
          <w:iCs/>
          <w:color w:val="000000"/>
          <w:sz w:val="24"/>
          <w:szCs w:val="24"/>
        </w:rPr>
        <w:t xml:space="preserve">PROCEDURA NEI </w:t>
      </w:r>
      <w:r w:rsidR="000B7B0B">
        <w:rPr>
          <w:rFonts w:ascii="Times New Roman" w:hAnsi="Times New Roman" w:cs="Times New Roman"/>
          <w:b/>
          <w:bCs/>
          <w:iCs/>
          <w:color w:val="000000"/>
          <w:sz w:val="24"/>
          <w:szCs w:val="24"/>
        </w:rPr>
        <w:t>CASI DI BULLISMO/CYBERBULLISMO ……………………</w:t>
      </w:r>
      <w:proofErr w:type="gramStart"/>
      <w:r w:rsidR="000B7B0B">
        <w:rPr>
          <w:rFonts w:ascii="Times New Roman" w:hAnsi="Times New Roman" w:cs="Times New Roman"/>
          <w:b/>
          <w:bCs/>
          <w:iCs/>
          <w:color w:val="000000"/>
          <w:sz w:val="24"/>
          <w:szCs w:val="24"/>
        </w:rPr>
        <w:t>…….</w:t>
      </w:r>
      <w:proofErr w:type="gramEnd"/>
      <w:r w:rsidR="000B7B0B">
        <w:rPr>
          <w:rFonts w:ascii="Times New Roman" w:hAnsi="Times New Roman" w:cs="Times New Roman"/>
          <w:b/>
          <w:bCs/>
          <w:iCs/>
          <w:color w:val="000000"/>
          <w:sz w:val="24"/>
          <w:szCs w:val="24"/>
        </w:rPr>
        <w:t>pag.7</w:t>
      </w:r>
    </w:p>
    <w:p w14:paraId="26F5E5A0" w14:textId="2E98AA51" w:rsidR="00D45681" w:rsidRDefault="00D45681" w:rsidP="00D45681">
      <w:pPr>
        <w:autoSpaceDE w:val="0"/>
        <w:autoSpaceDN w:val="0"/>
        <w:adjustRightInd w:val="0"/>
        <w:rPr>
          <w:rFonts w:ascii="Times New Roman" w:hAnsi="Times New Roman" w:cs="Times New Roman"/>
          <w:b/>
          <w:bCs/>
          <w:sz w:val="24"/>
          <w:szCs w:val="24"/>
        </w:rPr>
      </w:pPr>
      <w:r w:rsidRPr="00D45681">
        <w:rPr>
          <w:rFonts w:ascii="Times New Roman" w:hAnsi="Times New Roman" w:cs="Times New Roman"/>
          <w:b/>
          <w:bCs/>
          <w:sz w:val="24"/>
          <w:szCs w:val="24"/>
        </w:rPr>
        <w:t>SCHEMA DI PROCEDURA DI SEGNALAZIONE E PRESA IN CARICO DI ATTI DI BULLISMO/CYBERBULLISMO</w:t>
      </w:r>
      <w:r w:rsidR="000B7B0B">
        <w:rPr>
          <w:rFonts w:ascii="Times New Roman" w:hAnsi="Times New Roman" w:cs="Times New Roman"/>
          <w:b/>
          <w:bCs/>
          <w:sz w:val="24"/>
          <w:szCs w:val="24"/>
        </w:rPr>
        <w:t>………………………………………………………</w:t>
      </w:r>
      <w:proofErr w:type="gramStart"/>
      <w:r w:rsidR="000B7B0B">
        <w:rPr>
          <w:rFonts w:ascii="Times New Roman" w:hAnsi="Times New Roman" w:cs="Times New Roman"/>
          <w:b/>
          <w:bCs/>
          <w:sz w:val="24"/>
          <w:szCs w:val="24"/>
        </w:rPr>
        <w:t>…….</w:t>
      </w:r>
      <w:proofErr w:type="gramEnd"/>
      <w:r w:rsidR="000B7B0B">
        <w:rPr>
          <w:rFonts w:ascii="Times New Roman" w:hAnsi="Times New Roman" w:cs="Times New Roman"/>
          <w:b/>
          <w:bCs/>
          <w:sz w:val="24"/>
          <w:szCs w:val="24"/>
        </w:rPr>
        <w:t>pag.7</w:t>
      </w:r>
    </w:p>
    <w:p w14:paraId="224C09DB" w14:textId="493DEF34" w:rsidR="00864963" w:rsidRDefault="000C3548" w:rsidP="00D45681">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SCHEDA DI SEGNALAZIONE </w:t>
      </w:r>
      <w:r w:rsidR="007D4821">
        <w:rPr>
          <w:rFonts w:ascii="Times New Roman" w:hAnsi="Times New Roman" w:cs="Times New Roman"/>
          <w:b/>
          <w:bCs/>
          <w:sz w:val="24"/>
          <w:szCs w:val="24"/>
        </w:rPr>
        <w:t>PER ATTI DI BULLISMO/CYBERBULLISMO</w:t>
      </w:r>
      <w:proofErr w:type="gramStart"/>
      <w:r w:rsidR="000B7B0B">
        <w:rPr>
          <w:rFonts w:ascii="Times New Roman" w:hAnsi="Times New Roman" w:cs="Times New Roman"/>
          <w:b/>
          <w:bCs/>
          <w:sz w:val="24"/>
          <w:szCs w:val="24"/>
        </w:rPr>
        <w:t>…….</w:t>
      </w:r>
      <w:proofErr w:type="gramEnd"/>
      <w:r w:rsidR="000B7B0B">
        <w:rPr>
          <w:rFonts w:ascii="Times New Roman" w:hAnsi="Times New Roman" w:cs="Times New Roman"/>
          <w:b/>
          <w:bCs/>
          <w:sz w:val="24"/>
          <w:szCs w:val="24"/>
        </w:rPr>
        <w:t>.pag. 8</w:t>
      </w:r>
    </w:p>
    <w:p w14:paraId="0B45B949" w14:textId="44B71D10" w:rsidR="007D4821" w:rsidRPr="00D45681" w:rsidRDefault="007D4821" w:rsidP="00D45681">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SANZIONI DISCIPLINARI</w:t>
      </w:r>
      <w:r w:rsidR="000B7B0B">
        <w:rPr>
          <w:rFonts w:ascii="Times New Roman" w:hAnsi="Times New Roman" w:cs="Times New Roman"/>
          <w:b/>
          <w:bCs/>
          <w:sz w:val="24"/>
          <w:szCs w:val="24"/>
        </w:rPr>
        <w:t>……………………………………………………………</w:t>
      </w:r>
      <w:proofErr w:type="gramStart"/>
      <w:r w:rsidR="000B7B0B">
        <w:rPr>
          <w:rFonts w:ascii="Times New Roman" w:hAnsi="Times New Roman" w:cs="Times New Roman"/>
          <w:b/>
          <w:bCs/>
          <w:sz w:val="24"/>
          <w:szCs w:val="24"/>
        </w:rPr>
        <w:t>…….</w:t>
      </w:r>
      <w:proofErr w:type="gramEnd"/>
      <w:r w:rsidR="000B7B0B">
        <w:rPr>
          <w:rFonts w:ascii="Times New Roman" w:hAnsi="Times New Roman" w:cs="Times New Roman"/>
          <w:b/>
          <w:bCs/>
          <w:sz w:val="24"/>
          <w:szCs w:val="24"/>
        </w:rPr>
        <w:t>.pag.9</w:t>
      </w:r>
    </w:p>
    <w:p w14:paraId="62606454" w14:textId="77777777" w:rsidR="00D45681" w:rsidRDefault="00D45681" w:rsidP="00D45681">
      <w:pPr>
        <w:autoSpaceDE w:val="0"/>
        <w:autoSpaceDN w:val="0"/>
        <w:adjustRightInd w:val="0"/>
        <w:rPr>
          <w:rFonts w:ascii="Times New Roman" w:hAnsi="Times New Roman" w:cs="Times New Roman"/>
          <w:b/>
          <w:bCs/>
          <w:iCs/>
          <w:color w:val="000000"/>
          <w:sz w:val="24"/>
          <w:szCs w:val="24"/>
        </w:rPr>
      </w:pPr>
    </w:p>
    <w:p w14:paraId="055312FD" w14:textId="77777777" w:rsidR="00D45681" w:rsidRPr="00D45681" w:rsidRDefault="00D45681" w:rsidP="00D45681">
      <w:pPr>
        <w:autoSpaceDE w:val="0"/>
        <w:autoSpaceDN w:val="0"/>
        <w:adjustRightInd w:val="0"/>
        <w:rPr>
          <w:rFonts w:ascii="Times New Roman" w:hAnsi="Times New Roman" w:cs="Times New Roman"/>
          <w:color w:val="000000"/>
          <w:sz w:val="24"/>
          <w:szCs w:val="24"/>
        </w:rPr>
      </w:pPr>
    </w:p>
    <w:p w14:paraId="5538C387" w14:textId="77777777" w:rsidR="00D45681" w:rsidRDefault="00D45681" w:rsidP="005E681D">
      <w:pPr>
        <w:rPr>
          <w:rFonts w:ascii="Times New Roman" w:hAnsi="Times New Roman" w:cs="Times New Roman"/>
          <w:b/>
          <w:bCs/>
          <w:sz w:val="24"/>
          <w:szCs w:val="24"/>
        </w:rPr>
      </w:pPr>
    </w:p>
    <w:p w14:paraId="47CF432F" w14:textId="77777777" w:rsidR="0001588D" w:rsidRDefault="0001588D" w:rsidP="005E681D">
      <w:pPr>
        <w:rPr>
          <w:rFonts w:ascii="Times New Roman" w:hAnsi="Times New Roman" w:cs="Times New Roman"/>
          <w:b/>
          <w:bCs/>
          <w:sz w:val="24"/>
          <w:szCs w:val="24"/>
        </w:rPr>
      </w:pPr>
    </w:p>
    <w:p w14:paraId="0F577742" w14:textId="77777777" w:rsidR="00E854A2" w:rsidRDefault="00E854A2" w:rsidP="00DA5D68">
      <w:pPr>
        <w:jc w:val="both"/>
        <w:rPr>
          <w:rFonts w:ascii="Times New Roman" w:hAnsi="Times New Roman" w:cs="Times New Roman"/>
          <w:b/>
          <w:bCs/>
          <w:sz w:val="24"/>
          <w:szCs w:val="24"/>
        </w:rPr>
      </w:pPr>
    </w:p>
    <w:p w14:paraId="32675348" w14:textId="77777777" w:rsidR="00E854A2" w:rsidRDefault="00E854A2" w:rsidP="00DA5D68">
      <w:pPr>
        <w:jc w:val="both"/>
        <w:rPr>
          <w:rFonts w:ascii="Times New Roman" w:hAnsi="Times New Roman" w:cs="Times New Roman"/>
          <w:b/>
          <w:bCs/>
          <w:sz w:val="24"/>
          <w:szCs w:val="24"/>
        </w:rPr>
      </w:pPr>
    </w:p>
    <w:p w14:paraId="3C59F635" w14:textId="77777777" w:rsidR="00E854A2" w:rsidRDefault="00E854A2" w:rsidP="00DA5D68">
      <w:pPr>
        <w:jc w:val="both"/>
        <w:rPr>
          <w:rFonts w:ascii="Times New Roman" w:hAnsi="Times New Roman" w:cs="Times New Roman"/>
          <w:b/>
          <w:bCs/>
          <w:sz w:val="24"/>
          <w:szCs w:val="24"/>
        </w:rPr>
      </w:pPr>
    </w:p>
    <w:p w14:paraId="5E4297ED" w14:textId="77777777" w:rsidR="00E854A2" w:rsidRDefault="00E854A2" w:rsidP="00DA5D68">
      <w:pPr>
        <w:jc w:val="both"/>
        <w:rPr>
          <w:rFonts w:ascii="Times New Roman" w:hAnsi="Times New Roman" w:cs="Times New Roman"/>
          <w:b/>
          <w:bCs/>
          <w:sz w:val="24"/>
          <w:szCs w:val="24"/>
        </w:rPr>
      </w:pPr>
    </w:p>
    <w:p w14:paraId="7EC71BAF" w14:textId="77777777" w:rsidR="00E854A2" w:rsidRDefault="00E854A2" w:rsidP="00DA5D68">
      <w:pPr>
        <w:jc w:val="both"/>
        <w:rPr>
          <w:rFonts w:ascii="Times New Roman" w:hAnsi="Times New Roman" w:cs="Times New Roman"/>
          <w:b/>
          <w:bCs/>
          <w:sz w:val="24"/>
          <w:szCs w:val="24"/>
        </w:rPr>
      </w:pPr>
    </w:p>
    <w:p w14:paraId="775D6078" w14:textId="77777777" w:rsidR="00E854A2" w:rsidRDefault="00E854A2" w:rsidP="00DA5D68">
      <w:pPr>
        <w:jc w:val="both"/>
        <w:rPr>
          <w:rFonts w:ascii="Times New Roman" w:hAnsi="Times New Roman" w:cs="Times New Roman"/>
          <w:b/>
          <w:bCs/>
          <w:sz w:val="24"/>
          <w:szCs w:val="24"/>
        </w:rPr>
      </w:pPr>
    </w:p>
    <w:p w14:paraId="57B0C957" w14:textId="77777777" w:rsidR="00E854A2" w:rsidRDefault="00E854A2" w:rsidP="00DA5D68">
      <w:pPr>
        <w:jc w:val="both"/>
        <w:rPr>
          <w:rFonts w:ascii="Times New Roman" w:hAnsi="Times New Roman" w:cs="Times New Roman"/>
          <w:b/>
          <w:bCs/>
          <w:sz w:val="24"/>
          <w:szCs w:val="24"/>
        </w:rPr>
      </w:pPr>
    </w:p>
    <w:p w14:paraId="2141C563" w14:textId="77777777" w:rsidR="00E854A2" w:rsidRDefault="00E854A2" w:rsidP="00DA5D68">
      <w:pPr>
        <w:jc w:val="both"/>
        <w:rPr>
          <w:rFonts w:ascii="Times New Roman" w:hAnsi="Times New Roman" w:cs="Times New Roman"/>
          <w:b/>
          <w:bCs/>
          <w:sz w:val="24"/>
          <w:szCs w:val="24"/>
        </w:rPr>
      </w:pPr>
    </w:p>
    <w:p w14:paraId="35E45509" w14:textId="77777777" w:rsidR="00E854A2" w:rsidRDefault="00E854A2" w:rsidP="00DA5D68">
      <w:pPr>
        <w:jc w:val="both"/>
        <w:rPr>
          <w:rFonts w:ascii="Times New Roman" w:hAnsi="Times New Roman" w:cs="Times New Roman"/>
          <w:b/>
          <w:bCs/>
          <w:sz w:val="24"/>
          <w:szCs w:val="24"/>
        </w:rPr>
      </w:pPr>
    </w:p>
    <w:p w14:paraId="57635865" w14:textId="77777777" w:rsidR="00E854A2" w:rsidRDefault="00E854A2" w:rsidP="00DA5D68">
      <w:pPr>
        <w:jc w:val="both"/>
        <w:rPr>
          <w:rFonts w:ascii="Times New Roman" w:hAnsi="Times New Roman" w:cs="Times New Roman"/>
          <w:b/>
          <w:bCs/>
          <w:sz w:val="24"/>
          <w:szCs w:val="24"/>
        </w:rPr>
      </w:pPr>
    </w:p>
    <w:p w14:paraId="3CEA6632" w14:textId="77777777" w:rsidR="00E854A2" w:rsidRDefault="00E854A2" w:rsidP="00DA5D68">
      <w:pPr>
        <w:jc w:val="both"/>
        <w:rPr>
          <w:rFonts w:ascii="Times New Roman" w:hAnsi="Times New Roman" w:cs="Times New Roman"/>
          <w:b/>
          <w:bCs/>
          <w:sz w:val="24"/>
          <w:szCs w:val="24"/>
        </w:rPr>
      </w:pPr>
    </w:p>
    <w:p w14:paraId="6E4CAEE6" w14:textId="77777777" w:rsidR="00E854A2" w:rsidRDefault="00E854A2" w:rsidP="00DA5D68">
      <w:pPr>
        <w:jc w:val="both"/>
        <w:rPr>
          <w:rFonts w:ascii="Times New Roman" w:hAnsi="Times New Roman" w:cs="Times New Roman"/>
          <w:b/>
          <w:bCs/>
          <w:sz w:val="24"/>
          <w:szCs w:val="24"/>
        </w:rPr>
      </w:pPr>
    </w:p>
    <w:p w14:paraId="58B50C48" w14:textId="77777777" w:rsidR="0081563B" w:rsidRDefault="0081563B" w:rsidP="00DA5D68">
      <w:pPr>
        <w:jc w:val="both"/>
        <w:rPr>
          <w:rFonts w:ascii="Times New Roman" w:hAnsi="Times New Roman" w:cs="Times New Roman"/>
          <w:b/>
          <w:bCs/>
          <w:sz w:val="24"/>
          <w:szCs w:val="24"/>
        </w:rPr>
      </w:pPr>
    </w:p>
    <w:p w14:paraId="7352577C" w14:textId="7C316541" w:rsidR="00DA5D68" w:rsidRPr="00AA6084" w:rsidRDefault="003D3C1E" w:rsidP="00DA5D68">
      <w:pPr>
        <w:jc w:val="both"/>
        <w:rPr>
          <w:rFonts w:ascii="Times New Roman" w:hAnsi="Times New Roman" w:cs="Times New Roman"/>
          <w:b/>
          <w:bCs/>
          <w:sz w:val="24"/>
          <w:szCs w:val="24"/>
        </w:rPr>
      </w:pPr>
      <w:r w:rsidRPr="00AA6084">
        <w:rPr>
          <w:rFonts w:ascii="Times New Roman" w:hAnsi="Times New Roman" w:cs="Times New Roman"/>
          <w:b/>
          <w:bCs/>
          <w:sz w:val="24"/>
          <w:szCs w:val="24"/>
        </w:rPr>
        <w:t>PREMESSA</w:t>
      </w:r>
    </w:p>
    <w:p w14:paraId="3EE2AF75" w14:textId="77777777" w:rsidR="002A1188" w:rsidRPr="00AA6084" w:rsidRDefault="002A1188" w:rsidP="003D3C1E">
      <w:pPr>
        <w:pStyle w:val="Default"/>
        <w:jc w:val="both"/>
      </w:pPr>
      <w:r w:rsidRPr="00AA6084">
        <w:t xml:space="preserve">La scuola, in quanto luogo di formazione, inclusione e accoglienza, pone tra i suoi obiettivi primari il raggiungimento del benessere di ciascun singolo studente: la salute e la serenità psico-fisica della persona rappresentano infatti condizioni imprescindibili per il conseguimento di tutti gli altri obiettivi educativi e didattici che la scuola si pone. </w:t>
      </w:r>
    </w:p>
    <w:p w14:paraId="1971F0ED" w14:textId="48445BC1" w:rsidR="002A1188" w:rsidRPr="00AA6084" w:rsidRDefault="002A1188" w:rsidP="003D3C1E">
      <w:pPr>
        <w:jc w:val="both"/>
        <w:rPr>
          <w:rFonts w:ascii="Times New Roman" w:hAnsi="Times New Roman" w:cs="Times New Roman"/>
          <w:sz w:val="24"/>
          <w:szCs w:val="24"/>
        </w:rPr>
      </w:pPr>
      <w:r w:rsidRPr="00AA6084">
        <w:rPr>
          <w:rFonts w:ascii="Times New Roman" w:hAnsi="Times New Roman" w:cs="Times New Roman"/>
          <w:sz w:val="24"/>
          <w:szCs w:val="24"/>
        </w:rPr>
        <w:t xml:space="preserve">Compito specifico delle varie componenti scolastiche è dunque quello di educare e di vigilare, in </w:t>
      </w:r>
      <w:proofErr w:type="gramStart"/>
      <w:r w:rsidRPr="00AA6084">
        <w:rPr>
          <w:rFonts w:ascii="Times New Roman" w:hAnsi="Times New Roman" w:cs="Times New Roman"/>
          <w:sz w:val="24"/>
          <w:szCs w:val="24"/>
        </w:rPr>
        <w:t>sinergia</w:t>
      </w:r>
      <w:proofErr w:type="gramEnd"/>
      <w:r w:rsidRPr="00AA6084">
        <w:rPr>
          <w:rFonts w:ascii="Times New Roman" w:hAnsi="Times New Roman" w:cs="Times New Roman"/>
          <w:sz w:val="24"/>
          <w:szCs w:val="24"/>
        </w:rPr>
        <w:t xml:space="preserve"> con le famiglie e gli enti del territorio, affinché ciascun alunno svolga con serenità il proprio percorso di apprendimento e di crescita. A tale scopo la scuola mette in atto specifiche azioni, formative ed educative e</w:t>
      </w:r>
      <w:r w:rsidR="003D3C1E">
        <w:rPr>
          <w:rFonts w:ascii="Times New Roman" w:hAnsi="Times New Roman" w:cs="Times New Roman"/>
          <w:sz w:val="24"/>
          <w:szCs w:val="24"/>
        </w:rPr>
        <w:t>,</w:t>
      </w:r>
      <w:r w:rsidRPr="00AA6084">
        <w:rPr>
          <w:rFonts w:ascii="Times New Roman" w:hAnsi="Times New Roman" w:cs="Times New Roman"/>
          <w:sz w:val="24"/>
          <w:szCs w:val="24"/>
        </w:rPr>
        <w:t xml:space="preserve"> al contempo</w:t>
      </w:r>
      <w:r w:rsidR="003D3C1E">
        <w:rPr>
          <w:rFonts w:ascii="Times New Roman" w:hAnsi="Times New Roman" w:cs="Times New Roman"/>
          <w:sz w:val="24"/>
          <w:szCs w:val="24"/>
        </w:rPr>
        <w:t>,</w:t>
      </w:r>
      <w:r w:rsidRPr="00AA6084">
        <w:rPr>
          <w:rFonts w:ascii="Times New Roman" w:hAnsi="Times New Roman" w:cs="Times New Roman"/>
          <w:sz w:val="24"/>
          <w:szCs w:val="24"/>
        </w:rPr>
        <w:t xml:space="preserve"> detta norme di comportamento per arginare ed eliminare ciò che eventualmente mina il benessere degli studenti.</w:t>
      </w:r>
    </w:p>
    <w:p w14:paraId="3D1DE4E3" w14:textId="0A50AAAB" w:rsidR="002A1188" w:rsidRPr="00AA6084" w:rsidRDefault="00C8263D" w:rsidP="00DA5D68">
      <w:pPr>
        <w:jc w:val="both"/>
        <w:rPr>
          <w:rFonts w:ascii="Times New Roman" w:hAnsi="Times New Roman" w:cs="Times New Roman"/>
          <w:b/>
          <w:bCs/>
          <w:sz w:val="24"/>
          <w:szCs w:val="24"/>
        </w:rPr>
      </w:pPr>
      <w:r w:rsidRPr="00AA6084">
        <w:rPr>
          <w:rFonts w:ascii="Times New Roman" w:hAnsi="Times New Roman" w:cs="Times New Roman"/>
          <w:b/>
          <w:bCs/>
          <w:sz w:val="24"/>
          <w:szCs w:val="24"/>
        </w:rPr>
        <w:t>DEFINIZIONE DI BULLISMO</w:t>
      </w:r>
    </w:p>
    <w:p w14:paraId="2F93E9CD" w14:textId="77777777" w:rsidR="0039125A" w:rsidRPr="00AA6084" w:rsidRDefault="0039125A" w:rsidP="00EC7750">
      <w:pPr>
        <w:pStyle w:val="Default"/>
        <w:jc w:val="both"/>
      </w:pPr>
      <w:r w:rsidRPr="00AA6084">
        <w:t xml:space="preserve">Per </w:t>
      </w:r>
      <w:r w:rsidRPr="00AA6084">
        <w:rPr>
          <w:b/>
          <w:bCs/>
        </w:rPr>
        <w:t xml:space="preserve">bullismo si intende </w:t>
      </w:r>
      <w:r w:rsidRPr="00AA6084">
        <w:t xml:space="preserve">un abuso di potere che si concretizza in tutte quelle azioni di sistematica prevaricazione e sopruso, messe in atto da parte di un adolescente (il </w:t>
      </w:r>
      <w:r w:rsidRPr="00AA6084">
        <w:rPr>
          <w:i/>
          <w:iCs/>
        </w:rPr>
        <w:t>bullo</w:t>
      </w:r>
      <w:r w:rsidRPr="00AA6084">
        <w:t xml:space="preserve">), o da parte di un gruppo, nei confronti di un altro adolescente percepito come più debole che non riesce a difendersi (la </w:t>
      </w:r>
      <w:r w:rsidRPr="00AA6084">
        <w:rPr>
          <w:i/>
          <w:iCs/>
        </w:rPr>
        <w:t>vittima</w:t>
      </w:r>
      <w:r w:rsidRPr="00AA6084">
        <w:t xml:space="preserve">). </w:t>
      </w:r>
    </w:p>
    <w:p w14:paraId="587D21E2" w14:textId="77777777" w:rsidR="0039125A" w:rsidRPr="00AA6084" w:rsidRDefault="0039125A" w:rsidP="00EC7750">
      <w:pPr>
        <w:pStyle w:val="Default"/>
        <w:jc w:val="both"/>
      </w:pPr>
      <w:r w:rsidRPr="00AA6084">
        <w:t xml:space="preserve">Il bullismo si caratterizza, rispetto ad altre forme di aggressione o di violenza, per la presenza simultanea di questi tre elementi: </w:t>
      </w:r>
    </w:p>
    <w:p w14:paraId="6400BDF4" w14:textId="21DD7AD0" w:rsidR="0039125A" w:rsidRPr="00AA6084" w:rsidRDefault="0039125A" w:rsidP="00EC7750">
      <w:pPr>
        <w:pStyle w:val="Default"/>
        <w:jc w:val="both"/>
      </w:pPr>
      <w:proofErr w:type="gramStart"/>
      <w:r w:rsidRPr="00AA6084">
        <w:rPr>
          <w:b/>
          <w:bCs/>
        </w:rPr>
        <w:t>intenzionalità</w:t>
      </w:r>
      <w:proofErr w:type="gramEnd"/>
      <w:r w:rsidRPr="00AA6084">
        <w:t xml:space="preserve">: il comportamento del bullo è teso ad arrecare </w:t>
      </w:r>
      <w:r w:rsidRPr="00AA6084">
        <w:rPr>
          <w:i/>
          <w:iCs/>
        </w:rPr>
        <w:t xml:space="preserve">intenzionalmente </w:t>
      </w:r>
      <w:r w:rsidRPr="00AA6084">
        <w:t xml:space="preserve">danno all’altra persona; </w:t>
      </w:r>
    </w:p>
    <w:p w14:paraId="38622DD6" w14:textId="77777777" w:rsidR="00391386" w:rsidRPr="00AA6084" w:rsidRDefault="0039125A" w:rsidP="00EC7750">
      <w:pPr>
        <w:pStyle w:val="Default"/>
        <w:spacing w:after="68"/>
        <w:jc w:val="both"/>
      </w:pPr>
      <w:proofErr w:type="gramStart"/>
      <w:r w:rsidRPr="00AA6084">
        <w:rPr>
          <w:b/>
          <w:bCs/>
        </w:rPr>
        <w:t>ripetizione</w:t>
      </w:r>
      <w:proofErr w:type="gramEnd"/>
      <w:r w:rsidRPr="00AA6084">
        <w:t xml:space="preserve">: l’atteggiamento aggressivo nei confronti della vittima </w:t>
      </w:r>
      <w:r w:rsidRPr="00AA6084">
        <w:rPr>
          <w:i/>
          <w:iCs/>
        </w:rPr>
        <w:t>si ripete nel tempo</w:t>
      </w:r>
      <w:r w:rsidRPr="00AA6084">
        <w:t xml:space="preserve">; </w:t>
      </w:r>
    </w:p>
    <w:p w14:paraId="6A1F0B7A" w14:textId="224E7EC6" w:rsidR="0039125A" w:rsidRPr="00AA6084" w:rsidRDefault="0039125A" w:rsidP="00EC7750">
      <w:pPr>
        <w:pStyle w:val="Default"/>
        <w:spacing w:after="68"/>
        <w:jc w:val="both"/>
      </w:pPr>
      <w:proofErr w:type="gramStart"/>
      <w:r w:rsidRPr="00AA6084">
        <w:rPr>
          <w:b/>
          <w:bCs/>
        </w:rPr>
        <w:t>squilibrio</w:t>
      </w:r>
      <w:proofErr w:type="gramEnd"/>
      <w:r w:rsidRPr="00AA6084">
        <w:rPr>
          <w:b/>
          <w:bCs/>
        </w:rPr>
        <w:t xml:space="preserve"> di potere</w:t>
      </w:r>
      <w:r w:rsidRPr="00AA6084">
        <w:t xml:space="preserve">: la vittima non riesce a difendersi. </w:t>
      </w:r>
    </w:p>
    <w:p w14:paraId="085FC2E3" w14:textId="77777777" w:rsidR="0039125A" w:rsidRPr="00AA6084" w:rsidRDefault="0039125A" w:rsidP="00391386">
      <w:pPr>
        <w:pStyle w:val="Default"/>
        <w:jc w:val="both"/>
      </w:pPr>
      <w:r w:rsidRPr="00AA6084">
        <w:t xml:space="preserve">Il bullismo si sviluppa in un gruppo di pari all’interno del quale, di norma, ciascun componente riveste uno specifico ruolo. I ruoli giocati dalle persone coinvolte possono essere ricondotti ai seguenti: </w:t>
      </w:r>
    </w:p>
    <w:p w14:paraId="591897AB" w14:textId="77777777" w:rsidR="003D3C1E" w:rsidRDefault="0039125A" w:rsidP="00391386">
      <w:pPr>
        <w:pStyle w:val="Default"/>
        <w:spacing w:after="85"/>
        <w:jc w:val="both"/>
      </w:pPr>
      <w:proofErr w:type="gramStart"/>
      <w:r w:rsidRPr="00AA6084">
        <w:rPr>
          <w:b/>
          <w:bCs/>
        </w:rPr>
        <w:t>bullo</w:t>
      </w:r>
      <w:proofErr w:type="gramEnd"/>
      <w:r w:rsidRPr="00AA6084">
        <w:rPr>
          <w:b/>
          <w:bCs/>
        </w:rPr>
        <w:t xml:space="preserve">: </w:t>
      </w:r>
      <w:r w:rsidRPr="00AA6084">
        <w:t xml:space="preserve">è di solito il più forte e il più popolare all’interno del gruppo dei coetanei; ha forte bisogno di autoaffermazione e di potere. Mostra estrema difficoltà nell’autocontrollo e nel rispetto delle regole, nonché scarsa consapevolezza delle conseguenze delle proprie azioni. La sua aggressività non si riversa solo contro coetanei, ma spesso anche nei confronti di adulti (genitori e docenti). Non mostra sensi di colpa; </w:t>
      </w:r>
    </w:p>
    <w:p w14:paraId="6E7D538E" w14:textId="45B8AED9" w:rsidR="0039125A" w:rsidRPr="00AA6084" w:rsidRDefault="0039125A" w:rsidP="00391386">
      <w:pPr>
        <w:pStyle w:val="Default"/>
        <w:spacing w:after="85"/>
        <w:jc w:val="both"/>
      </w:pPr>
      <w:proofErr w:type="gramStart"/>
      <w:r w:rsidRPr="00AA6084">
        <w:rPr>
          <w:b/>
          <w:bCs/>
        </w:rPr>
        <w:t>gregari</w:t>
      </w:r>
      <w:proofErr w:type="gramEnd"/>
      <w:r w:rsidRPr="00AA6084">
        <w:rPr>
          <w:b/>
          <w:bCs/>
        </w:rPr>
        <w:t xml:space="preserve">: </w:t>
      </w:r>
      <w:r w:rsidRPr="00AA6084">
        <w:t xml:space="preserve">sono i sostenitori del bullo che ne rafforzano il comportamento intervenendo direttamente nelle azioni di violenza; </w:t>
      </w:r>
    </w:p>
    <w:p w14:paraId="58FB66C5" w14:textId="6551F3D2" w:rsidR="0039125A" w:rsidRPr="00AA6084" w:rsidRDefault="0039125A" w:rsidP="00391386">
      <w:pPr>
        <w:pStyle w:val="Default"/>
        <w:jc w:val="both"/>
      </w:pPr>
      <w:proofErr w:type="gramStart"/>
      <w:r w:rsidRPr="00AA6084">
        <w:rPr>
          <w:b/>
          <w:bCs/>
        </w:rPr>
        <w:t>vittima</w:t>
      </w:r>
      <w:proofErr w:type="gramEnd"/>
      <w:r w:rsidRPr="00AA6084">
        <w:rPr>
          <w:b/>
          <w:bCs/>
        </w:rPr>
        <w:t xml:space="preserve">: </w:t>
      </w:r>
      <w:r w:rsidRPr="00AA6084">
        <w:t xml:space="preserve">è chi subisce aggressioni, prepotenze o offese, spesso legate ad una sua caratteristica particolare rispetto al gruppo (l’aspetto fisico, la religione e la cultura, l’orientamento sessuale, eventuali disabilità). È più debole rispetto agli altri, ha una bassa autostima, è di norma isolato e fatica a stringere relazioni con i pari. Per lo più finisce per accettare passivamente gli atti di bullismo perpetrati nei suoi confronti senza chiedere aiuto. Esiste anche la figura della </w:t>
      </w:r>
      <w:r w:rsidRPr="00AA6084">
        <w:rPr>
          <w:b/>
          <w:bCs/>
        </w:rPr>
        <w:t xml:space="preserve">vittima </w:t>
      </w:r>
      <w:r w:rsidRPr="00AA6084">
        <w:rPr>
          <w:b/>
          <w:bCs/>
          <w:color w:val="auto"/>
        </w:rPr>
        <w:t xml:space="preserve">provocatrice </w:t>
      </w:r>
      <w:r w:rsidRPr="00AA6084">
        <w:rPr>
          <w:color w:val="auto"/>
        </w:rPr>
        <w:t>che si caratterizza per la messa in atto di atteggiamenti fastidiosi o provocatori che attirano l’attenzione del bullo; viene normalmente trattata negativamente dall’intero gruppo</w:t>
      </w:r>
      <w:r w:rsidR="003D3C1E">
        <w:rPr>
          <w:color w:val="auto"/>
        </w:rPr>
        <w:t>;</w:t>
      </w:r>
    </w:p>
    <w:p w14:paraId="3FA27AE5" w14:textId="77777777" w:rsidR="0039125A" w:rsidRPr="00AA6084" w:rsidRDefault="0039125A" w:rsidP="00391386">
      <w:pPr>
        <w:pStyle w:val="Default"/>
        <w:jc w:val="both"/>
        <w:rPr>
          <w:color w:val="auto"/>
        </w:rPr>
      </w:pPr>
      <w:proofErr w:type="gramStart"/>
      <w:r w:rsidRPr="00AA6084">
        <w:rPr>
          <w:b/>
          <w:bCs/>
          <w:color w:val="auto"/>
        </w:rPr>
        <w:t>osservatori</w:t>
      </w:r>
      <w:proofErr w:type="gramEnd"/>
      <w:r w:rsidRPr="00AA6084">
        <w:rPr>
          <w:b/>
          <w:bCs/>
          <w:color w:val="auto"/>
        </w:rPr>
        <w:t xml:space="preserve">: </w:t>
      </w:r>
      <w:r w:rsidRPr="00AA6084">
        <w:rPr>
          <w:color w:val="auto"/>
        </w:rPr>
        <w:t>sono il gruppo di coetanei in presenza dei quali normalmente si verificano gli atti di bullismo. Per lo più essi non intervengono né denunciano l’azione agli adulti (</w:t>
      </w:r>
      <w:r w:rsidRPr="00AA6084">
        <w:rPr>
          <w:b/>
          <w:bCs/>
          <w:color w:val="auto"/>
        </w:rPr>
        <w:t>maggioranza silenziosa</w:t>
      </w:r>
      <w:r w:rsidRPr="00AA6084">
        <w:rPr>
          <w:color w:val="auto"/>
        </w:rPr>
        <w:t xml:space="preserve">), per paura di diventare a loro volta vittime del bullo o per mera indifferenza. Il gruppo degli osservatori può altresì comprendere un </w:t>
      </w:r>
      <w:r w:rsidRPr="00AA6084">
        <w:rPr>
          <w:b/>
          <w:bCs/>
          <w:color w:val="auto"/>
        </w:rPr>
        <w:t>difensore della vittima</w:t>
      </w:r>
      <w:r w:rsidRPr="00AA6084">
        <w:rPr>
          <w:color w:val="auto"/>
        </w:rPr>
        <w:t xml:space="preserve">. </w:t>
      </w:r>
    </w:p>
    <w:p w14:paraId="693CAFD9" w14:textId="77777777" w:rsidR="0039125A" w:rsidRPr="00AA6084" w:rsidRDefault="0039125A" w:rsidP="00391386">
      <w:pPr>
        <w:pStyle w:val="Default"/>
        <w:jc w:val="both"/>
        <w:rPr>
          <w:color w:val="auto"/>
        </w:rPr>
      </w:pPr>
      <w:r w:rsidRPr="00AA6084">
        <w:rPr>
          <w:color w:val="auto"/>
        </w:rPr>
        <w:t xml:space="preserve">Il fenomeno del bullismo può assumere forme differenti: </w:t>
      </w:r>
    </w:p>
    <w:p w14:paraId="3BAAA972" w14:textId="2333447C" w:rsidR="0039125A" w:rsidRPr="00AA6084" w:rsidRDefault="0039125A" w:rsidP="00391386">
      <w:pPr>
        <w:pStyle w:val="Default"/>
        <w:spacing w:after="87"/>
        <w:jc w:val="both"/>
        <w:rPr>
          <w:color w:val="auto"/>
        </w:rPr>
      </w:pPr>
      <w:proofErr w:type="gramStart"/>
      <w:r w:rsidRPr="00AA6084">
        <w:rPr>
          <w:b/>
          <w:bCs/>
          <w:color w:val="auto"/>
        </w:rPr>
        <w:t>bullismo</w:t>
      </w:r>
      <w:proofErr w:type="gramEnd"/>
      <w:r w:rsidRPr="00AA6084">
        <w:rPr>
          <w:b/>
          <w:bCs/>
          <w:color w:val="auto"/>
        </w:rPr>
        <w:t xml:space="preserve"> diretto</w:t>
      </w:r>
      <w:r w:rsidRPr="00AA6084">
        <w:rPr>
          <w:color w:val="auto"/>
        </w:rPr>
        <w:t xml:space="preserve">: a sua volta si divide in </w:t>
      </w:r>
      <w:r w:rsidRPr="00AA6084">
        <w:rPr>
          <w:b/>
          <w:bCs/>
          <w:color w:val="auto"/>
        </w:rPr>
        <w:t xml:space="preserve">bullismo fisico </w:t>
      </w:r>
      <w:r w:rsidRPr="00AA6084">
        <w:rPr>
          <w:color w:val="auto"/>
        </w:rPr>
        <w:t xml:space="preserve">(prendere a pugni o a calci, rubare o danneggiare  gli oggetti personali della vittima) e </w:t>
      </w:r>
      <w:r w:rsidRPr="00AA6084">
        <w:rPr>
          <w:b/>
          <w:bCs/>
          <w:color w:val="auto"/>
        </w:rPr>
        <w:t xml:space="preserve">bullismo verbale </w:t>
      </w:r>
      <w:r w:rsidRPr="00AA6084">
        <w:rPr>
          <w:color w:val="auto"/>
        </w:rPr>
        <w:t xml:space="preserve">(insultare, deridere, offendere, minacciare, soprannomi denigratori, prese in giro). Tra le forme di bullismo diretto è sempre più diffuso il bullismo discriminatorio legato al pregiudizio (omofobico, razzista, contro </w:t>
      </w:r>
      <w:r w:rsidR="003D3C1E">
        <w:rPr>
          <w:color w:val="auto"/>
        </w:rPr>
        <w:t>una</w:t>
      </w:r>
      <w:r w:rsidRPr="00AA6084">
        <w:rPr>
          <w:color w:val="auto"/>
        </w:rPr>
        <w:t xml:space="preserve"> disabili</w:t>
      </w:r>
      <w:r w:rsidR="003D3C1E">
        <w:rPr>
          <w:color w:val="auto"/>
        </w:rPr>
        <w:t>tà</w:t>
      </w:r>
      <w:r w:rsidRPr="00AA6084">
        <w:rPr>
          <w:color w:val="auto"/>
        </w:rPr>
        <w:t xml:space="preserve">); </w:t>
      </w:r>
    </w:p>
    <w:p w14:paraId="37400F33" w14:textId="12D4B12D" w:rsidR="0039125A" w:rsidRDefault="0039125A" w:rsidP="00D510EF">
      <w:pPr>
        <w:pStyle w:val="Default"/>
        <w:rPr>
          <w:color w:val="auto"/>
        </w:rPr>
      </w:pPr>
      <w:proofErr w:type="gramStart"/>
      <w:r w:rsidRPr="00AA6084">
        <w:rPr>
          <w:b/>
          <w:bCs/>
          <w:color w:val="auto"/>
        </w:rPr>
        <w:lastRenderedPageBreak/>
        <w:t>bullismo</w:t>
      </w:r>
      <w:proofErr w:type="gramEnd"/>
      <w:r w:rsidRPr="00AA6084">
        <w:rPr>
          <w:b/>
          <w:bCs/>
          <w:color w:val="auto"/>
        </w:rPr>
        <w:t xml:space="preserve"> indiretto</w:t>
      </w:r>
      <w:r w:rsidRPr="00AA6084">
        <w:rPr>
          <w:color w:val="auto"/>
        </w:rPr>
        <w:t>: si concretizza in atti quali l’isolamento, l’esclusione dal gruppo, l’essere vittima di pettegolezzi, diffusione di calunnie, mettere in giro cattive voci</w:t>
      </w:r>
      <w:r w:rsidR="003D3C1E">
        <w:rPr>
          <w:color w:val="auto"/>
        </w:rPr>
        <w:t>;</w:t>
      </w:r>
      <w:r w:rsidRPr="00AA6084">
        <w:rPr>
          <w:color w:val="auto"/>
        </w:rPr>
        <w:t xml:space="preserve"> è abbastanza comune nei gruppi di ragazze. </w:t>
      </w:r>
    </w:p>
    <w:p w14:paraId="049DD634" w14:textId="77777777" w:rsidR="00D510EF" w:rsidRPr="00D510EF" w:rsidRDefault="00D510EF" w:rsidP="00D510EF">
      <w:pPr>
        <w:pStyle w:val="Default"/>
        <w:rPr>
          <w:color w:val="auto"/>
        </w:rPr>
      </w:pPr>
    </w:p>
    <w:p w14:paraId="10ED9070" w14:textId="1305B3F0" w:rsidR="0039125A" w:rsidRPr="00AA6084" w:rsidRDefault="00C8263D" w:rsidP="00DA5D68">
      <w:pPr>
        <w:jc w:val="both"/>
        <w:rPr>
          <w:rFonts w:ascii="Times New Roman" w:hAnsi="Times New Roman" w:cs="Times New Roman"/>
          <w:b/>
          <w:bCs/>
          <w:sz w:val="24"/>
          <w:szCs w:val="24"/>
        </w:rPr>
      </w:pPr>
      <w:r w:rsidRPr="00AA6084">
        <w:rPr>
          <w:rFonts w:ascii="Times New Roman" w:hAnsi="Times New Roman" w:cs="Times New Roman"/>
          <w:b/>
          <w:bCs/>
          <w:sz w:val="24"/>
          <w:szCs w:val="24"/>
        </w:rPr>
        <w:t>DEFINIZIONE DI CYBERBULLISMO</w:t>
      </w:r>
    </w:p>
    <w:p w14:paraId="333440E5" w14:textId="77777777" w:rsidR="003C6495" w:rsidRPr="00AA6084" w:rsidRDefault="003C6495" w:rsidP="00136752">
      <w:pPr>
        <w:pStyle w:val="Default"/>
        <w:jc w:val="both"/>
        <w:rPr>
          <w:color w:val="auto"/>
        </w:rPr>
      </w:pPr>
      <w:r w:rsidRPr="00AA6084">
        <w:rPr>
          <w:color w:val="auto"/>
        </w:rPr>
        <w:t xml:space="preserve">Per </w:t>
      </w:r>
      <w:proofErr w:type="spellStart"/>
      <w:r w:rsidRPr="00AA6084">
        <w:rPr>
          <w:b/>
          <w:bCs/>
          <w:color w:val="auto"/>
        </w:rPr>
        <w:t>cyberbullismo</w:t>
      </w:r>
      <w:proofErr w:type="spellEnd"/>
      <w:r w:rsidRPr="00AA6084">
        <w:rPr>
          <w:b/>
          <w:bCs/>
          <w:color w:val="auto"/>
        </w:rPr>
        <w:t xml:space="preserve"> si intende </w:t>
      </w:r>
      <w:r w:rsidRPr="00AA6084">
        <w:rPr>
          <w:color w:val="auto"/>
        </w:rPr>
        <w:t xml:space="preserve">un attacco continuo, offensivo, ripetuto ed intenzionale, messo in atto sistematicamente da un individuo, o da un gruppo di individui, nei confronti di una persona che non può facilmente difendersi; esso viene perpetrato attraverso l’uso di mezzi elettronici o sfruttando gli strumenti della rete. </w:t>
      </w:r>
    </w:p>
    <w:p w14:paraId="03FE1664" w14:textId="77777777" w:rsidR="003C6495" w:rsidRPr="00AA6084" w:rsidRDefault="003C6495" w:rsidP="00136752">
      <w:pPr>
        <w:pStyle w:val="Default"/>
        <w:jc w:val="both"/>
        <w:rPr>
          <w:color w:val="auto"/>
        </w:rPr>
      </w:pPr>
      <w:r w:rsidRPr="00AA6084">
        <w:rPr>
          <w:color w:val="auto"/>
        </w:rPr>
        <w:t xml:space="preserve">Il </w:t>
      </w:r>
      <w:proofErr w:type="spellStart"/>
      <w:r w:rsidRPr="00AA6084">
        <w:rPr>
          <w:color w:val="auto"/>
        </w:rPr>
        <w:t>cyberbullismo</w:t>
      </w:r>
      <w:proofErr w:type="spellEnd"/>
      <w:r w:rsidRPr="00AA6084">
        <w:rPr>
          <w:color w:val="auto"/>
        </w:rPr>
        <w:t xml:space="preserve"> presenta elementi di continuità rispetto al bullismo tradizionale (intenzionalità, ripetizione nel tempo, squilibrio di potere), ma anche elementi di novità, che caratterizzano in maniera specifica il fenomeno e che derivano dalle modalità interattive tramite cui esso viene perpetrato. I rischi di un atto di bullismo che avviene attraverso la rete sono numerosi e assai gravi: </w:t>
      </w:r>
    </w:p>
    <w:p w14:paraId="0131DC3E" w14:textId="77777777" w:rsidR="003D3C1E" w:rsidRDefault="003C6495" w:rsidP="003D3C1E">
      <w:pPr>
        <w:pStyle w:val="Default"/>
        <w:spacing w:after="90"/>
        <w:jc w:val="both"/>
        <w:rPr>
          <w:color w:val="auto"/>
        </w:rPr>
      </w:pPr>
      <w:r w:rsidRPr="00AA6084">
        <w:rPr>
          <w:b/>
          <w:bCs/>
          <w:color w:val="auto"/>
        </w:rPr>
        <w:t>anonimato</w:t>
      </w:r>
      <w:r w:rsidRPr="00AA6084">
        <w:rPr>
          <w:color w:val="auto"/>
        </w:rPr>
        <w:t xml:space="preserve">: la vittima può </w:t>
      </w:r>
      <w:r w:rsidRPr="00AA6084">
        <w:rPr>
          <w:i/>
          <w:iCs/>
          <w:color w:val="auto"/>
        </w:rPr>
        <w:t xml:space="preserve">non </w:t>
      </w:r>
      <w:r w:rsidRPr="00AA6084">
        <w:rPr>
          <w:color w:val="auto"/>
        </w:rPr>
        <w:t xml:space="preserve">conoscere l’identità del suo persecutore, che si nasconde dietro un nickname o un nome falso; non conoscere l’autore degli attacchi può aumentare il suo senso di frustrazione ed impotenza; </w:t>
      </w:r>
      <w:r w:rsidRPr="00AA6084">
        <w:rPr>
          <w:b/>
          <w:bCs/>
          <w:color w:val="auto"/>
        </w:rPr>
        <w:t xml:space="preserve">rapida diffusione: </w:t>
      </w:r>
      <w:r w:rsidRPr="00AA6084">
        <w:rPr>
          <w:color w:val="auto"/>
        </w:rPr>
        <w:t xml:space="preserve">la vittima può vedere la propria immagine danneggiata in brevissimo tempo in una comunità molto ampia, considerando che la diffusione in rete è incontrollabile e non avviene con un gruppo di persone definito; </w:t>
      </w:r>
      <w:r w:rsidRPr="00AA6084">
        <w:rPr>
          <w:b/>
          <w:bCs/>
          <w:color w:val="auto"/>
        </w:rPr>
        <w:t xml:space="preserve">permanenza nel tempo: </w:t>
      </w:r>
      <w:r w:rsidRPr="00AA6084">
        <w:rPr>
          <w:color w:val="auto"/>
        </w:rPr>
        <w:t xml:space="preserve">i contenuti offensivi condivisi </w:t>
      </w:r>
      <w:r w:rsidRPr="00AA6084">
        <w:rPr>
          <w:i/>
          <w:iCs/>
          <w:color w:val="auto"/>
        </w:rPr>
        <w:t>online</w:t>
      </w:r>
      <w:r w:rsidRPr="00AA6084">
        <w:rPr>
          <w:color w:val="auto"/>
        </w:rPr>
        <w:t xml:space="preserve">, in quanto difficili da rimuovere, possono apparire a più riprese in luoghi diversi; </w:t>
      </w:r>
      <w:r w:rsidRPr="00AA6084">
        <w:rPr>
          <w:b/>
          <w:bCs/>
          <w:color w:val="auto"/>
        </w:rPr>
        <w:t>distanza tra bullo e vittima</w:t>
      </w:r>
      <w:r w:rsidRPr="00AA6084">
        <w:rPr>
          <w:color w:val="auto"/>
        </w:rPr>
        <w:t xml:space="preserve">: il </w:t>
      </w:r>
      <w:proofErr w:type="spellStart"/>
      <w:r w:rsidRPr="00AA6084">
        <w:rPr>
          <w:color w:val="auto"/>
        </w:rPr>
        <w:t>cyberbullo</w:t>
      </w:r>
      <w:proofErr w:type="spellEnd"/>
      <w:r w:rsidRPr="00AA6084">
        <w:rPr>
          <w:color w:val="auto"/>
        </w:rPr>
        <w:t xml:space="preserve"> non vede le reazioni della vittima ai propri comportamenti e spesso non è pienamente consapevole del danno che arreca (manca un </w:t>
      </w:r>
      <w:r w:rsidRPr="00AA6084">
        <w:rPr>
          <w:i/>
          <w:iCs/>
          <w:color w:val="auto"/>
        </w:rPr>
        <w:t xml:space="preserve">feedback </w:t>
      </w:r>
      <w:r w:rsidRPr="00AA6084">
        <w:rPr>
          <w:color w:val="auto"/>
        </w:rPr>
        <w:t xml:space="preserve">emotivo); ciò rende il bullo più disinibito e abbassa i livelli di autocontrollo. </w:t>
      </w:r>
    </w:p>
    <w:p w14:paraId="6131534B" w14:textId="14C2688E" w:rsidR="003C6495" w:rsidRPr="00AA6084" w:rsidRDefault="003C6495" w:rsidP="003D3C1E">
      <w:pPr>
        <w:pStyle w:val="Default"/>
        <w:spacing w:after="90"/>
        <w:jc w:val="both"/>
        <w:rPr>
          <w:color w:val="auto"/>
        </w:rPr>
      </w:pPr>
      <w:r w:rsidRPr="00AA6084">
        <w:rPr>
          <w:color w:val="auto"/>
        </w:rPr>
        <w:t xml:space="preserve">Sono riconducibili al </w:t>
      </w:r>
      <w:proofErr w:type="spellStart"/>
      <w:r w:rsidRPr="00AA6084">
        <w:rPr>
          <w:color w:val="auto"/>
        </w:rPr>
        <w:t>cyberbullismo</w:t>
      </w:r>
      <w:proofErr w:type="spellEnd"/>
      <w:r w:rsidRPr="00AA6084">
        <w:rPr>
          <w:color w:val="auto"/>
        </w:rPr>
        <w:t xml:space="preserve"> le seguenti condotte: </w:t>
      </w:r>
    </w:p>
    <w:p w14:paraId="2E1339F7" w14:textId="77777777" w:rsidR="003C6495" w:rsidRPr="00AA6084" w:rsidRDefault="003C6495" w:rsidP="003D3C1E">
      <w:pPr>
        <w:pStyle w:val="Default"/>
        <w:spacing w:after="147"/>
        <w:jc w:val="both"/>
        <w:rPr>
          <w:color w:val="auto"/>
        </w:rPr>
      </w:pPr>
      <w:proofErr w:type="spellStart"/>
      <w:proofErr w:type="gramStart"/>
      <w:r w:rsidRPr="00AA6084">
        <w:rPr>
          <w:b/>
          <w:bCs/>
          <w:i/>
          <w:iCs/>
          <w:color w:val="auto"/>
        </w:rPr>
        <w:t>harassment</w:t>
      </w:r>
      <w:proofErr w:type="spellEnd"/>
      <w:proofErr w:type="gramEnd"/>
      <w:r w:rsidRPr="00AA6084">
        <w:rPr>
          <w:color w:val="auto"/>
        </w:rPr>
        <w:t xml:space="preserve">: molestie attuate attraverso l’invio ripetuto di messaggi offensivi; </w:t>
      </w:r>
    </w:p>
    <w:p w14:paraId="16E3DAA9" w14:textId="77777777" w:rsidR="003D3C1E" w:rsidRDefault="003C6495" w:rsidP="003D3C1E">
      <w:pPr>
        <w:pStyle w:val="Default"/>
        <w:spacing w:after="147"/>
        <w:jc w:val="both"/>
        <w:rPr>
          <w:color w:val="auto"/>
        </w:rPr>
      </w:pPr>
      <w:proofErr w:type="spellStart"/>
      <w:proofErr w:type="gramStart"/>
      <w:r w:rsidRPr="00AA6084">
        <w:rPr>
          <w:b/>
          <w:bCs/>
          <w:i/>
          <w:iCs/>
          <w:color w:val="auto"/>
        </w:rPr>
        <w:t>cyberstalking</w:t>
      </w:r>
      <w:proofErr w:type="spellEnd"/>
      <w:proofErr w:type="gramEnd"/>
      <w:r w:rsidRPr="00AA6084">
        <w:rPr>
          <w:color w:val="auto"/>
        </w:rPr>
        <w:t xml:space="preserve">: invio ripetuto di messaggi che includono esplicite minacce fisiche, al punto che la vittima arriva a temere per la propria incolumità; </w:t>
      </w:r>
    </w:p>
    <w:p w14:paraId="4F11B30A" w14:textId="77777777" w:rsidR="003D3C1E" w:rsidRDefault="003C6495" w:rsidP="003D3C1E">
      <w:pPr>
        <w:pStyle w:val="Default"/>
        <w:spacing w:after="147"/>
        <w:jc w:val="both"/>
        <w:rPr>
          <w:color w:val="auto"/>
        </w:rPr>
      </w:pPr>
      <w:proofErr w:type="spellStart"/>
      <w:proofErr w:type="gramStart"/>
      <w:r w:rsidRPr="00AA6084">
        <w:rPr>
          <w:b/>
          <w:bCs/>
          <w:i/>
          <w:iCs/>
          <w:color w:val="auto"/>
        </w:rPr>
        <w:t>flaming</w:t>
      </w:r>
      <w:proofErr w:type="spellEnd"/>
      <w:proofErr w:type="gramEnd"/>
      <w:r w:rsidRPr="00AA6084">
        <w:rPr>
          <w:color w:val="auto"/>
        </w:rPr>
        <w:t xml:space="preserve">: litigi </w:t>
      </w:r>
      <w:r w:rsidRPr="00AA6084">
        <w:rPr>
          <w:i/>
          <w:iCs/>
          <w:color w:val="auto"/>
        </w:rPr>
        <w:t xml:space="preserve">online </w:t>
      </w:r>
      <w:r w:rsidRPr="00AA6084">
        <w:rPr>
          <w:color w:val="auto"/>
        </w:rPr>
        <w:t xml:space="preserve">nei quali si fa uso di un linguaggio violento e volgare; </w:t>
      </w:r>
    </w:p>
    <w:p w14:paraId="7CC5F154" w14:textId="1F1A4D3C" w:rsidR="003C6495" w:rsidRPr="00AA6084" w:rsidRDefault="003C6495" w:rsidP="003D3C1E">
      <w:pPr>
        <w:pStyle w:val="Default"/>
        <w:spacing w:after="147"/>
        <w:jc w:val="both"/>
        <w:rPr>
          <w:color w:val="auto"/>
        </w:rPr>
      </w:pPr>
      <w:proofErr w:type="gramStart"/>
      <w:r w:rsidRPr="00AA6084">
        <w:rPr>
          <w:b/>
          <w:bCs/>
          <w:i/>
          <w:iCs/>
          <w:color w:val="auto"/>
        </w:rPr>
        <w:t>esclusione</w:t>
      </w:r>
      <w:proofErr w:type="gramEnd"/>
      <w:r w:rsidRPr="00AA6084">
        <w:rPr>
          <w:color w:val="auto"/>
        </w:rPr>
        <w:t xml:space="preserve">: estromissione intenzionale dall’attività </w:t>
      </w:r>
      <w:r w:rsidRPr="00AA6084">
        <w:rPr>
          <w:i/>
          <w:iCs/>
          <w:color w:val="auto"/>
        </w:rPr>
        <w:t xml:space="preserve">online </w:t>
      </w:r>
      <w:r w:rsidRPr="00AA6084">
        <w:rPr>
          <w:color w:val="auto"/>
        </w:rPr>
        <w:t xml:space="preserve">(es: dai gruppi </w:t>
      </w:r>
      <w:proofErr w:type="spellStart"/>
      <w:r w:rsidRPr="00AA6084">
        <w:rPr>
          <w:i/>
          <w:iCs/>
          <w:color w:val="auto"/>
        </w:rPr>
        <w:t>WhatsApp</w:t>
      </w:r>
      <w:proofErr w:type="spellEnd"/>
      <w:r w:rsidRPr="00AA6084">
        <w:rPr>
          <w:color w:val="auto"/>
        </w:rPr>
        <w:t xml:space="preserve">); </w:t>
      </w:r>
    </w:p>
    <w:p w14:paraId="4C8AA9C2" w14:textId="77777777" w:rsidR="003D3C1E" w:rsidRDefault="003C6495" w:rsidP="003D3C1E">
      <w:pPr>
        <w:pStyle w:val="Default"/>
        <w:jc w:val="both"/>
        <w:rPr>
          <w:color w:val="auto"/>
        </w:rPr>
      </w:pPr>
      <w:proofErr w:type="gramStart"/>
      <w:r w:rsidRPr="00AA6084">
        <w:rPr>
          <w:b/>
          <w:bCs/>
          <w:i/>
          <w:iCs/>
          <w:color w:val="auto"/>
        </w:rPr>
        <w:t>denigrazione</w:t>
      </w:r>
      <w:proofErr w:type="gramEnd"/>
      <w:r w:rsidRPr="00AA6084">
        <w:rPr>
          <w:color w:val="auto"/>
        </w:rPr>
        <w:t>: pubblicazione all’interno di comunità virtuali (</w:t>
      </w:r>
      <w:proofErr w:type="spellStart"/>
      <w:r w:rsidRPr="00AA6084">
        <w:rPr>
          <w:i/>
          <w:iCs/>
          <w:color w:val="auto"/>
        </w:rPr>
        <w:t>newsgroup</w:t>
      </w:r>
      <w:r w:rsidRPr="00AA6084">
        <w:rPr>
          <w:color w:val="auto"/>
        </w:rPr>
        <w:t>,</w:t>
      </w:r>
      <w:r w:rsidRPr="00AA6084">
        <w:rPr>
          <w:i/>
          <w:iCs/>
          <w:color w:val="auto"/>
        </w:rPr>
        <w:t>blog</w:t>
      </w:r>
      <w:proofErr w:type="spellEnd"/>
      <w:r w:rsidRPr="00AA6084">
        <w:rPr>
          <w:color w:val="auto"/>
        </w:rPr>
        <w:t>, forum di discussione, messaggistica immediata, siti internet,...)</w:t>
      </w:r>
      <w:r w:rsidR="003724BD">
        <w:rPr>
          <w:color w:val="auto"/>
        </w:rPr>
        <w:t xml:space="preserve"> </w:t>
      </w:r>
      <w:r w:rsidRPr="00AA6084">
        <w:rPr>
          <w:color w:val="auto"/>
        </w:rPr>
        <w:t>di pettegolezzi e commenti crudeli, calunniosi e denigratori</w:t>
      </w:r>
      <w:r w:rsidR="003D3C1E">
        <w:rPr>
          <w:color w:val="auto"/>
        </w:rPr>
        <w:t>;</w:t>
      </w:r>
    </w:p>
    <w:p w14:paraId="2B1A440E" w14:textId="501EE6D7" w:rsidR="003C6495" w:rsidRPr="00AA6084" w:rsidRDefault="003C6495" w:rsidP="003D3C1E">
      <w:pPr>
        <w:pStyle w:val="Default"/>
        <w:jc w:val="both"/>
        <w:rPr>
          <w:color w:val="auto"/>
        </w:rPr>
      </w:pPr>
      <w:r w:rsidRPr="00AA6084">
        <w:rPr>
          <w:color w:val="auto"/>
        </w:rPr>
        <w:t xml:space="preserve"> </w:t>
      </w:r>
    </w:p>
    <w:p w14:paraId="29B19851" w14:textId="4457FB8F" w:rsidR="003C6495" w:rsidRPr="00AA6084" w:rsidRDefault="003C6495" w:rsidP="003D3C1E">
      <w:pPr>
        <w:pStyle w:val="Default"/>
        <w:spacing w:after="148"/>
        <w:jc w:val="both"/>
        <w:rPr>
          <w:color w:val="auto"/>
        </w:rPr>
      </w:pPr>
      <w:proofErr w:type="gramStart"/>
      <w:r w:rsidRPr="00AA6084">
        <w:rPr>
          <w:b/>
          <w:bCs/>
          <w:i/>
          <w:iCs/>
          <w:color w:val="auto"/>
        </w:rPr>
        <w:t>outing</w:t>
      </w:r>
      <w:proofErr w:type="gramEnd"/>
      <w:r w:rsidRPr="00AA6084">
        <w:rPr>
          <w:b/>
          <w:bCs/>
          <w:i/>
          <w:iCs/>
          <w:color w:val="auto"/>
        </w:rPr>
        <w:t xml:space="preserve"> estorto</w:t>
      </w:r>
      <w:r w:rsidRPr="00AA6084">
        <w:rPr>
          <w:color w:val="auto"/>
        </w:rPr>
        <w:t xml:space="preserve">: registrazione di confidenze – raccolte all’interno di un ambiente privato creando un falso clima di fiducia – e loro inserimento integrale in un </w:t>
      </w:r>
      <w:r w:rsidRPr="00AA6084">
        <w:rPr>
          <w:i/>
          <w:iCs/>
          <w:color w:val="auto"/>
        </w:rPr>
        <w:t xml:space="preserve">blog </w:t>
      </w:r>
      <w:r w:rsidRPr="00AA6084">
        <w:rPr>
          <w:color w:val="auto"/>
        </w:rPr>
        <w:t>pubblico.</w:t>
      </w:r>
      <w:r w:rsidR="003D3C1E">
        <w:rPr>
          <w:color w:val="auto"/>
        </w:rPr>
        <w:t>;</w:t>
      </w:r>
    </w:p>
    <w:p w14:paraId="6C9FB4EB" w14:textId="6F69769B" w:rsidR="003D3C1E" w:rsidRDefault="003D3C1E" w:rsidP="003D3C1E">
      <w:pPr>
        <w:pStyle w:val="Default"/>
        <w:spacing w:after="148"/>
        <w:jc w:val="both"/>
        <w:rPr>
          <w:color w:val="auto"/>
        </w:rPr>
      </w:pPr>
      <w:proofErr w:type="spellStart"/>
      <w:proofErr w:type="gramStart"/>
      <w:r>
        <w:rPr>
          <w:b/>
          <w:bCs/>
          <w:i/>
          <w:iCs/>
          <w:color w:val="auto"/>
        </w:rPr>
        <w:t>i</w:t>
      </w:r>
      <w:r w:rsidR="003C6495" w:rsidRPr="00AA6084">
        <w:rPr>
          <w:b/>
          <w:bCs/>
          <w:i/>
          <w:iCs/>
          <w:color w:val="auto"/>
        </w:rPr>
        <w:t>mpersonificazione</w:t>
      </w:r>
      <w:proofErr w:type="spellEnd"/>
      <w:proofErr w:type="gramEnd"/>
      <w:r w:rsidR="00DD0963">
        <w:rPr>
          <w:b/>
          <w:bCs/>
          <w:i/>
          <w:iCs/>
          <w:color w:val="auto"/>
        </w:rPr>
        <w:t xml:space="preserve"> (</w:t>
      </w:r>
      <w:r w:rsidR="005879EE">
        <w:rPr>
          <w:b/>
          <w:bCs/>
          <w:i/>
          <w:iCs/>
          <w:color w:val="auto"/>
        </w:rPr>
        <w:t>furto</w:t>
      </w:r>
      <w:r w:rsidR="00DD0963">
        <w:rPr>
          <w:b/>
          <w:bCs/>
          <w:i/>
          <w:iCs/>
          <w:color w:val="auto"/>
        </w:rPr>
        <w:t xml:space="preserve"> d</w:t>
      </w:r>
      <w:r w:rsidR="005879EE">
        <w:rPr>
          <w:b/>
          <w:bCs/>
          <w:i/>
          <w:iCs/>
          <w:color w:val="auto"/>
        </w:rPr>
        <w:t>’identità</w:t>
      </w:r>
      <w:r w:rsidR="00DD0963">
        <w:rPr>
          <w:b/>
          <w:bCs/>
          <w:i/>
          <w:iCs/>
          <w:color w:val="auto"/>
        </w:rPr>
        <w:t>)</w:t>
      </w:r>
      <w:r w:rsidR="003C6495" w:rsidRPr="00AA6084">
        <w:rPr>
          <w:color w:val="auto"/>
        </w:rPr>
        <w:t>: insinuazione all’interno dell’</w:t>
      </w:r>
      <w:r w:rsidR="003C6495" w:rsidRPr="00AA6084">
        <w:rPr>
          <w:i/>
          <w:iCs/>
          <w:color w:val="auto"/>
        </w:rPr>
        <w:t xml:space="preserve">account </w:t>
      </w:r>
      <w:r w:rsidR="003C6495" w:rsidRPr="00AA6084">
        <w:rPr>
          <w:color w:val="auto"/>
        </w:rPr>
        <w:t xml:space="preserve">di un’altra persona con l’obiettivo di inviare dal medesimo messaggi ingiuriosi che screditino la vittima; </w:t>
      </w:r>
    </w:p>
    <w:p w14:paraId="502D16AF" w14:textId="56F0BD6C" w:rsidR="003D3C1E" w:rsidRPr="00AA6084" w:rsidRDefault="003C6495" w:rsidP="003D3C1E">
      <w:pPr>
        <w:pStyle w:val="Default"/>
        <w:spacing w:after="148"/>
        <w:jc w:val="both"/>
        <w:rPr>
          <w:color w:val="auto"/>
        </w:rPr>
      </w:pPr>
      <w:proofErr w:type="spellStart"/>
      <w:proofErr w:type="gramStart"/>
      <w:r w:rsidRPr="00AA6084">
        <w:rPr>
          <w:b/>
          <w:bCs/>
          <w:color w:val="auto"/>
        </w:rPr>
        <w:t>sexting</w:t>
      </w:r>
      <w:proofErr w:type="spellEnd"/>
      <w:proofErr w:type="gramEnd"/>
      <w:r w:rsidRPr="00AA6084">
        <w:rPr>
          <w:color w:val="auto"/>
        </w:rPr>
        <w:t xml:space="preserve">: invio di messaggi via </w:t>
      </w:r>
      <w:proofErr w:type="spellStart"/>
      <w:r w:rsidRPr="00AA6084">
        <w:rPr>
          <w:color w:val="auto"/>
        </w:rPr>
        <w:t>smartphone</w:t>
      </w:r>
      <w:proofErr w:type="spellEnd"/>
      <w:r w:rsidRPr="00AA6084">
        <w:rPr>
          <w:color w:val="auto"/>
        </w:rPr>
        <w:t xml:space="preserve"> ed internet corredati da immagini a sfondo sessuale</w:t>
      </w:r>
      <w:r w:rsidR="003D3C1E">
        <w:rPr>
          <w:color w:val="auto"/>
        </w:rPr>
        <w:t>;</w:t>
      </w:r>
    </w:p>
    <w:p w14:paraId="4DADFEA1" w14:textId="4C16F6D1" w:rsidR="008E5D20" w:rsidRPr="00AA6084" w:rsidRDefault="00A47C49" w:rsidP="003D3C1E">
      <w:pPr>
        <w:pStyle w:val="Default"/>
        <w:jc w:val="both"/>
        <w:rPr>
          <w:color w:val="auto"/>
        </w:rPr>
      </w:pPr>
      <w:proofErr w:type="spellStart"/>
      <w:proofErr w:type="gramStart"/>
      <w:r>
        <w:rPr>
          <w:b/>
          <w:bCs/>
          <w:color w:val="auto"/>
        </w:rPr>
        <w:t>h</w:t>
      </w:r>
      <w:r w:rsidR="008E5D20" w:rsidRPr="00AA6084">
        <w:rPr>
          <w:b/>
          <w:bCs/>
          <w:color w:val="auto"/>
        </w:rPr>
        <w:t>ate</w:t>
      </w:r>
      <w:proofErr w:type="spellEnd"/>
      <w:proofErr w:type="gramEnd"/>
      <w:r w:rsidR="008E5D20" w:rsidRPr="00AA6084">
        <w:rPr>
          <w:b/>
          <w:bCs/>
          <w:color w:val="auto"/>
        </w:rPr>
        <w:t xml:space="preserve"> </w:t>
      </w:r>
      <w:proofErr w:type="spellStart"/>
      <w:r w:rsidR="008E5D20" w:rsidRPr="00AA6084">
        <w:rPr>
          <w:b/>
          <w:bCs/>
          <w:color w:val="auto"/>
        </w:rPr>
        <w:t>speech</w:t>
      </w:r>
      <w:proofErr w:type="spellEnd"/>
      <w:r w:rsidR="008E5D20" w:rsidRPr="00AA6084">
        <w:rPr>
          <w:color w:val="auto"/>
        </w:rPr>
        <w:t xml:space="preserve">: </w:t>
      </w:r>
      <w:r w:rsidR="006577C2" w:rsidRPr="00AA6084">
        <w:rPr>
          <w:color w:val="auto"/>
        </w:rPr>
        <w:t>espressione di odio e incitamento all’odio di tipo razzista</w:t>
      </w:r>
      <w:r w:rsidR="00C43336" w:rsidRPr="00AA6084">
        <w:rPr>
          <w:color w:val="auto"/>
        </w:rPr>
        <w:t>, tramite discorsi, slogan, insulti violenti</w:t>
      </w:r>
      <w:r w:rsidR="000B14FF" w:rsidRPr="00AA6084">
        <w:rPr>
          <w:color w:val="auto"/>
        </w:rPr>
        <w:t>, rivolti contro individui o intere fasce di popolazione</w:t>
      </w:r>
      <w:r w:rsidR="0013696A" w:rsidRPr="00AA6084">
        <w:rPr>
          <w:color w:val="auto"/>
        </w:rPr>
        <w:t xml:space="preserve"> (stranieri e immigrati, donne, persone di colore, </w:t>
      </w:r>
      <w:r w:rsidR="004B63B5" w:rsidRPr="00AA6084">
        <w:rPr>
          <w:color w:val="auto"/>
        </w:rPr>
        <w:t>omosessuali, credenti di altre religioni, disabili, ecc.).</w:t>
      </w:r>
    </w:p>
    <w:p w14:paraId="430A765B" w14:textId="77777777" w:rsidR="00136752" w:rsidRPr="00AA6084" w:rsidRDefault="00136752" w:rsidP="00136752">
      <w:pPr>
        <w:pStyle w:val="Default"/>
        <w:jc w:val="both"/>
        <w:rPr>
          <w:b/>
          <w:bCs/>
          <w:color w:val="auto"/>
        </w:rPr>
      </w:pPr>
    </w:p>
    <w:p w14:paraId="0D6D3AAA" w14:textId="4FB85186" w:rsidR="00FE299C" w:rsidRDefault="008C0750" w:rsidP="00FE299C">
      <w:pPr>
        <w:pStyle w:val="Default"/>
        <w:rPr>
          <w:b/>
          <w:bCs/>
          <w:color w:val="auto"/>
        </w:rPr>
      </w:pPr>
      <w:r w:rsidRPr="00AA6084">
        <w:rPr>
          <w:b/>
          <w:bCs/>
          <w:color w:val="auto"/>
        </w:rPr>
        <w:t>RIFERIMENTI NORMATIVI</w:t>
      </w:r>
    </w:p>
    <w:p w14:paraId="6D1C5E24" w14:textId="77777777" w:rsidR="00B267EE" w:rsidRPr="00AA6084" w:rsidRDefault="00B267EE" w:rsidP="00FE299C">
      <w:pPr>
        <w:pStyle w:val="Default"/>
        <w:rPr>
          <w:b/>
          <w:bCs/>
          <w:color w:val="auto"/>
        </w:rPr>
      </w:pPr>
    </w:p>
    <w:p w14:paraId="41AF89AE" w14:textId="6AB507B0" w:rsidR="00D62FCB" w:rsidRPr="00AA6084" w:rsidRDefault="006C26B7" w:rsidP="00FE299C">
      <w:pPr>
        <w:pStyle w:val="Default"/>
      </w:pPr>
      <w:r>
        <w:t>La pre</w:t>
      </w:r>
      <w:r w:rsidR="005B02D0">
        <w:t xml:space="preserve">venzione e il contrasto al bullismo e al </w:t>
      </w:r>
      <w:proofErr w:type="spellStart"/>
      <w:r w:rsidR="005B02D0">
        <w:t>cyberbullismo</w:t>
      </w:r>
      <w:proofErr w:type="spellEnd"/>
      <w:r w:rsidR="00BA7954">
        <w:t xml:space="preserve"> sono previsti</w:t>
      </w:r>
      <w:r w:rsidR="00A93346" w:rsidRPr="00AA6084">
        <w:t xml:space="preserve">: </w:t>
      </w:r>
    </w:p>
    <w:p w14:paraId="67685A92" w14:textId="33AF5AEE" w:rsidR="00D62FCB" w:rsidRPr="00AA6084" w:rsidRDefault="003D3C1E" w:rsidP="00136752">
      <w:pPr>
        <w:pStyle w:val="Default"/>
        <w:numPr>
          <w:ilvl w:val="0"/>
          <w:numId w:val="10"/>
        </w:numPr>
        <w:jc w:val="both"/>
      </w:pPr>
      <w:proofErr w:type="gramStart"/>
      <w:r>
        <w:t>d</w:t>
      </w:r>
      <w:r w:rsidR="00A93346" w:rsidRPr="00AA6084">
        <w:t>agli</w:t>
      </w:r>
      <w:proofErr w:type="gramEnd"/>
      <w:r w:rsidR="00A93346" w:rsidRPr="00AA6084">
        <w:t xml:space="preserve"> artt. 3- 33- 34 della Costituzione Italiana; </w:t>
      </w:r>
    </w:p>
    <w:p w14:paraId="1F6444E6" w14:textId="5DB82D6E" w:rsidR="00D62FCB" w:rsidRPr="00AA6084" w:rsidRDefault="003D3C1E" w:rsidP="00136752">
      <w:pPr>
        <w:pStyle w:val="Default"/>
        <w:numPr>
          <w:ilvl w:val="0"/>
          <w:numId w:val="10"/>
        </w:numPr>
        <w:jc w:val="both"/>
      </w:pPr>
      <w:proofErr w:type="gramStart"/>
      <w:r>
        <w:t>d</w:t>
      </w:r>
      <w:r w:rsidR="00A93346" w:rsidRPr="00AA6084">
        <w:t>alla</w:t>
      </w:r>
      <w:proofErr w:type="gramEnd"/>
      <w:r w:rsidR="00A93346" w:rsidRPr="00AA6084">
        <w:t xml:space="preserve"> Direttiva MIUR n.16 del 5 febbraio 2007 recante “Linee di indirizzo generali ed azioni a livello nazionale per la prevenzione e la lotta al bullismo”; </w:t>
      </w:r>
    </w:p>
    <w:p w14:paraId="0343DD53" w14:textId="73B58414" w:rsidR="00D62FCB" w:rsidRPr="00AA6084" w:rsidRDefault="003D3C1E" w:rsidP="00136752">
      <w:pPr>
        <w:pStyle w:val="Default"/>
        <w:numPr>
          <w:ilvl w:val="0"/>
          <w:numId w:val="10"/>
        </w:numPr>
        <w:jc w:val="both"/>
      </w:pPr>
      <w:proofErr w:type="gramStart"/>
      <w:r>
        <w:lastRenderedPageBreak/>
        <w:t>d</w:t>
      </w:r>
      <w:r w:rsidR="00A93346" w:rsidRPr="00AA6084">
        <w:t>alla</w:t>
      </w:r>
      <w:proofErr w:type="gramEnd"/>
      <w:r w:rsidR="00A93346" w:rsidRPr="00AA6084">
        <w:t xml:space="preserve"> direttiva MPI n. 30 del 15 marzo 2007 recante “Linee di indirizzo ed indicazioni in materia di utilizzo di ‘telefoni cellulari’ e di altri dispositivi elettronici durante l’attività didattica, irrogazione di sanzioni disciplinari, dovere di vigilanza e di corresponsabilità dei genitori e dei docenti”; </w:t>
      </w:r>
    </w:p>
    <w:p w14:paraId="5DAAC594" w14:textId="1DDAE618" w:rsidR="003D3C1E" w:rsidRDefault="003D3C1E" w:rsidP="00136752">
      <w:pPr>
        <w:pStyle w:val="Default"/>
        <w:numPr>
          <w:ilvl w:val="0"/>
          <w:numId w:val="10"/>
        </w:numPr>
        <w:jc w:val="both"/>
      </w:pPr>
      <w:proofErr w:type="gramStart"/>
      <w:r>
        <w:t>d</w:t>
      </w:r>
      <w:r w:rsidR="00A93346" w:rsidRPr="00AA6084">
        <w:t>alla</w:t>
      </w:r>
      <w:proofErr w:type="gramEnd"/>
      <w:r w:rsidR="00A93346" w:rsidRPr="00AA6084">
        <w:t xml:space="preserve"> direttiva MPI n. 104 del 30 novembre 2007 recante “Linee di indirizzo e chiarimenti interpretativi ed applicativi in ordine alla normativa vigente posta a tutela della privacy con particolare riferimento all’utilizzo di telefoni cellulari o di altri dispositivi elettronici nelle comunità scolastiche allo scopo di acquisire e/o divulgare immagini, filmati o registrazioni vocali”</w:t>
      </w:r>
      <w:r>
        <w:t>;</w:t>
      </w:r>
    </w:p>
    <w:p w14:paraId="3A1E42DB" w14:textId="2BAB06E3" w:rsidR="00D62FCB" w:rsidRPr="00AA6084" w:rsidRDefault="003D3C1E" w:rsidP="00136752">
      <w:pPr>
        <w:pStyle w:val="Default"/>
        <w:numPr>
          <w:ilvl w:val="0"/>
          <w:numId w:val="10"/>
        </w:numPr>
        <w:jc w:val="both"/>
      </w:pPr>
      <w:proofErr w:type="gramStart"/>
      <w:r>
        <w:t>d</w:t>
      </w:r>
      <w:r w:rsidR="00A93346" w:rsidRPr="00AA6084">
        <w:t>alle</w:t>
      </w:r>
      <w:proofErr w:type="gramEnd"/>
      <w:r w:rsidR="00A93346" w:rsidRPr="00AA6084">
        <w:t xml:space="preserve"> linee di orientamento per azioni di prevenzione e di contrasto al bullismo e al </w:t>
      </w:r>
      <w:proofErr w:type="spellStart"/>
      <w:r w:rsidR="00A93346" w:rsidRPr="00AA6084">
        <w:t>cyberbullismo</w:t>
      </w:r>
      <w:proofErr w:type="spellEnd"/>
      <w:r w:rsidR="00A93346" w:rsidRPr="00AA6084">
        <w:t xml:space="preserve">, MIUR aprile 2015 e segg.; </w:t>
      </w:r>
    </w:p>
    <w:p w14:paraId="6E0F0D22" w14:textId="25365B9D" w:rsidR="00925907" w:rsidRPr="00AA6084" w:rsidRDefault="00925907" w:rsidP="00C23E8C">
      <w:pPr>
        <w:pStyle w:val="Default"/>
        <w:numPr>
          <w:ilvl w:val="0"/>
          <w:numId w:val="16"/>
        </w:numPr>
        <w:jc w:val="both"/>
      </w:pPr>
      <w:proofErr w:type="gramStart"/>
      <w:r w:rsidRPr="00AA6084">
        <w:t>dal</w:t>
      </w:r>
      <w:proofErr w:type="gramEnd"/>
      <w:r w:rsidRPr="00AA6084">
        <w:t xml:space="preserve"> D.P.R. </w:t>
      </w:r>
      <w:r w:rsidR="005848A0" w:rsidRPr="00AA6084">
        <w:t xml:space="preserve">249/98 e 235/2007 recante lo “Statuto </w:t>
      </w:r>
      <w:r w:rsidR="00E25CD6" w:rsidRPr="00AA6084">
        <w:t>delle studentesse e degli studenti”;</w:t>
      </w:r>
    </w:p>
    <w:p w14:paraId="581E7324" w14:textId="574A5A79" w:rsidR="00A86A1B" w:rsidRPr="00B8747D" w:rsidRDefault="003D3C1E" w:rsidP="00C23E8C">
      <w:pPr>
        <w:pStyle w:val="Default"/>
        <w:numPr>
          <w:ilvl w:val="0"/>
          <w:numId w:val="16"/>
        </w:numPr>
        <w:jc w:val="both"/>
      </w:pPr>
      <w:proofErr w:type="gramStart"/>
      <w:r>
        <w:t>d</w:t>
      </w:r>
      <w:r w:rsidR="00A93346" w:rsidRPr="00AA6084">
        <w:t>al</w:t>
      </w:r>
      <w:proofErr w:type="gramEnd"/>
      <w:r w:rsidR="00A93346" w:rsidRPr="00AA6084">
        <w:t xml:space="preserve"> </w:t>
      </w:r>
      <w:r w:rsidR="00A93346" w:rsidRPr="00C23E8C">
        <w:rPr>
          <w:b/>
          <w:bCs/>
        </w:rPr>
        <w:t>Codice Penale</w:t>
      </w:r>
      <w:r w:rsidR="00C23E8C">
        <w:t>. P</w:t>
      </w:r>
      <w:r w:rsidR="00A86A1B" w:rsidRPr="00C23E8C">
        <w:t xml:space="preserve">er il </w:t>
      </w:r>
      <w:proofErr w:type="spellStart"/>
      <w:r w:rsidR="00A86A1B" w:rsidRPr="00C23E8C">
        <w:rPr>
          <w:b/>
        </w:rPr>
        <w:t>cyberbullismo</w:t>
      </w:r>
      <w:proofErr w:type="spellEnd"/>
      <w:r w:rsidR="00A86A1B" w:rsidRPr="00C23E8C">
        <w:t>: diffamazione aggravata (art. 595/3 c.p.)</w:t>
      </w:r>
      <w:r w:rsidR="00C23E8C">
        <w:t>;</w:t>
      </w:r>
      <w:r w:rsidR="00A86A1B" w:rsidRPr="00C23E8C">
        <w:t xml:space="preserve"> violenza privata (art. 610 c.p.)</w:t>
      </w:r>
      <w:r w:rsidR="00C23E8C">
        <w:t>;</w:t>
      </w:r>
      <w:r w:rsidR="00A86A1B" w:rsidRPr="00C23E8C">
        <w:t xml:space="preserve"> trattamento illecito dei dati personali (art. 167 T.U. privacy)</w:t>
      </w:r>
      <w:r w:rsidR="00C23E8C">
        <w:t xml:space="preserve">; </w:t>
      </w:r>
      <w:r w:rsidR="00A86A1B" w:rsidRPr="00C23E8C">
        <w:t>sostituzione di persona (art. 494 c.p.)</w:t>
      </w:r>
      <w:r w:rsidR="00C23E8C">
        <w:t>;</w:t>
      </w:r>
      <w:r w:rsidR="00A86A1B" w:rsidRPr="00C23E8C">
        <w:t xml:space="preserve"> accesso abusivo a un sistema informatico (art. 615 ter c.p.)</w:t>
      </w:r>
      <w:r w:rsidR="00C23E8C">
        <w:t>;</w:t>
      </w:r>
      <w:r w:rsidR="00A86A1B" w:rsidRPr="00C23E8C">
        <w:t xml:space="preserve"> estorsione sessuale (art. 629 c.p.)</w:t>
      </w:r>
      <w:r w:rsidR="00C23E8C">
        <w:t>;</w:t>
      </w:r>
      <w:r w:rsidR="00A86A1B" w:rsidRPr="00C23E8C">
        <w:t xml:space="preserve"> molestie e </w:t>
      </w:r>
      <w:proofErr w:type="spellStart"/>
      <w:r w:rsidR="00A86A1B" w:rsidRPr="00C23E8C">
        <w:t>stalking</w:t>
      </w:r>
      <w:proofErr w:type="spellEnd"/>
      <w:r w:rsidR="00A86A1B" w:rsidRPr="00C23E8C">
        <w:t xml:space="preserve"> (art. 660 c.p. e art. 612 bis c.p.)</w:t>
      </w:r>
      <w:r w:rsidR="00C23E8C">
        <w:t>. P</w:t>
      </w:r>
      <w:r w:rsidR="00A86A1B" w:rsidRPr="00C23E8C">
        <w:t xml:space="preserve">er il </w:t>
      </w:r>
      <w:r w:rsidR="00A86A1B" w:rsidRPr="00C23E8C">
        <w:rPr>
          <w:b/>
        </w:rPr>
        <w:t>bullismo</w:t>
      </w:r>
      <w:r w:rsidR="00A86A1B" w:rsidRPr="00C23E8C">
        <w:t>: percosse (art. 581 c.p.)</w:t>
      </w:r>
      <w:r w:rsidR="00C23E8C">
        <w:t>;</w:t>
      </w:r>
      <w:r w:rsidR="00A86A1B" w:rsidRPr="00C23E8C">
        <w:t xml:space="preserve"> lesioni (art. 582 c.p.)</w:t>
      </w:r>
      <w:r w:rsidR="00C23E8C">
        <w:t xml:space="preserve">; </w:t>
      </w:r>
      <w:r w:rsidR="00A86A1B" w:rsidRPr="00C23E8C">
        <w:t>ingiuria (art. 594 c.p.</w:t>
      </w:r>
      <w:r w:rsidR="00C23E8C">
        <w:t xml:space="preserve">- </w:t>
      </w:r>
      <w:r w:rsidR="00A86A1B" w:rsidRPr="00C23E8C">
        <w:t xml:space="preserve">depenalizzato </w:t>
      </w:r>
      <w:proofErr w:type="spellStart"/>
      <w:r w:rsidR="00A86A1B" w:rsidRPr="00C23E8C">
        <w:t>D.lgs</w:t>
      </w:r>
      <w:proofErr w:type="spellEnd"/>
      <w:r w:rsidR="00A86A1B" w:rsidRPr="00C23E8C">
        <w:t xml:space="preserve"> 7/2016)</w:t>
      </w:r>
      <w:r w:rsidR="00C23E8C">
        <w:t>;</w:t>
      </w:r>
      <w:r w:rsidR="00A86A1B" w:rsidRPr="00B8747D">
        <w:t xml:space="preserve"> deturpamento di cose altrui (art. 639 c.p.)</w:t>
      </w:r>
      <w:r w:rsidR="00C23E8C">
        <w:t>.</w:t>
      </w:r>
    </w:p>
    <w:p w14:paraId="4F4E0342" w14:textId="0680BD71" w:rsidR="00F0011A" w:rsidRPr="00C23E8C" w:rsidRDefault="00C23E8C" w:rsidP="00C23E8C">
      <w:pPr>
        <w:pStyle w:val="Default"/>
        <w:numPr>
          <w:ilvl w:val="0"/>
          <w:numId w:val="16"/>
        </w:numPr>
        <w:jc w:val="both"/>
      </w:pPr>
      <w:proofErr w:type="gramStart"/>
      <w:r>
        <w:t>d</w:t>
      </w:r>
      <w:r w:rsidR="00A93346" w:rsidRPr="00AA6084">
        <w:t>a</w:t>
      </w:r>
      <w:r w:rsidR="004C435D">
        <w:t>l</w:t>
      </w:r>
      <w:proofErr w:type="gramEnd"/>
      <w:r w:rsidR="004C435D">
        <w:t xml:space="preserve"> </w:t>
      </w:r>
      <w:r w:rsidR="00A93346" w:rsidRPr="00C23E8C">
        <w:rPr>
          <w:b/>
          <w:bCs/>
        </w:rPr>
        <w:t>Codice Civile</w:t>
      </w:r>
      <w:r>
        <w:t>. Per</w:t>
      </w:r>
      <w:r w:rsidR="00696FD9" w:rsidRPr="00C23E8C">
        <w:t xml:space="preserve"> la responsabilità del minorenne, secondo il diritto civile, risponde:</w:t>
      </w:r>
      <w:r>
        <w:t xml:space="preserve"> </w:t>
      </w:r>
      <w:r w:rsidR="00696FD9" w:rsidRPr="00C23E8C">
        <w:rPr>
          <w:b/>
          <w:bCs/>
        </w:rPr>
        <w:t>a)</w:t>
      </w:r>
      <w:r>
        <w:t xml:space="preserve"> </w:t>
      </w:r>
      <w:r w:rsidR="00696FD9" w:rsidRPr="00C23E8C">
        <w:t xml:space="preserve">il genitore per </w:t>
      </w:r>
      <w:r w:rsidR="00696FD9" w:rsidRPr="00C23E8C">
        <w:rPr>
          <w:i/>
          <w:iCs/>
        </w:rPr>
        <w:t xml:space="preserve">culpa in educando </w:t>
      </w:r>
      <w:r w:rsidR="00696FD9" w:rsidRPr="00C23E8C">
        <w:t xml:space="preserve">e </w:t>
      </w:r>
      <w:r w:rsidR="00696FD9" w:rsidRPr="00C23E8C">
        <w:rPr>
          <w:i/>
          <w:iCs/>
        </w:rPr>
        <w:t xml:space="preserve">culpa in vigilando </w:t>
      </w:r>
      <w:r w:rsidR="00696FD9" w:rsidRPr="00C23E8C">
        <w:t>(art. 2048, I co, c.c.)</w:t>
      </w:r>
      <w:r>
        <w:t xml:space="preserve">; </w:t>
      </w:r>
      <w:r w:rsidR="00696FD9" w:rsidRPr="00C23E8C">
        <w:rPr>
          <w:b/>
          <w:bCs/>
        </w:rPr>
        <w:t>b)</w:t>
      </w:r>
      <w:r w:rsidR="00C23756" w:rsidRPr="00C23E8C">
        <w:t xml:space="preserve"> </w:t>
      </w:r>
      <w:r w:rsidR="00696FD9" w:rsidRPr="00C23E8C">
        <w:t xml:space="preserve">la scuola per </w:t>
      </w:r>
      <w:r w:rsidR="00696FD9" w:rsidRPr="00C23E8C">
        <w:rPr>
          <w:i/>
          <w:iCs/>
        </w:rPr>
        <w:t xml:space="preserve">culpa in vigilando </w:t>
      </w:r>
      <w:r w:rsidR="00696FD9" w:rsidRPr="00C23E8C">
        <w:t>(art. 2048, II e III co, c.c.)</w:t>
      </w:r>
      <w:r>
        <w:t xml:space="preserve">. </w:t>
      </w:r>
      <w:r w:rsidR="00696FD9" w:rsidRPr="00C23E8C">
        <w:t xml:space="preserve">Si precisa che l’affidamento alla vigilanza di terzi solleva i genitori dalla presunzione di </w:t>
      </w:r>
      <w:r w:rsidR="00696FD9" w:rsidRPr="00C23E8C">
        <w:rPr>
          <w:i/>
          <w:iCs/>
        </w:rPr>
        <w:t>culpa in</w:t>
      </w:r>
      <w:r>
        <w:rPr>
          <w:i/>
          <w:iCs/>
        </w:rPr>
        <w:t xml:space="preserve"> </w:t>
      </w:r>
      <w:r w:rsidR="00696FD9" w:rsidRPr="00C23E8C">
        <w:rPr>
          <w:i/>
          <w:iCs/>
        </w:rPr>
        <w:t>vigilando</w:t>
      </w:r>
      <w:r w:rsidR="00696FD9" w:rsidRPr="00C23E8C">
        <w:t xml:space="preserve">, ma non anche da quella di </w:t>
      </w:r>
      <w:r w:rsidR="00696FD9" w:rsidRPr="00C23E8C">
        <w:rPr>
          <w:i/>
          <w:iCs/>
        </w:rPr>
        <w:t>culpa in educando</w:t>
      </w:r>
      <w:r>
        <w:t>;</w:t>
      </w:r>
      <w:r w:rsidR="00696FD9" w:rsidRPr="00C23E8C">
        <w:t xml:space="preserve"> </w:t>
      </w:r>
    </w:p>
    <w:p w14:paraId="24F2E43C" w14:textId="77777777" w:rsidR="00C23E8C" w:rsidRDefault="00C23E8C" w:rsidP="00C23E8C">
      <w:pPr>
        <w:pStyle w:val="Paragrafoelenco"/>
        <w:numPr>
          <w:ilvl w:val="0"/>
          <w:numId w:val="12"/>
        </w:numPr>
        <w:autoSpaceDE w:val="0"/>
        <w:autoSpaceDN w:val="0"/>
        <w:adjustRightInd w:val="0"/>
        <w:jc w:val="both"/>
      </w:pPr>
      <w:proofErr w:type="gramStart"/>
      <w:r>
        <w:t>d</w:t>
      </w:r>
      <w:r w:rsidR="00A93346" w:rsidRPr="00F0011A">
        <w:t>alla</w:t>
      </w:r>
      <w:proofErr w:type="gramEnd"/>
      <w:r w:rsidR="00A93346" w:rsidRPr="00F0011A">
        <w:t xml:space="preserve"> </w:t>
      </w:r>
      <w:r w:rsidR="00A93346" w:rsidRPr="00C23E8C">
        <w:rPr>
          <w:b/>
          <w:bCs/>
        </w:rPr>
        <w:t>Legge n.71</w:t>
      </w:r>
      <w:r>
        <w:t xml:space="preserve"> del 29 maggio </w:t>
      </w:r>
      <w:r w:rsidR="00A93346" w:rsidRPr="00C23E8C">
        <w:rPr>
          <w:b/>
          <w:bCs/>
        </w:rPr>
        <w:t>2017</w:t>
      </w:r>
      <w:r w:rsidR="00A93346" w:rsidRPr="00F0011A">
        <w:t xml:space="preserve"> “Disposizioni sulla tutela dei minori per la prevenzione ed il contrasto del fenomeno del </w:t>
      </w:r>
      <w:proofErr w:type="spellStart"/>
      <w:r w:rsidR="00A93346" w:rsidRPr="00F0011A">
        <w:t>cyberbullismo</w:t>
      </w:r>
      <w:proofErr w:type="spellEnd"/>
      <w:r w:rsidR="00A93346" w:rsidRPr="00F0011A">
        <w:t>”</w:t>
      </w:r>
      <w:r>
        <w:t>;</w:t>
      </w:r>
    </w:p>
    <w:p w14:paraId="16F2AA8E" w14:textId="1237209B" w:rsidR="00E25CD6" w:rsidRDefault="00C23E8C" w:rsidP="00C23E8C">
      <w:pPr>
        <w:pStyle w:val="Paragrafoelenco"/>
        <w:numPr>
          <w:ilvl w:val="0"/>
          <w:numId w:val="12"/>
        </w:numPr>
        <w:autoSpaceDE w:val="0"/>
        <w:autoSpaceDN w:val="0"/>
        <w:adjustRightInd w:val="0"/>
        <w:jc w:val="both"/>
      </w:pPr>
      <w:proofErr w:type="gramStart"/>
      <w:r>
        <w:t>d</w:t>
      </w:r>
      <w:r w:rsidR="00112E84" w:rsidRPr="00AA6084">
        <w:t>all’aggiornamento</w:t>
      </w:r>
      <w:proofErr w:type="gramEnd"/>
      <w:r w:rsidR="00112E84" w:rsidRPr="00AA6084">
        <w:t xml:space="preserve"> </w:t>
      </w:r>
      <w:r w:rsidR="00074803" w:rsidRPr="00AA6084">
        <w:t xml:space="preserve">delle Linee di orientamento per la prevenzione e il contrasto del </w:t>
      </w:r>
      <w:proofErr w:type="spellStart"/>
      <w:r w:rsidR="00074803" w:rsidRPr="00AA6084">
        <w:t>cyberbullism</w:t>
      </w:r>
      <w:r w:rsidR="0050082B" w:rsidRPr="00AA6084">
        <w:t>o</w:t>
      </w:r>
      <w:proofErr w:type="spellEnd"/>
      <w:r w:rsidR="0050082B" w:rsidRPr="00AA6084">
        <w:t>, MIUR ottobre 2017</w:t>
      </w:r>
      <w:r w:rsidR="00AB7436">
        <w:t>.</w:t>
      </w:r>
    </w:p>
    <w:p w14:paraId="67EA840B" w14:textId="77777777" w:rsidR="005B0206" w:rsidRPr="00C23E8C" w:rsidRDefault="005B0206" w:rsidP="005B0206">
      <w:pPr>
        <w:pStyle w:val="Paragrafoelenco"/>
        <w:autoSpaceDE w:val="0"/>
        <w:autoSpaceDN w:val="0"/>
        <w:adjustRightInd w:val="0"/>
        <w:ind w:left="785"/>
        <w:jc w:val="both"/>
      </w:pPr>
    </w:p>
    <w:p w14:paraId="5BB94974" w14:textId="77777777" w:rsidR="00A056D2" w:rsidRPr="005B0206" w:rsidRDefault="00A056D2" w:rsidP="00A056D2">
      <w:pPr>
        <w:autoSpaceDE w:val="0"/>
        <w:autoSpaceDN w:val="0"/>
        <w:adjustRightInd w:val="0"/>
        <w:jc w:val="both"/>
        <w:rPr>
          <w:rFonts w:ascii="Times New Roman" w:hAnsi="Times New Roman" w:cs="Times New Roman"/>
          <w:b/>
          <w:sz w:val="24"/>
          <w:szCs w:val="24"/>
        </w:rPr>
      </w:pPr>
      <w:r w:rsidRPr="005B0206">
        <w:rPr>
          <w:rFonts w:ascii="Times New Roman" w:hAnsi="Times New Roman" w:cs="Times New Roman"/>
          <w:sz w:val="24"/>
          <w:szCs w:val="24"/>
        </w:rPr>
        <w:t xml:space="preserve">Il minore che abbia compiuto 14 anni può sporgere querela da solo (in caso di disaccordo col minore prevale la volontà del genitore). </w:t>
      </w:r>
      <w:r w:rsidRPr="005B0206">
        <w:rPr>
          <w:rFonts w:ascii="Times New Roman" w:hAnsi="Times New Roman" w:cs="Times New Roman"/>
          <w:b/>
          <w:sz w:val="24"/>
          <w:szCs w:val="24"/>
        </w:rPr>
        <w:t>Si ricorda che il docente che venga a conoscenza di illiceità, qualora, dopo aver informato il Dirigente scolastico e la famiglia, venga a conoscenza che la stessa non intende procedere penalmente, è tenuto, in quanto pubblico ufficiale, a denunciare l’accaduto alle autorità competenti.</w:t>
      </w:r>
    </w:p>
    <w:p w14:paraId="6E43DAE7" w14:textId="77777777" w:rsidR="00A056D2" w:rsidRPr="005B0206" w:rsidRDefault="00A056D2" w:rsidP="00A056D2">
      <w:pPr>
        <w:pStyle w:val="Paragrafoelenco"/>
        <w:autoSpaceDE w:val="0"/>
        <w:autoSpaceDN w:val="0"/>
        <w:adjustRightInd w:val="0"/>
        <w:jc w:val="both"/>
        <w:rPr>
          <w:rFonts w:eastAsiaTheme="minorHAnsi"/>
          <w:b/>
          <w:bCs/>
          <w:lang w:eastAsia="en-US"/>
        </w:rPr>
      </w:pPr>
    </w:p>
    <w:p w14:paraId="3C31C21C" w14:textId="77777777" w:rsidR="00A056D2" w:rsidRPr="004B1EB4" w:rsidRDefault="00A056D2" w:rsidP="00A056D2">
      <w:pPr>
        <w:autoSpaceDE w:val="0"/>
        <w:autoSpaceDN w:val="0"/>
        <w:adjustRightInd w:val="0"/>
        <w:jc w:val="both"/>
        <w:rPr>
          <w:rFonts w:ascii="Times New Roman" w:hAnsi="Times New Roman" w:cs="Times New Roman"/>
          <w:i/>
          <w:iCs/>
        </w:rPr>
      </w:pPr>
      <w:r w:rsidRPr="00C20F34">
        <w:rPr>
          <w:b/>
          <w:bCs/>
        </w:rPr>
        <w:t xml:space="preserve">(Art.5 Legge n. 71 del 29/05/2017) </w:t>
      </w:r>
      <w:r w:rsidRPr="004B1EB4">
        <w:rPr>
          <w:rFonts w:ascii="Times New Roman" w:hAnsi="Times New Roman" w:cs="Times New Roman"/>
          <w:b/>
          <w:bCs/>
        </w:rPr>
        <w:t>“</w:t>
      </w:r>
      <w:r w:rsidRPr="004B1EB4">
        <w:rPr>
          <w:rFonts w:ascii="Times New Roman" w:hAnsi="Times New Roman" w:cs="Times New Roman"/>
          <w:i/>
          <w:iCs/>
        </w:rPr>
        <w:t xml:space="preserve">Salvo che il fatto costituisca reato, il Dirigente scolastico, che venga a conoscenza di atti di </w:t>
      </w:r>
      <w:proofErr w:type="spellStart"/>
      <w:r w:rsidRPr="004B1EB4">
        <w:rPr>
          <w:rFonts w:ascii="Times New Roman" w:hAnsi="Times New Roman" w:cs="Times New Roman"/>
          <w:i/>
          <w:iCs/>
        </w:rPr>
        <w:t>cyberbullismo</w:t>
      </w:r>
      <w:proofErr w:type="spellEnd"/>
      <w:r w:rsidRPr="004B1EB4">
        <w:rPr>
          <w:rFonts w:ascii="Times New Roman" w:hAnsi="Times New Roman" w:cs="Times New Roman"/>
          <w:i/>
          <w:iCs/>
        </w:rPr>
        <w:t xml:space="preserve">, ne informa tempestivamente i soggetti esercenti la responsabilità genitoriale ovvero i tutori dei minori coinvolti e attiva adeguate azioni di carattere educativo. I Regolamenti delle Istituzioni scolastiche e il Patto di corresponsabilità sono integrati con specifici riferimenti a condotte di </w:t>
      </w:r>
      <w:proofErr w:type="spellStart"/>
      <w:r w:rsidRPr="004B1EB4">
        <w:rPr>
          <w:rFonts w:ascii="Times New Roman" w:hAnsi="Times New Roman" w:cs="Times New Roman"/>
          <w:i/>
          <w:iCs/>
        </w:rPr>
        <w:t>cyberbullismo</w:t>
      </w:r>
      <w:proofErr w:type="spellEnd"/>
      <w:r w:rsidRPr="004B1EB4">
        <w:rPr>
          <w:rFonts w:ascii="Times New Roman" w:hAnsi="Times New Roman" w:cs="Times New Roman"/>
          <w:i/>
          <w:iCs/>
        </w:rPr>
        <w:t xml:space="preserve"> e relative sanzioni disciplinari commisurate alla gravità degli atti compiuti. Per il minore di anni 14 è previsto l’ammonimento da parte del questore, che cessa al compimento della maggiore età.”</w:t>
      </w:r>
    </w:p>
    <w:p w14:paraId="5BF07F1E" w14:textId="3CAC43F5" w:rsidR="00A056D2" w:rsidRPr="004B1EB4" w:rsidRDefault="00A056D2" w:rsidP="00A056D2">
      <w:pPr>
        <w:autoSpaceDE w:val="0"/>
        <w:autoSpaceDN w:val="0"/>
        <w:adjustRightInd w:val="0"/>
        <w:jc w:val="both"/>
        <w:rPr>
          <w:rFonts w:ascii="Times New Roman" w:hAnsi="Times New Roman" w:cs="Times New Roman"/>
          <w:i/>
          <w:iCs/>
        </w:rPr>
      </w:pPr>
      <w:r w:rsidRPr="00C20F34">
        <w:rPr>
          <w:b/>
          <w:bCs/>
        </w:rPr>
        <w:t>(Art.4 Legge n. 71 del 29/05/2017) “</w:t>
      </w:r>
      <w:r w:rsidRPr="004B1EB4">
        <w:rPr>
          <w:rFonts w:ascii="Times New Roman" w:hAnsi="Times New Roman" w:cs="Times New Roman"/>
          <w:i/>
          <w:iCs/>
        </w:rPr>
        <w:t xml:space="preserve">Le linee di orientamento per gli anni scolastici 2017/19 prevedono la partecipazione di un referente alla formazione ministeriale, la promozione di un ruolo attivo degli studenti, nonché di ex studenti in virtù della </w:t>
      </w:r>
      <w:proofErr w:type="spellStart"/>
      <w:r w:rsidRPr="004B1EB4">
        <w:rPr>
          <w:rFonts w:ascii="Times New Roman" w:hAnsi="Times New Roman" w:cs="Times New Roman"/>
          <w:i/>
          <w:iCs/>
        </w:rPr>
        <w:t>peer</w:t>
      </w:r>
      <w:proofErr w:type="spellEnd"/>
      <w:r w:rsidRPr="004B1EB4">
        <w:rPr>
          <w:rFonts w:ascii="Times New Roman" w:hAnsi="Times New Roman" w:cs="Times New Roman"/>
          <w:i/>
          <w:iCs/>
        </w:rPr>
        <w:t xml:space="preserve"> </w:t>
      </w:r>
      <w:proofErr w:type="spellStart"/>
      <w:r w:rsidRPr="004B1EB4">
        <w:rPr>
          <w:rFonts w:ascii="Times New Roman" w:hAnsi="Times New Roman" w:cs="Times New Roman"/>
          <w:i/>
          <w:iCs/>
        </w:rPr>
        <w:t>education</w:t>
      </w:r>
      <w:proofErr w:type="spellEnd"/>
      <w:r w:rsidRPr="004B1EB4">
        <w:rPr>
          <w:rFonts w:ascii="Times New Roman" w:hAnsi="Times New Roman" w:cs="Times New Roman"/>
          <w:i/>
          <w:iCs/>
        </w:rPr>
        <w:t xml:space="preserve">, nella prevenzione e nel contrasto del fenomeno del </w:t>
      </w:r>
      <w:proofErr w:type="spellStart"/>
      <w:r w:rsidRPr="004B1EB4">
        <w:rPr>
          <w:rFonts w:ascii="Times New Roman" w:hAnsi="Times New Roman" w:cs="Times New Roman"/>
          <w:i/>
          <w:iCs/>
        </w:rPr>
        <w:t>cyberbullismo</w:t>
      </w:r>
      <w:proofErr w:type="spellEnd"/>
      <w:r w:rsidRPr="004B1EB4">
        <w:rPr>
          <w:rFonts w:ascii="Times New Roman" w:hAnsi="Times New Roman" w:cs="Times New Roman"/>
          <w:i/>
          <w:iCs/>
        </w:rPr>
        <w:t>, anche avvalendosi delle forze di Polizia, nella previsione di misure di sostegno e rieducazione dei minori coinvolti.</w:t>
      </w:r>
      <w:r w:rsidR="005B0206">
        <w:rPr>
          <w:rFonts w:ascii="Times New Roman" w:hAnsi="Times New Roman" w:cs="Times New Roman"/>
          <w:i/>
          <w:iCs/>
        </w:rPr>
        <w:t>”</w:t>
      </w:r>
    </w:p>
    <w:p w14:paraId="38714E2B" w14:textId="77777777" w:rsidR="005B0206" w:rsidRDefault="00A056D2" w:rsidP="005B0206">
      <w:pPr>
        <w:autoSpaceDE w:val="0"/>
        <w:autoSpaceDN w:val="0"/>
        <w:adjustRightInd w:val="0"/>
        <w:jc w:val="both"/>
        <w:rPr>
          <w:rFonts w:ascii="Times New Roman" w:hAnsi="Times New Roman" w:cs="Times New Roman"/>
          <w:i/>
          <w:iCs/>
        </w:rPr>
      </w:pPr>
      <w:r w:rsidRPr="004B1EB4">
        <w:rPr>
          <w:rFonts w:ascii="Times New Roman" w:hAnsi="Times New Roman" w:cs="Times New Roman"/>
          <w:i/>
          <w:iCs/>
        </w:rPr>
        <w:t>E’ opportuno ricordare che nei casi di reati perseguibili d’ufficio, gli adulti che operano nella scuola hanno l’obbligo di effettuare la denuncia all’Autorità giudiziaria competente.”</w:t>
      </w:r>
    </w:p>
    <w:p w14:paraId="693EE5BB" w14:textId="77777777" w:rsidR="005B6FA8" w:rsidRDefault="005B6FA8" w:rsidP="00855B9A">
      <w:pPr>
        <w:autoSpaceDE w:val="0"/>
        <w:autoSpaceDN w:val="0"/>
        <w:adjustRightInd w:val="0"/>
        <w:jc w:val="both"/>
        <w:rPr>
          <w:rFonts w:ascii="Times New Roman" w:hAnsi="Times New Roman" w:cs="Times New Roman"/>
          <w:b/>
          <w:bCs/>
          <w:sz w:val="24"/>
          <w:szCs w:val="24"/>
        </w:rPr>
      </w:pPr>
    </w:p>
    <w:p w14:paraId="7DA15E8B" w14:textId="3BC96F06" w:rsidR="008A3439" w:rsidRDefault="008C0750" w:rsidP="00855B9A">
      <w:pPr>
        <w:autoSpaceDE w:val="0"/>
        <w:autoSpaceDN w:val="0"/>
        <w:adjustRightInd w:val="0"/>
        <w:jc w:val="both"/>
        <w:rPr>
          <w:rFonts w:ascii="Times New Roman" w:hAnsi="Times New Roman" w:cs="Times New Roman"/>
          <w:b/>
          <w:bCs/>
          <w:sz w:val="24"/>
          <w:szCs w:val="24"/>
        </w:rPr>
      </w:pPr>
      <w:r w:rsidRPr="005B0206">
        <w:rPr>
          <w:rFonts w:ascii="Times New Roman" w:hAnsi="Times New Roman" w:cs="Times New Roman"/>
          <w:b/>
          <w:bCs/>
          <w:sz w:val="24"/>
          <w:szCs w:val="24"/>
        </w:rPr>
        <w:lastRenderedPageBreak/>
        <w:t>COMPITI DELLA SCUO</w:t>
      </w:r>
      <w:r w:rsidR="00855B9A">
        <w:rPr>
          <w:rFonts w:ascii="Times New Roman" w:hAnsi="Times New Roman" w:cs="Times New Roman"/>
          <w:b/>
          <w:bCs/>
          <w:sz w:val="24"/>
          <w:szCs w:val="24"/>
        </w:rPr>
        <w:t>LA</w:t>
      </w:r>
    </w:p>
    <w:p w14:paraId="2F82B86A" w14:textId="77777777" w:rsidR="00855B9A" w:rsidRDefault="00855B9A" w:rsidP="00855B9A">
      <w:pPr>
        <w:autoSpaceDE w:val="0"/>
        <w:autoSpaceDN w:val="0"/>
        <w:adjustRightInd w:val="0"/>
        <w:jc w:val="both"/>
        <w:rPr>
          <w:rFonts w:ascii="Times New Roman" w:hAnsi="Times New Roman" w:cs="Times New Roman"/>
          <w:sz w:val="24"/>
          <w:szCs w:val="24"/>
        </w:rPr>
      </w:pPr>
      <w:r w:rsidRPr="00855B9A">
        <w:rPr>
          <w:rFonts w:ascii="Times New Roman" w:hAnsi="Times New Roman" w:cs="Times New Roman"/>
          <w:sz w:val="24"/>
          <w:szCs w:val="24"/>
        </w:rPr>
        <w:t xml:space="preserve">Allo scopo di prevenire e contrastare il bullismo e il </w:t>
      </w:r>
      <w:proofErr w:type="spellStart"/>
      <w:r w:rsidRPr="00855B9A">
        <w:rPr>
          <w:rFonts w:ascii="Times New Roman" w:hAnsi="Times New Roman" w:cs="Times New Roman"/>
          <w:sz w:val="24"/>
          <w:szCs w:val="24"/>
        </w:rPr>
        <w:t>cyberbullismo</w:t>
      </w:r>
      <w:proofErr w:type="spellEnd"/>
      <w:r>
        <w:rPr>
          <w:rFonts w:ascii="Times New Roman" w:hAnsi="Times New Roman" w:cs="Times New Roman"/>
          <w:b/>
          <w:bCs/>
          <w:sz w:val="24"/>
          <w:szCs w:val="24"/>
        </w:rPr>
        <w:t xml:space="preserve"> </w:t>
      </w:r>
      <w:r w:rsidR="004F5C39" w:rsidRPr="004B1EB4">
        <w:rPr>
          <w:rFonts w:ascii="Times New Roman" w:hAnsi="Times New Roman" w:cs="Times New Roman"/>
          <w:sz w:val="24"/>
          <w:szCs w:val="24"/>
        </w:rPr>
        <w:t xml:space="preserve">il </w:t>
      </w:r>
      <w:r w:rsidR="004F5C39" w:rsidRPr="004B1EB4">
        <w:rPr>
          <w:rFonts w:ascii="Times New Roman" w:hAnsi="Times New Roman" w:cs="Times New Roman"/>
          <w:b/>
          <w:sz w:val="24"/>
          <w:szCs w:val="24"/>
        </w:rPr>
        <w:t>Dirigente scolastico:</w:t>
      </w:r>
      <w:r w:rsidR="004F5C39" w:rsidRPr="004B1EB4">
        <w:rPr>
          <w:rFonts w:ascii="Times New Roman" w:hAnsi="Times New Roman" w:cs="Times New Roman"/>
          <w:sz w:val="24"/>
          <w:szCs w:val="24"/>
        </w:rPr>
        <w:t xml:space="preserve"> </w:t>
      </w:r>
    </w:p>
    <w:p w14:paraId="05A34504" w14:textId="76A4E8C5" w:rsidR="00855B9A" w:rsidRPr="00855B9A" w:rsidRDefault="004F5C39" w:rsidP="00855B9A">
      <w:pPr>
        <w:autoSpaceDE w:val="0"/>
        <w:autoSpaceDN w:val="0"/>
        <w:adjustRightInd w:val="0"/>
        <w:jc w:val="both"/>
        <w:rPr>
          <w:rFonts w:ascii="Times New Roman" w:hAnsi="Times New Roman" w:cs="Times New Roman"/>
          <w:b/>
          <w:bCs/>
          <w:sz w:val="24"/>
          <w:szCs w:val="24"/>
        </w:rPr>
      </w:pPr>
      <w:proofErr w:type="gramStart"/>
      <w:r w:rsidRPr="004B1EB4">
        <w:rPr>
          <w:rFonts w:ascii="Times New Roman" w:hAnsi="Times New Roman" w:cs="Times New Roman"/>
          <w:sz w:val="24"/>
          <w:szCs w:val="24"/>
        </w:rPr>
        <w:t>individua</w:t>
      </w:r>
      <w:proofErr w:type="gramEnd"/>
      <w:r w:rsidRPr="004B1EB4">
        <w:rPr>
          <w:rFonts w:ascii="Times New Roman" w:hAnsi="Times New Roman" w:cs="Times New Roman"/>
          <w:sz w:val="24"/>
          <w:szCs w:val="24"/>
        </w:rPr>
        <w:t xml:space="preserve"> all’interno del personale scolastico </w:t>
      </w:r>
      <w:r w:rsidRPr="004B1EB4">
        <w:rPr>
          <w:rFonts w:ascii="Times New Roman" w:hAnsi="Times New Roman" w:cs="Times New Roman"/>
          <w:i/>
          <w:sz w:val="24"/>
          <w:szCs w:val="24"/>
        </w:rPr>
        <w:t xml:space="preserve">i Referenti per la prevenzione e contrasto al bullismo e </w:t>
      </w:r>
      <w:proofErr w:type="spellStart"/>
      <w:r w:rsidRPr="004B1EB4">
        <w:rPr>
          <w:rFonts w:ascii="Times New Roman" w:hAnsi="Times New Roman" w:cs="Times New Roman"/>
          <w:i/>
          <w:sz w:val="24"/>
          <w:szCs w:val="24"/>
        </w:rPr>
        <w:t>cyberbullismo</w:t>
      </w:r>
      <w:proofErr w:type="spellEnd"/>
      <w:r w:rsidRPr="004B1EB4">
        <w:rPr>
          <w:rFonts w:ascii="Times New Roman" w:hAnsi="Times New Roman" w:cs="Times New Roman"/>
          <w:i/>
          <w:sz w:val="24"/>
          <w:szCs w:val="24"/>
        </w:rPr>
        <w:t xml:space="preserve"> e un Team per la prevenzione e contrasto al Bullismo e al </w:t>
      </w:r>
      <w:proofErr w:type="spellStart"/>
      <w:r w:rsidRPr="004B1EB4">
        <w:rPr>
          <w:rFonts w:ascii="Times New Roman" w:hAnsi="Times New Roman" w:cs="Times New Roman"/>
          <w:i/>
          <w:sz w:val="24"/>
          <w:szCs w:val="24"/>
        </w:rPr>
        <w:t>Cyberbullismo</w:t>
      </w:r>
      <w:proofErr w:type="spellEnd"/>
      <w:r w:rsidRPr="004B1EB4">
        <w:rPr>
          <w:rFonts w:ascii="Times New Roman" w:hAnsi="Times New Roman" w:cs="Times New Roman"/>
          <w:i/>
          <w:sz w:val="24"/>
          <w:szCs w:val="24"/>
        </w:rPr>
        <w:t>;</w:t>
      </w:r>
    </w:p>
    <w:p w14:paraId="1B0C80F0" w14:textId="22D8C2A2" w:rsidR="004F5C39" w:rsidRPr="00855B9A" w:rsidRDefault="004F5C39" w:rsidP="00855B9A">
      <w:pPr>
        <w:jc w:val="both"/>
        <w:rPr>
          <w:rFonts w:ascii="Times New Roman" w:hAnsi="Times New Roman" w:cs="Times New Roman"/>
          <w:i/>
          <w:sz w:val="24"/>
          <w:szCs w:val="24"/>
        </w:rPr>
      </w:pPr>
      <w:proofErr w:type="gramStart"/>
      <w:r w:rsidRPr="004B1EB4">
        <w:rPr>
          <w:rFonts w:ascii="Times New Roman" w:hAnsi="Times New Roman" w:cs="Times New Roman"/>
          <w:color w:val="000000"/>
          <w:sz w:val="24"/>
          <w:szCs w:val="24"/>
        </w:rPr>
        <w:t>coinvolge</w:t>
      </w:r>
      <w:proofErr w:type="gramEnd"/>
      <w:r w:rsidRPr="004B1EB4">
        <w:rPr>
          <w:rFonts w:ascii="Times New Roman" w:hAnsi="Times New Roman" w:cs="Times New Roman"/>
          <w:color w:val="000000"/>
          <w:sz w:val="24"/>
          <w:szCs w:val="24"/>
        </w:rPr>
        <w:t>, nella prevenzione e contrasto al fenomeno del bullismo</w:t>
      </w:r>
      <w:r w:rsidR="00855B9A">
        <w:rPr>
          <w:rFonts w:ascii="Times New Roman" w:hAnsi="Times New Roman" w:cs="Times New Roman"/>
          <w:color w:val="000000"/>
          <w:sz w:val="24"/>
          <w:szCs w:val="24"/>
        </w:rPr>
        <w:t>/</w:t>
      </w:r>
      <w:proofErr w:type="spellStart"/>
      <w:r w:rsidR="00855B9A">
        <w:rPr>
          <w:rFonts w:ascii="Times New Roman" w:hAnsi="Times New Roman" w:cs="Times New Roman"/>
          <w:color w:val="000000"/>
          <w:sz w:val="24"/>
          <w:szCs w:val="24"/>
        </w:rPr>
        <w:t>cyberbullismo</w:t>
      </w:r>
      <w:proofErr w:type="spellEnd"/>
      <w:r w:rsidRPr="004B1EB4">
        <w:rPr>
          <w:rFonts w:ascii="Times New Roman" w:hAnsi="Times New Roman" w:cs="Times New Roman"/>
          <w:color w:val="000000"/>
          <w:sz w:val="24"/>
          <w:szCs w:val="24"/>
        </w:rPr>
        <w:t xml:space="preserve">, tutte le componenti della comunità scolastica; </w:t>
      </w:r>
    </w:p>
    <w:p w14:paraId="5867EDF8" w14:textId="77777777" w:rsidR="00855B9A" w:rsidRDefault="004F5C39" w:rsidP="00855B9A">
      <w:pPr>
        <w:autoSpaceDE w:val="0"/>
        <w:autoSpaceDN w:val="0"/>
        <w:adjustRightInd w:val="0"/>
        <w:jc w:val="both"/>
        <w:rPr>
          <w:rFonts w:ascii="Times New Roman" w:hAnsi="Times New Roman" w:cs="Times New Roman"/>
          <w:color w:val="000000"/>
          <w:sz w:val="24"/>
          <w:szCs w:val="24"/>
        </w:rPr>
      </w:pPr>
      <w:proofErr w:type="gramStart"/>
      <w:r w:rsidRPr="004B1EB4">
        <w:rPr>
          <w:rFonts w:ascii="Times New Roman" w:hAnsi="Times New Roman" w:cs="Times New Roman"/>
          <w:color w:val="000000"/>
          <w:sz w:val="24"/>
          <w:szCs w:val="24"/>
        </w:rPr>
        <w:t>promuove</w:t>
      </w:r>
      <w:proofErr w:type="gramEnd"/>
      <w:r w:rsidRPr="004B1EB4">
        <w:rPr>
          <w:rFonts w:ascii="Times New Roman" w:hAnsi="Times New Roman" w:cs="Times New Roman"/>
          <w:color w:val="000000"/>
          <w:sz w:val="24"/>
          <w:szCs w:val="24"/>
        </w:rPr>
        <w:t xml:space="preserve"> azioni di sensibilizzazione ai fenomeni del bullismo e </w:t>
      </w:r>
      <w:proofErr w:type="spellStart"/>
      <w:r w:rsidRPr="004B1EB4">
        <w:rPr>
          <w:rFonts w:ascii="Times New Roman" w:hAnsi="Times New Roman" w:cs="Times New Roman"/>
          <w:color w:val="000000"/>
          <w:sz w:val="24"/>
          <w:szCs w:val="24"/>
        </w:rPr>
        <w:t>cyberbullismo</w:t>
      </w:r>
      <w:proofErr w:type="spellEnd"/>
      <w:r w:rsidRPr="004B1EB4">
        <w:rPr>
          <w:rFonts w:ascii="Times New Roman" w:hAnsi="Times New Roman" w:cs="Times New Roman"/>
          <w:color w:val="000000"/>
          <w:sz w:val="24"/>
          <w:szCs w:val="24"/>
        </w:rPr>
        <w:t xml:space="preserve"> nell’ambito scolastico, in sinergia con enti, associazioni, istituzioni locali ed altre scuole, coinvolgendo alunni, docenti, genitori ed esperti; </w:t>
      </w:r>
    </w:p>
    <w:p w14:paraId="04C24E49" w14:textId="1913D4E7" w:rsidR="004F5C39" w:rsidRPr="004B1EB4" w:rsidRDefault="004F5C39" w:rsidP="00855B9A">
      <w:pPr>
        <w:autoSpaceDE w:val="0"/>
        <w:autoSpaceDN w:val="0"/>
        <w:adjustRightInd w:val="0"/>
        <w:jc w:val="both"/>
        <w:rPr>
          <w:rFonts w:ascii="Times New Roman" w:hAnsi="Times New Roman" w:cs="Times New Roman"/>
          <w:color w:val="000000"/>
          <w:sz w:val="24"/>
          <w:szCs w:val="24"/>
        </w:rPr>
      </w:pPr>
      <w:proofErr w:type="gramStart"/>
      <w:r w:rsidRPr="004B1EB4">
        <w:rPr>
          <w:rFonts w:ascii="Times New Roman" w:hAnsi="Times New Roman" w:cs="Times New Roman"/>
          <w:color w:val="000000"/>
          <w:sz w:val="24"/>
          <w:szCs w:val="24"/>
        </w:rPr>
        <w:t>favorisce</w:t>
      </w:r>
      <w:proofErr w:type="gramEnd"/>
      <w:r w:rsidRPr="004B1EB4">
        <w:rPr>
          <w:rFonts w:ascii="Times New Roman" w:hAnsi="Times New Roman" w:cs="Times New Roman"/>
          <w:color w:val="000000"/>
          <w:sz w:val="24"/>
          <w:szCs w:val="24"/>
        </w:rPr>
        <w:t xml:space="preserve"> la discussione all'interno della scuola, attraverso i vari organi collegiali, creando i presupposti per regole condivise di comportamento per la prevenzione e il contrasto dei fenomeni di bullismo e </w:t>
      </w:r>
      <w:proofErr w:type="spellStart"/>
      <w:r w:rsidRPr="004B1EB4">
        <w:rPr>
          <w:rFonts w:ascii="Times New Roman" w:hAnsi="Times New Roman" w:cs="Times New Roman"/>
          <w:color w:val="000000"/>
          <w:sz w:val="24"/>
          <w:szCs w:val="24"/>
        </w:rPr>
        <w:t>cyberbullismo</w:t>
      </w:r>
      <w:proofErr w:type="spellEnd"/>
      <w:r w:rsidR="00855B9A">
        <w:rPr>
          <w:rFonts w:ascii="Times New Roman" w:hAnsi="Times New Roman" w:cs="Times New Roman"/>
          <w:color w:val="000000"/>
          <w:sz w:val="24"/>
          <w:szCs w:val="24"/>
        </w:rPr>
        <w:t>;</w:t>
      </w:r>
    </w:p>
    <w:p w14:paraId="5953E3F6" w14:textId="6281CA6A" w:rsidR="004F5C39" w:rsidRPr="004B1EB4" w:rsidRDefault="004F5C39" w:rsidP="00855B9A">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vaglia</w:t>
      </w:r>
      <w:proofErr w:type="gramEnd"/>
      <w:r w:rsidRPr="004B1EB4">
        <w:rPr>
          <w:rFonts w:ascii="Times New Roman" w:hAnsi="Times New Roman" w:cs="Times New Roman"/>
          <w:sz w:val="24"/>
          <w:szCs w:val="24"/>
        </w:rPr>
        <w:t xml:space="preserve"> le proposte dei docenti referenti e dei docenti di classe di attivare azioni culturali ed educative rivolte agli studenti per fare acquisire le competenze necessarie all’esercizio di una cittadinanza digitale consapevole. </w:t>
      </w:r>
    </w:p>
    <w:p w14:paraId="4FA4FABE" w14:textId="6ED8870E" w:rsidR="004F5C39" w:rsidRPr="004B1EB4" w:rsidRDefault="00855B9A" w:rsidP="00F87875">
      <w:pPr>
        <w:jc w:val="both"/>
        <w:rPr>
          <w:rFonts w:ascii="Times New Roman" w:hAnsi="Times New Roman" w:cs="Times New Roman"/>
          <w:sz w:val="24"/>
          <w:szCs w:val="24"/>
        </w:rPr>
      </w:pPr>
      <w:r>
        <w:rPr>
          <w:rFonts w:ascii="Times New Roman" w:hAnsi="Times New Roman" w:cs="Times New Roman"/>
          <w:sz w:val="24"/>
          <w:szCs w:val="24"/>
        </w:rPr>
        <w:t>I</w:t>
      </w:r>
      <w:r w:rsidR="004F5C39" w:rsidRPr="004B1EB4">
        <w:rPr>
          <w:rFonts w:ascii="Times New Roman" w:hAnsi="Times New Roman" w:cs="Times New Roman"/>
          <w:sz w:val="24"/>
          <w:szCs w:val="24"/>
        </w:rPr>
        <w:t xml:space="preserve"> </w:t>
      </w:r>
      <w:r w:rsidR="004F5C39" w:rsidRPr="004B1EB4">
        <w:rPr>
          <w:rFonts w:ascii="Times New Roman" w:hAnsi="Times New Roman" w:cs="Times New Roman"/>
          <w:b/>
          <w:bCs/>
          <w:sz w:val="24"/>
          <w:szCs w:val="24"/>
        </w:rPr>
        <w:t xml:space="preserve">Referenti </w:t>
      </w:r>
      <w:r w:rsidR="004F5C39" w:rsidRPr="004B1EB4">
        <w:rPr>
          <w:rFonts w:ascii="Times New Roman" w:hAnsi="Times New Roman" w:cs="Times New Roman"/>
          <w:sz w:val="24"/>
          <w:szCs w:val="24"/>
        </w:rPr>
        <w:t xml:space="preserve">per la prevenzione e contrasto al bullismo e </w:t>
      </w:r>
      <w:proofErr w:type="spellStart"/>
      <w:r w:rsidR="004F5C39" w:rsidRPr="004B1EB4">
        <w:rPr>
          <w:rFonts w:ascii="Times New Roman" w:hAnsi="Times New Roman" w:cs="Times New Roman"/>
          <w:sz w:val="24"/>
          <w:szCs w:val="24"/>
        </w:rPr>
        <w:t>cyberbullismo</w:t>
      </w:r>
      <w:proofErr w:type="spellEnd"/>
      <w:r w:rsidR="004F5C39" w:rsidRPr="004B1EB4">
        <w:rPr>
          <w:rFonts w:ascii="Times New Roman" w:hAnsi="Times New Roman" w:cs="Times New Roman"/>
          <w:sz w:val="24"/>
          <w:szCs w:val="24"/>
        </w:rPr>
        <w:t xml:space="preserve">: </w:t>
      </w:r>
    </w:p>
    <w:p w14:paraId="073438B9" w14:textId="4520144B" w:rsidR="004F5C39" w:rsidRPr="004B1EB4" w:rsidRDefault="004F5C39" w:rsidP="00F87875">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coordinano</w:t>
      </w:r>
      <w:proofErr w:type="gramEnd"/>
      <w:r w:rsidRPr="004B1EB4">
        <w:rPr>
          <w:rFonts w:ascii="Times New Roman" w:hAnsi="Times New Roman" w:cs="Times New Roman"/>
          <w:sz w:val="24"/>
          <w:szCs w:val="24"/>
        </w:rPr>
        <w:t xml:space="preserve"> le azioni del Team per la prevenzione e contrasto al bullismo e al </w:t>
      </w:r>
      <w:proofErr w:type="spellStart"/>
      <w:r w:rsidRPr="004B1EB4">
        <w:rPr>
          <w:rFonts w:ascii="Times New Roman" w:hAnsi="Times New Roman" w:cs="Times New Roman"/>
          <w:sz w:val="24"/>
          <w:szCs w:val="24"/>
        </w:rPr>
        <w:t>cyberbullismo</w:t>
      </w:r>
      <w:proofErr w:type="spellEnd"/>
      <w:r w:rsidRPr="004B1EB4">
        <w:rPr>
          <w:rFonts w:ascii="Times New Roman" w:hAnsi="Times New Roman" w:cs="Times New Roman"/>
          <w:sz w:val="24"/>
          <w:szCs w:val="24"/>
        </w:rPr>
        <w:t xml:space="preserve">; </w:t>
      </w:r>
    </w:p>
    <w:p w14:paraId="7970C1AF" w14:textId="3A6DF9D2" w:rsidR="004F5C39" w:rsidRPr="004B1EB4" w:rsidRDefault="004F5C39" w:rsidP="00F87875">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approfondiscono</w:t>
      </w:r>
      <w:proofErr w:type="gramEnd"/>
      <w:r w:rsidRPr="004B1EB4">
        <w:rPr>
          <w:rFonts w:ascii="Times New Roman" w:hAnsi="Times New Roman" w:cs="Times New Roman"/>
          <w:sz w:val="24"/>
          <w:szCs w:val="24"/>
        </w:rPr>
        <w:t>, applicano e condividono con i colleghi quanto indicato nel presente Regolamento</w:t>
      </w:r>
      <w:r w:rsidR="00E57D3F" w:rsidRPr="004B1EB4">
        <w:rPr>
          <w:rFonts w:ascii="Times New Roman" w:hAnsi="Times New Roman" w:cs="Times New Roman"/>
          <w:sz w:val="24"/>
          <w:szCs w:val="24"/>
        </w:rPr>
        <w:t xml:space="preserve"> e la procedura di segnalazione </w:t>
      </w:r>
      <w:r w:rsidR="004D5F73" w:rsidRPr="004B1EB4">
        <w:rPr>
          <w:rFonts w:ascii="Times New Roman" w:hAnsi="Times New Roman" w:cs="Times New Roman"/>
          <w:sz w:val="24"/>
          <w:szCs w:val="24"/>
        </w:rPr>
        <w:t>e presa in carico di episodi di bullismo/</w:t>
      </w:r>
      <w:proofErr w:type="spellStart"/>
      <w:r w:rsidR="004D5F73" w:rsidRPr="004B1EB4">
        <w:rPr>
          <w:rFonts w:ascii="Times New Roman" w:hAnsi="Times New Roman" w:cs="Times New Roman"/>
          <w:sz w:val="24"/>
          <w:szCs w:val="24"/>
        </w:rPr>
        <w:t>cyberbullismo</w:t>
      </w:r>
      <w:proofErr w:type="spellEnd"/>
      <w:r w:rsidR="00595531" w:rsidRPr="004B1EB4">
        <w:rPr>
          <w:rFonts w:ascii="Times New Roman" w:hAnsi="Times New Roman" w:cs="Times New Roman"/>
          <w:sz w:val="24"/>
          <w:szCs w:val="24"/>
        </w:rPr>
        <w:t>;</w:t>
      </w:r>
      <w:r w:rsidRPr="004B1EB4">
        <w:rPr>
          <w:rFonts w:ascii="Times New Roman" w:hAnsi="Times New Roman" w:cs="Times New Roman"/>
          <w:sz w:val="24"/>
          <w:szCs w:val="24"/>
        </w:rPr>
        <w:t xml:space="preserve"> </w:t>
      </w:r>
    </w:p>
    <w:p w14:paraId="75C3446B" w14:textId="7AE220B4" w:rsidR="004F5C39" w:rsidRPr="004B1EB4" w:rsidRDefault="004F5C39" w:rsidP="00F87875">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propongono</w:t>
      </w:r>
      <w:proofErr w:type="gramEnd"/>
      <w:r w:rsidRPr="004B1EB4">
        <w:rPr>
          <w:rFonts w:ascii="Times New Roman" w:hAnsi="Times New Roman" w:cs="Times New Roman"/>
          <w:sz w:val="24"/>
          <w:szCs w:val="24"/>
        </w:rPr>
        <w:t xml:space="preserve"> azioni a supporto della prevenzione e contrasto dei fenomeni di bullismo e </w:t>
      </w:r>
      <w:proofErr w:type="spellStart"/>
      <w:r w:rsidRPr="004B1EB4">
        <w:rPr>
          <w:rFonts w:ascii="Times New Roman" w:hAnsi="Times New Roman" w:cs="Times New Roman"/>
          <w:sz w:val="24"/>
          <w:szCs w:val="24"/>
        </w:rPr>
        <w:t>cyberbullismo</w:t>
      </w:r>
      <w:proofErr w:type="spellEnd"/>
      <w:r w:rsidRPr="004B1EB4">
        <w:rPr>
          <w:rFonts w:ascii="Times New Roman" w:hAnsi="Times New Roman" w:cs="Times New Roman"/>
          <w:sz w:val="24"/>
          <w:szCs w:val="24"/>
        </w:rPr>
        <w:t xml:space="preserve"> attraverso progetti d’istituto che coinvolgano studenti, genitori e tutto il personale, anche in collaborazione con partner esterni alla scuola (servizi sociali e sanitari, aziende del privato sociale, forze dell’ordine); </w:t>
      </w:r>
    </w:p>
    <w:p w14:paraId="1B6002BA" w14:textId="61C368B4" w:rsidR="004F5C39" w:rsidRPr="004B1EB4" w:rsidRDefault="004F5C39" w:rsidP="00F87875">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propongono</w:t>
      </w:r>
      <w:proofErr w:type="gramEnd"/>
      <w:r w:rsidRPr="004B1EB4">
        <w:rPr>
          <w:rFonts w:ascii="Times New Roman" w:hAnsi="Times New Roman" w:cs="Times New Roman"/>
          <w:sz w:val="24"/>
          <w:szCs w:val="24"/>
        </w:rPr>
        <w:t xml:space="preserve"> annualmente eventuali aggiornamenti o modifiche al presente Regolamento o al</w:t>
      </w:r>
      <w:r w:rsidR="00C53F53" w:rsidRPr="004B1EB4">
        <w:rPr>
          <w:rFonts w:ascii="Times New Roman" w:hAnsi="Times New Roman" w:cs="Times New Roman"/>
          <w:sz w:val="24"/>
          <w:szCs w:val="24"/>
        </w:rPr>
        <w:t>la p</w:t>
      </w:r>
      <w:r w:rsidRPr="004B1EB4">
        <w:rPr>
          <w:rFonts w:ascii="Times New Roman" w:hAnsi="Times New Roman" w:cs="Times New Roman"/>
          <w:sz w:val="24"/>
          <w:szCs w:val="24"/>
        </w:rPr>
        <w:t>r</w:t>
      </w:r>
      <w:r w:rsidR="00595531" w:rsidRPr="004B1EB4">
        <w:rPr>
          <w:rFonts w:ascii="Times New Roman" w:hAnsi="Times New Roman" w:cs="Times New Roman"/>
          <w:sz w:val="24"/>
          <w:szCs w:val="24"/>
        </w:rPr>
        <w:t>ocedura</w:t>
      </w:r>
      <w:r w:rsidR="00C53F53" w:rsidRPr="004B1EB4">
        <w:rPr>
          <w:rFonts w:ascii="Times New Roman" w:hAnsi="Times New Roman" w:cs="Times New Roman"/>
          <w:sz w:val="24"/>
          <w:szCs w:val="24"/>
        </w:rPr>
        <w:t xml:space="preserve"> </w:t>
      </w:r>
      <w:r w:rsidRPr="004B1EB4">
        <w:rPr>
          <w:rFonts w:ascii="Times New Roman" w:hAnsi="Times New Roman" w:cs="Times New Roman"/>
          <w:sz w:val="24"/>
          <w:szCs w:val="24"/>
        </w:rPr>
        <w:t>per la gestione de</w:t>
      </w:r>
      <w:r w:rsidR="00C53F53" w:rsidRPr="004B1EB4">
        <w:rPr>
          <w:rFonts w:ascii="Times New Roman" w:hAnsi="Times New Roman" w:cs="Times New Roman"/>
          <w:sz w:val="24"/>
          <w:szCs w:val="24"/>
        </w:rPr>
        <w:t>i casi di bullismo/</w:t>
      </w:r>
      <w:proofErr w:type="spellStart"/>
      <w:r w:rsidR="00C53F53" w:rsidRPr="004B1EB4">
        <w:rPr>
          <w:rFonts w:ascii="Times New Roman" w:hAnsi="Times New Roman" w:cs="Times New Roman"/>
          <w:sz w:val="24"/>
          <w:szCs w:val="24"/>
        </w:rPr>
        <w:t>cyberbullismo</w:t>
      </w:r>
      <w:proofErr w:type="spellEnd"/>
      <w:r w:rsidRPr="004B1EB4">
        <w:rPr>
          <w:rFonts w:ascii="Times New Roman" w:hAnsi="Times New Roman" w:cs="Times New Roman"/>
          <w:sz w:val="24"/>
          <w:szCs w:val="24"/>
        </w:rPr>
        <w:t xml:space="preserve">; </w:t>
      </w:r>
    </w:p>
    <w:p w14:paraId="4D555776" w14:textId="2815D00C" w:rsidR="004F5C39" w:rsidRPr="004B1EB4" w:rsidRDefault="004F5C39" w:rsidP="00F87875">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in</w:t>
      </w:r>
      <w:proofErr w:type="gramEnd"/>
      <w:r w:rsidRPr="004B1EB4">
        <w:rPr>
          <w:rFonts w:ascii="Times New Roman" w:hAnsi="Times New Roman" w:cs="Times New Roman"/>
          <w:sz w:val="24"/>
          <w:szCs w:val="24"/>
        </w:rPr>
        <w:t xml:space="preserve"> caso di emergenza, intervengono tempestivamente seguendo i passaggi del</w:t>
      </w:r>
      <w:r w:rsidR="00EB4BA0" w:rsidRPr="004B1EB4">
        <w:rPr>
          <w:rFonts w:ascii="Times New Roman" w:hAnsi="Times New Roman" w:cs="Times New Roman"/>
          <w:sz w:val="24"/>
          <w:szCs w:val="24"/>
        </w:rPr>
        <w:t xml:space="preserve">la </w:t>
      </w:r>
      <w:r w:rsidR="00207707" w:rsidRPr="004B1EB4">
        <w:rPr>
          <w:rFonts w:ascii="Times New Roman" w:hAnsi="Times New Roman" w:cs="Times New Roman"/>
          <w:sz w:val="24"/>
          <w:szCs w:val="24"/>
        </w:rPr>
        <w:t>procedura prevista</w:t>
      </w:r>
      <w:r w:rsidRPr="004B1EB4">
        <w:rPr>
          <w:rFonts w:ascii="Times New Roman" w:hAnsi="Times New Roman" w:cs="Times New Roman"/>
          <w:sz w:val="24"/>
          <w:szCs w:val="24"/>
        </w:rPr>
        <w:t xml:space="preserve">, in collaborazione con il Dirigente, i colleghi, le famiglie ed eventualmente le forze dell’ordine; </w:t>
      </w:r>
    </w:p>
    <w:p w14:paraId="5E09250E" w14:textId="6D833DCC" w:rsidR="004F5C39" w:rsidRPr="004B1EB4" w:rsidRDefault="004F5C39" w:rsidP="00F87875">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propongono</w:t>
      </w:r>
      <w:proofErr w:type="gramEnd"/>
      <w:r w:rsidRPr="004B1EB4">
        <w:rPr>
          <w:rFonts w:ascii="Times New Roman" w:hAnsi="Times New Roman" w:cs="Times New Roman"/>
          <w:sz w:val="24"/>
          <w:szCs w:val="24"/>
        </w:rPr>
        <w:t xml:space="preserve"> azioni di monitoraggio sul benessere degli alunni vittime in collaborazione con le famiglie, nonché azioni di recupero per alunni che hanno manifestato comportamenti riconducibili ai fenomeni del bullismo e </w:t>
      </w:r>
      <w:proofErr w:type="spellStart"/>
      <w:r w:rsidRPr="004B1EB4">
        <w:rPr>
          <w:rFonts w:ascii="Times New Roman" w:hAnsi="Times New Roman" w:cs="Times New Roman"/>
          <w:sz w:val="24"/>
          <w:szCs w:val="24"/>
        </w:rPr>
        <w:t>cyberbullismo</w:t>
      </w:r>
      <w:proofErr w:type="spellEnd"/>
      <w:r w:rsidRPr="004B1EB4">
        <w:rPr>
          <w:rFonts w:ascii="Times New Roman" w:hAnsi="Times New Roman" w:cs="Times New Roman"/>
          <w:sz w:val="24"/>
          <w:szCs w:val="24"/>
        </w:rPr>
        <w:t xml:space="preserve">. </w:t>
      </w:r>
    </w:p>
    <w:p w14:paraId="75CCF9C8" w14:textId="01DF17B9" w:rsidR="004F5C39" w:rsidRPr="004B1EB4" w:rsidRDefault="00F87875" w:rsidP="00F87875">
      <w:pPr>
        <w:jc w:val="both"/>
        <w:rPr>
          <w:rFonts w:ascii="Times New Roman" w:hAnsi="Times New Roman" w:cs="Times New Roman"/>
          <w:sz w:val="24"/>
          <w:szCs w:val="24"/>
        </w:rPr>
      </w:pPr>
      <w:r w:rsidRPr="00F87875">
        <w:rPr>
          <w:rFonts w:ascii="Times New Roman" w:hAnsi="Times New Roman" w:cs="Times New Roman"/>
          <w:bCs/>
          <w:sz w:val="24"/>
          <w:szCs w:val="24"/>
        </w:rPr>
        <w:t>I</w:t>
      </w:r>
      <w:r w:rsidR="004F5C39" w:rsidRPr="00F87875">
        <w:rPr>
          <w:rFonts w:ascii="Times New Roman" w:hAnsi="Times New Roman" w:cs="Times New Roman"/>
          <w:bCs/>
          <w:sz w:val="24"/>
          <w:szCs w:val="24"/>
        </w:rPr>
        <w:t>l</w:t>
      </w:r>
      <w:r w:rsidR="004F5C39" w:rsidRPr="004B1EB4">
        <w:rPr>
          <w:rFonts w:ascii="Times New Roman" w:hAnsi="Times New Roman" w:cs="Times New Roman"/>
          <w:b/>
          <w:sz w:val="24"/>
          <w:szCs w:val="24"/>
        </w:rPr>
        <w:t xml:space="preserve"> Collegio Docenti</w:t>
      </w:r>
      <w:r w:rsidRPr="00F87875">
        <w:rPr>
          <w:rFonts w:ascii="Times New Roman" w:hAnsi="Times New Roman" w:cs="Times New Roman"/>
          <w:bCs/>
          <w:sz w:val="24"/>
          <w:szCs w:val="24"/>
        </w:rPr>
        <w:t>:</w:t>
      </w:r>
      <w:r w:rsidR="004F5C39" w:rsidRPr="00F87875">
        <w:rPr>
          <w:rFonts w:ascii="Times New Roman" w:hAnsi="Times New Roman" w:cs="Times New Roman"/>
          <w:bCs/>
          <w:sz w:val="24"/>
          <w:szCs w:val="24"/>
        </w:rPr>
        <w:t xml:space="preserve"> </w:t>
      </w:r>
      <w:r w:rsidR="004F5C39" w:rsidRPr="004B1EB4">
        <w:rPr>
          <w:rFonts w:ascii="Times New Roman" w:hAnsi="Times New Roman" w:cs="Times New Roman"/>
          <w:sz w:val="24"/>
          <w:szCs w:val="24"/>
        </w:rPr>
        <w:t xml:space="preserve">promuove scelte didattiche ed educative per la prevenzione di tali fenomeni, in eventuale collaborazione con altre scuole in rete. </w:t>
      </w:r>
    </w:p>
    <w:p w14:paraId="3725D850" w14:textId="77777777" w:rsidR="00F87875" w:rsidRDefault="00F87875" w:rsidP="00F87875">
      <w:pPr>
        <w:jc w:val="both"/>
        <w:rPr>
          <w:rFonts w:ascii="Times New Roman" w:hAnsi="Times New Roman" w:cs="Times New Roman"/>
          <w:sz w:val="24"/>
          <w:szCs w:val="24"/>
        </w:rPr>
      </w:pPr>
      <w:r>
        <w:rPr>
          <w:rFonts w:ascii="Times New Roman" w:hAnsi="Times New Roman" w:cs="Times New Roman"/>
          <w:sz w:val="24"/>
          <w:szCs w:val="24"/>
        </w:rPr>
        <w:t>I</w:t>
      </w:r>
      <w:r w:rsidR="004F5C39" w:rsidRPr="004B1EB4">
        <w:rPr>
          <w:rFonts w:ascii="Times New Roman" w:hAnsi="Times New Roman" w:cs="Times New Roman"/>
          <w:sz w:val="24"/>
          <w:szCs w:val="24"/>
        </w:rPr>
        <w:t xml:space="preserve">l </w:t>
      </w:r>
      <w:r w:rsidR="004F5C39" w:rsidRPr="004B1EB4">
        <w:rPr>
          <w:rFonts w:ascii="Times New Roman" w:hAnsi="Times New Roman" w:cs="Times New Roman"/>
          <w:b/>
          <w:sz w:val="24"/>
          <w:szCs w:val="24"/>
        </w:rPr>
        <w:t>Consiglio di Classe</w:t>
      </w:r>
      <w:r w:rsidR="004F5C39" w:rsidRPr="004B1EB4">
        <w:rPr>
          <w:rFonts w:ascii="Times New Roman" w:hAnsi="Times New Roman" w:cs="Times New Roman"/>
          <w:sz w:val="24"/>
          <w:szCs w:val="24"/>
        </w:rPr>
        <w:t xml:space="preserve">: </w:t>
      </w:r>
    </w:p>
    <w:p w14:paraId="0C49AF84" w14:textId="77777777" w:rsidR="00F87875" w:rsidRDefault="004F5C39" w:rsidP="00F87875">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pianifica</w:t>
      </w:r>
      <w:proofErr w:type="gramEnd"/>
      <w:r w:rsidRPr="004B1EB4">
        <w:rPr>
          <w:rFonts w:ascii="Times New Roman" w:hAnsi="Times New Roman" w:cs="Times New Roman"/>
          <w:sz w:val="24"/>
          <w:szCs w:val="24"/>
        </w:rPr>
        <w:t xml:space="preserve"> attività didattiche o integrative finalizzate al coinvolgimento attivo e collaborativo degli studenti e all'approfondimento di tematiche che favoriscano la conoscenza, la consapevolezza, la riflessione, il rispetto dei valori di convivenza civile;  </w:t>
      </w:r>
    </w:p>
    <w:p w14:paraId="6F9588C2" w14:textId="7506431D" w:rsidR="004F5C39" w:rsidRPr="004B1EB4" w:rsidRDefault="004F5C39" w:rsidP="00F87875">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favorisce</w:t>
      </w:r>
      <w:proofErr w:type="gramEnd"/>
      <w:r w:rsidRPr="004B1EB4">
        <w:rPr>
          <w:rFonts w:ascii="Times New Roman" w:hAnsi="Times New Roman" w:cs="Times New Roman"/>
          <w:sz w:val="24"/>
          <w:szCs w:val="24"/>
        </w:rPr>
        <w:t xml:space="preserve"> un clima collaborativo all'interno della classe e nelle relazioni con le famiglie proponendo progetti di educazione alla legalità e alla cittadinanza attiva. </w:t>
      </w:r>
    </w:p>
    <w:p w14:paraId="3BC803D5" w14:textId="2CF7D111" w:rsidR="004F5C39" w:rsidRPr="004B1EB4" w:rsidRDefault="00F87875" w:rsidP="00214D0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 </w:t>
      </w:r>
      <w:r w:rsidR="004F5C39" w:rsidRPr="004B1EB4">
        <w:rPr>
          <w:rFonts w:ascii="Times New Roman" w:hAnsi="Times New Roman" w:cs="Times New Roman"/>
          <w:b/>
          <w:sz w:val="24"/>
          <w:szCs w:val="24"/>
        </w:rPr>
        <w:t>docenti</w:t>
      </w:r>
      <w:r w:rsidR="004F5C39" w:rsidRPr="004B1EB4">
        <w:rPr>
          <w:rFonts w:ascii="Times New Roman" w:hAnsi="Times New Roman" w:cs="Times New Roman"/>
          <w:sz w:val="24"/>
          <w:szCs w:val="24"/>
        </w:rPr>
        <w:t xml:space="preserve">: </w:t>
      </w:r>
    </w:p>
    <w:p w14:paraId="0347E729" w14:textId="2CE74B76" w:rsidR="004F5C39" w:rsidRPr="004B1EB4" w:rsidRDefault="00F87875" w:rsidP="00214D09">
      <w:pPr>
        <w:jc w:val="both"/>
        <w:rPr>
          <w:rFonts w:ascii="Times New Roman" w:hAnsi="Times New Roman" w:cs="Times New Roman"/>
          <w:sz w:val="24"/>
          <w:szCs w:val="24"/>
        </w:rPr>
      </w:pPr>
      <w:proofErr w:type="gramStart"/>
      <w:r>
        <w:rPr>
          <w:rFonts w:ascii="Times New Roman" w:hAnsi="Times New Roman" w:cs="Times New Roman"/>
          <w:sz w:val="24"/>
          <w:szCs w:val="24"/>
        </w:rPr>
        <w:t>vigilano</w:t>
      </w:r>
      <w:proofErr w:type="gramEnd"/>
      <w:r>
        <w:rPr>
          <w:rFonts w:ascii="Times New Roman" w:hAnsi="Times New Roman" w:cs="Times New Roman"/>
          <w:sz w:val="24"/>
          <w:szCs w:val="24"/>
        </w:rPr>
        <w:t xml:space="preserve"> sui</w:t>
      </w:r>
      <w:r w:rsidR="004F5C39" w:rsidRPr="004B1EB4">
        <w:rPr>
          <w:rFonts w:ascii="Times New Roman" w:hAnsi="Times New Roman" w:cs="Times New Roman"/>
          <w:sz w:val="24"/>
          <w:szCs w:val="24"/>
        </w:rPr>
        <w:t xml:space="preserve"> comportamenti dei propri alunni in ogni momento della vita scolastica; </w:t>
      </w:r>
    </w:p>
    <w:p w14:paraId="40C630E2" w14:textId="768ABADF" w:rsidR="004F5C39" w:rsidRPr="004B1EB4" w:rsidRDefault="004F5C39" w:rsidP="00214D09">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conoscono</w:t>
      </w:r>
      <w:proofErr w:type="gramEnd"/>
      <w:r w:rsidRPr="004B1EB4">
        <w:rPr>
          <w:rFonts w:ascii="Times New Roman" w:hAnsi="Times New Roman" w:cs="Times New Roman"/>
          <w:sz w:val="24"/>
          <w:szCs w:val="24"/>
        </w:rPr>
        <w:t xml:space="preserve"> il contenuto del </w:t>
      </w:r>
      <w:r w:rsidRPr="00F87875">
        <w:rPr>
          <w:rFonts w:ascii="Times New Roman" w:hAnsi="Times New Roman" w:cs="Times New Roman"/>
          <w:i/>
          <w:iCs/>
          <w:sz w:val="24"/>
          <w:szCs w:val="24"/>
        </w:rPr>
        <w:t xml:space="preserve">Regolamento </w:t>
      </w:r>
      <w:r w:rsidR="00C043E7" w:rsidRPr="00F87875">
        <w:rPr>
          <w:rFonts w:ascii="Times New Roman" w:hAnsi="Times New Roman" w:cs="Times New Roman"/>
          <w:i/>
          <w:iCs/>
          <w:sz w:val="24"/>
          <w:szCs w:val="24"/>
        </w:rPr>
        <w:t>per la</w:t>
      </w:r>
      <w:r w:rsidR="003B1785" w:rsidRPr="00F87875">
        <w:rPr>
          <w:rFonts w:ascii="Times New Roman" w:hAnsi="Times New Roman" w:cs="Times New Roman"/>
          <w:i/>
          <w:iCs/>
          <w:sz w:val="24"/>
          <w:szCs w:val="24"/>
        </w:rPr>
        <w:t xml:space="preserve"> prevenzione e </w:t>
      </w:r>
      <w:r w:rsidR="00F92B2C" w:rsidRPr="00F87875">
        <w:rPr>
          <w:rFonts w:ascii="Times New Roman" w:hAnsi="Times New Roman" w:cs="Times New Roman"/>
          <w:i/>
          <w:iCs/>
          <w:sz w:val="24"/>
          <w:szCs w:val="24"/>
        </w:rPr>
        <w:t xml:space="preserve">contrasto del bullismo e del </w:t>
      </w:r>
      <w:proofErr w:type="spellStart"/>
      <w:r w:rsidR="00F92B2C" w:rsidRPr="00F87875">
        <w:rPr>
          <w:rFonts w:ascii="Times New Roman" w:hAnsi="Times New Roman" w:cs="Times New Roman"/>
          <w:i/>
          <w:iCs/>
          <w:sz w:val="24"/>
          <w:szCs w:val="24"/>
        </w:rPr>
        <w:t>cyberbullismo</w:t>
      </w:r>
      <w:proofErr w:type="spellEnd"/>
      <w:r w:rsidR="00F92B2C" w:rsidRPr="00F87875">
        <w:rPr>
          <w:rFonts w:ascii="Times New Roman" w:hAnsi="Times New Roman" w:cs="Times New Roman"/>
          <w:i/>
          <w:iCs/>
          <w:sz w:val="24"/>
          <w:szCs w:val="24"/>
        </w:rPr>
        <w:t xml:space="preserve"> </w:t>
      </w:r>
      <w:r w:rsidR="00F92B2C" w:rsidRPr="004B1EB4">
        <w:rPr>
          <w:rFonts w:ascii="Times New Roman" w:hAnsi="Times New Roman" w:cs="Times New Roman"/>
          <w:sz w:val="24"/>
          <w:szCs w:val="24"/>
        </w:rPr>
        <w:t xml:space="preserve">e la procedura prevista </w:t>
      </w:r>
      <w:r w:rsidR="00D46438" w:rsidRPr="004B1EB4">
        <w:rPr>
          <w:rFonts w:ascii="Times New Roman" w:hAnsi="Times New Roman" w:cs="Times New Roman"/>
          <w:sz w:val="24"/>
          <w:szCs w:val="24"/>
        </w:rPr>
        <w:t>in caso di emergenza</w:t>
      </w:r>
      <w:r w:rsidRPr="004B1EB4">
        <w:rPr>
          <w:rFonts w:ascii="Times New Roman" w:hAnsi="Times New Roman" w:cs="Times New Roman"/>
          <w:sz w:val="24"/>
          <w:szCs w:val="24"/>
        </w:rPr>
        <w:t xml:space="preserve">; </w:t>
      </w:r>
    </w:p>
    <w:p w14:paraId="65C6EC96" w14:textId="21574CA5" w:rsidR="004F5C39" w:rsidRPr="004B1EB4" w:rsidRDefault="004F5C39" w:rsidP="00214D09">
      <w:pPr>
        <w:jc w:val="both"/>
        <w:rPr>
          <w:rFonts w:ascii="Times New Roman" w:hAnsi="Times New Roman" w:cs="Times New Roman"/>
          <w:sz w:val="24"/>
          <w:szCs w:val="24"/>
        </w:rPr>
      </w:pPr>
      <w:proofErr w:type="gramStart"/>
      <w:r w:rsidRPr="004B1EB4">
        <w:rPr>
          <w:rFonts w:ascii="Times New Roman" w:hAnsi="Times New Roman" w:cs="Times New Roman"/>
          <w:sz w:val="24"/>
          <w:szCs w:val="24"/>
        </w:rPr>
        <w:t>valorizzano</w:t>
      </w:r>
      <w:proofErr w:type="gramEnd"/>
      <w:r w:rsidRPr="004B1EB4">
        <w:rPr>
          <w:rFonts w:ascii="Times New Roman" w:hAnsi="Times New Roman" w:cs="Times New Roman"/>
          <w:sz w:val="24"/>
          <w:szCs w:val="24"/>
        </w:rPr>
        <w:t xml:space="preserve"> nell'attività didattica momenti di riflessione sul tema del bullismo e del </w:t>
      </w:r>
      <w:proofErr w:type="spellStart"/>
      <w:r w:rsidRPr="004B1EB4">
        <w:rPr>
          <w:rFonts w:ascii="Times New Roman" w:hAnsi="Times New Roman" w:cs="Times New Roman"/>
          <w:sz w:val="24"/>
          <w:szCs w:val="24"/>
        </w:rPr>
        <w:t>cyberbullismo</w:t>
      </w:r>
      <w:proofErr w:type="spellEnd"/>
      <w:r w:rsidRPr="004B1EB4">
        <w:rPr>
          <w:rFonts w:ascii="Times New Roman" w:hAnsi="Times New Roman" w:cs="Times New Roman"/>
          <w:sz w:val="24"/>
          <w:szCs w:val="24"/>
        </w:rPr>
        <w:t xml:space="preserve">, adeguati al livello di età degli alunni. </w:t>
      </w:r>
    </w:p>
    <w:p w14:paraId="219D6B0E" w14:textId="3CAC04A6" w:rsidR="004F5C39" w:rsidRPr="00950942" w:rsidRDefault="00F87875" w:rsidP="00214D09">
      <w:pPr>
        <w:jc w:val="both"/>
        <w:rPr>
          <w:rFonts w:ascii="Times New Roman" w:hAnsi="Times New Roman" w:cs="Times New Roman"/>
          <w:sz w:val="24"/>
          <w:szCs w:val="24"/>
        </w:rPr>
      </w:pPr>
      <w:r>
        <w:rPr>
          <w:rFonts w:ascii="Times New Roman" w:hAnsi="Times New Roman" w:cs="Times New Roman"/>
          <w:sz w:val="24"/>
          <w:szCs w:val="24"/>
        </w:rPr>
        <w:t>I</w:t>
      </w:r>
      <w:r w:rsidR="004F5C39" w:rsidRPr="00950942">
        <w:rPr>
          <w:rFonts w:ascii="Times New Roman" w:hAnsi="Times New Roman" w:cs="Times New Roman"/>
          <w:b/>
          <w:sz w:val="24"/>
          <w:szCs w:val="24"/>
        </w:rPr>
        <w:t xml:space="preserve"> genitori</w:t>
      </w:r>
      <w:r w:rsidR="004F5C39" w:rsidRPr="00950942">
        <w:rPr>
          <w:rFonts w:ascii="Times New Roman" w:hAnsi="Times New Roman" w:cs="Times New Roman"/>
          <w:sz w:val="24"/>
          <w:szCs w:val="24"/>
        </w:rPr>
        <w:t xml:space="preserve">: </w:t>
      </w:r>
    </w:p>
    <w:p w14:paraId="2F20CE68" w14:textId="684B4570" w:rsidR="004F5C39" w:rsidRPr="00950942" w:rsidRDefault="004F5C39" w:rsidP="00214D09">
      <w:pPr>
        <w:jc w:val="both"/>
        <w:rPr>
          <w:rFonts w:ascii="Times New Roman" w:hAnsi="Times New Roman" w:cs="Times New Roman"/>
          <w:sz w:val="24"/>
          <w:szCs w:val="24"/>
        </w:rPr>
      </w:pPr>
      <w:proofErr w:type="gramStart"/>
      <w:r w:rsidRPr="00950942">
        <w:rPr>
          <w:rFonts w:ascii="Times New Roman" w:hAnsi="Times New Roman" w:cs="Times New Roman"/>
          <w:sz w:val="24"/>
          <w:szCs w:val="24"/>
        </w:rPr>
        <w:t>sono</w:t>
      </w:r>
      <w:proofErr w:type="gramEnd"/>
      <w:r w:rsidRPr="00950942">
        <w:rPr>
          <w:rFonts w:ascii="Times New Roman" w:hAnsi="Times New Roman" w:cs="Times New Roman"/>
          <w:sz w:val="24"/>
          <w:szCs w:val="24"/>
        </w:rPr>
        <w:t xml:space="preserve"> attenti ai comportamenti dei propri figli; </w:t>
      </w:r>
    </w:p>
    <w:p w14:paraId="189B28DA" w14:textId="4BFAE834" w:rsidR="004F5C39" w:rsidRPr="00950942" w:rsidRDefault="004F5C39" w:rsidP="00214D09">
      <w:pPr>
        <w:jc w:val="both"/>
        <w:rPr>
          <w:rFonts w:ascii="Times New Roman" w:hAnsi="Times New Roman" w:cs="Times New Roman"/>
          <w:sz w:val="24"/>
          <w:szCs w:val="24"/>
        </w:rPr>
      </w:pPr>
      <w:proofErr w:type="gramStart"/>
      <w:r w:rsidRPr="00950942">
        <w:rPr>
          <w:rFonts w:ascii="Times New Roman" w:hAnsi="Times New Roman" w:cs="Times New Roman"/>
          <w:sz w:val="24"/>
          <w:szCs w:val="24"/>
        </w:rPr>
        <w:t>vigilano</w:t>
      </w:r>
      <w:proofErr w:type="gramEnd"/>
      <w:r w:rsidRPr="00950942">
        <w:rPr>
          <w:rFonts w:ascii="Times New Roman" w:hAnsi="Times New Roman" w:cs="Times New Roman"/>
          <w:sz w:val="24"/>
          <w:szCs w:val="24"/>
        </w:rPr>
        <w:t xml:space="preserve"> sull’uso delle tecnologie da parte dei ragazzi, con particolare attenzione ai tempi, alle modalità, agli atteggiamenti conseguenti (i genitori dovrebbero allertarsi se uno studente, dopo l’uso di internet, del proprio telefonino, del pc, mostra stati depressivi, ansiosi o di paura); </w:t>
      </w:r>
    </w:p>
    <w:p w14:paraId="137AE819" w14:textId="01BE174A" w:rsidR="004F5C39" w:rsidRPr="00950942" w:rsidRDefault="004F5C39" w:rsidP="00214D09">
      <w:pPr>
        <w:jc w:val="both"/>
        <w:rPr>
          <w:rFonts w:ascii="Times New Roman" w:hAnsi="Times New Roman" w:cs="Times New Roman"/>
          <w:sz w:val="24"/>
          <w:szCs w:val="24"/>
        </w:rPr>
      </w:pPr>
      <w:proofErr w:type="gramStart"/>
      <w:r w:rsidRPr="00950942">
        <w:rPr>
          <w:rFonts w:ascii="Times New Roman" w:hAnsi="Times New Roman" w:cs="Times New Roman"/>
          <w:sz w:val="24"/>
          <w:szCs w:val="24"/>
        </w:rPr>
        <w:t>partecipano</w:t>
      </w:r>
      <w:proofErr w:type="gramEnd"/>
      <w:r w:rsidRPr="00950942">
        <w:rPr>
          <w:rFonts w:ascii="Times New Roman" w:hAnsi="Times New Roman" w:cs="Times New Roman"/>
          <w:sz w:val="24"/>
          <w:szCs w:val="24"/>
        </w:rPr>
        <w:t xml:space="preserve"> attivamente alle azioni di formazione/informazione istituite dalle scuole su comportamenti sintomatici del bullismo e del </w:t>
      </w:r>
      <w:proofErr w:type="spellStart"/>
      <w:r w:rsidRPr="00950942">
        <w:rPr>
          <w:rFonts w:ascii="Times New Roman" w:hAnsi="Times New Roman" w:cs="Times New Roman"/>
          <w:sz w:val="24"/>
          <w:szCs w:val="24"/>
        </w:rPr>
        <w:t>cyberbullismo</w:t>
      </w:r>
      <w:proofErr w:type="spellEnd"/>
      <w:r w:rsidRPr="00950942">
        <w:rPr>
          <w:rFonts w:ascii="Times New Roman" w:hAnsi="Times New Roman" w:cs="Times New Roman"/>
          <w:sz w:val="24"/>
          <w:szCs w:val="24"/>
        </w:rPr>
        <w:t xml:space="preserve">; </w:t>
      </w:r>
    </w:p>
    <w:p w14:paraId="6D26C3B2" w14:textId="55E26F88" w:rsidR="004F5C39" w:rsidRPr="00950942" w:rsidRDefault="004F5C39" w:rsidP="00214D09">
      <w:pPr>
        <w:jc w:val="both"/>
        <w:rPr>
          <w:rFonts w:ascii="Times New Roman" w:hAnsi="Times New Roman" w:cs="Times New Roman"/>
          <w:sz w:val="24"/>
          <w:szCs w:val="24"/>
        </w:rPr>
      </w:pPr>
      <w:proofErr w:type="gramStart"/>
      <w:r w:rsidRPr="00950942">
        <w:rPr>
          <w:rFonts w:ascii="Times New Roman" w:hAnsi="Times New Roman" w:cs="Times New Roman"/>
          <w:sz w:val="24"/>
          <w:szCs w:val="24"/>
        </w:rPr>
        <w:t>conoscono</w:t>
      </w:r>
      <w:proofErr w:type="gramEnd"/>
      <w:r w:rsidRPr="00950942">
        <w:rPr>
          <w:rFonts w:ascii="Times New Roman" w:hAnsi="Times New Roman" w:cs="Times New Roman"/>
          <w:sz w:val="24"/>
          <w:szCs w:val="24"/>
        </w:rPr>
        <w:t xml:space="preserve"> le azioni messe in campo dalla scuola e collaborano secondo le modalità previste dal Patto di corresponsabilità; </w:t>
      </w:r>
    </w:p>
    <w:p w14:paraId="032E81D9" w14:textId="1A24AC9D" w:rsidR="004F5C39" w:rsidRPr="00950942" w:rsidRDefault="00F87875" w:rsidP="00214D09">
      <w:pPr>
        <w:jc w:val="both"/>
        <w:rPr>
          <w:rFonts w:ascii="Times New Roman" w:hAnsi="Times New Roman" w:cs="Times New Roman"/>
          <w:sz w:val="24"/>
          <w:szCs w:val="24"/>
        </w:rPr>
      </w:pPr>
      <w:proofErr w:type="gramStart"/>
      <w:r>
        <w:rPr>
          <w:rFonts w:ascii="Times New Roman" w:hAnsi="Times New Roman" w:cs="Times New Roman"/>
          <w:sz w:val="24"/>
          <w:szCs w:val="24"/>
        </w:rPr>
        <w:t>c</w:t>
      </w:r>
      <w:r w:rsidR="00DF4F6B" w:rsidRPr="00950942">
        <w:rPr>
          <w:rFonts w:ascii="Times New Roman" w:hAnsi="Times New Roman" w:cs="Times New Roman"/>
          <w:sz w:val="24"/>
          <w:szCs w:val="24"/>
        </w:rPr>
        <w:t>onoscono</w:t>
      </w:r>
      <w:proofErr w:type="gramEnd"/>
      <w:r w:rsidR="00DF4F6B" w:rsidRPr="00950942">
        <w:rPr>
          <w:rFonts w:ascii="Times New Roman" w:hAnsi="Times New Roman" w:cs="Times New Roman"/>
          <w:sz w:val="24"/>
          <w:szCs w:val="24"/>
        </w:rPr>
        <w:t xml:space="preserve"> il </w:t>
      </w:r>
      <w:r>
        <w:rPr>
          <w:rFonts w:ascii="Times New Roman" w:hAnsi="Times New Roman" w:cs="Times New Roman"/>
          <w:sz w:val="24"/>
          <w:szCs w:val="24"/>
        </w:rPr>
        <w:t>R</w:t>
      </w:r>
      <w:r w:rsidR="00DF4F6B" w:rsidRPr="00950942">
        <w:rPr>
          <w:rFonts w:ascii="Times New Roman" w:hAnsi="Times New Roman" w:cs="Times New Roman"/>
          <w:sz w:val="24"/>
          <w:szCs w:val="24"/>
        </w:rPr>
        <w:t>egolamento d’Istituto e il Patto di corresponsabilità, sottoscrivono quest’ultimo;</w:t>
      </w:r>
    </w:p>
    <w:p w14:paraId="2A3810D0" w14:textId="490AEA77" w:rsidR="004F5C39" w:rsidRPr="00950942" w:rsidRDefault="004F5C39" w:rsidP="00214D09">
      <w:pPr>
        <w:jc w:val="both"/>
        <w:rPr>
          <w:rFonts w:ascii="Times New Roman" w:hAnsi="Times New Roman" w:cs="Times New Roman"/>
          <w:sz w:val="24"/>
          <w:szCs w:val="24"/>
        </w:rPr>
      </w:pPr>
      <w:proofErr w:type="gramStart"/>
      <w:r w:rsidRPr="00950942">
        <w:rPr>
          <w:rFonts w:ascii="Times New Roman" w:hAnsi="Times New Roman" w:cs="Times New Roman"/>
          <w:sz w:val="24"/>
          <w:szCs w:val="24"/>
        </w:rPr>
        <w:t>conoscono</w:t>
      </w:r>
      <w:proofErr w:type="gramEnd"/>
      <w:r w:rsidRPr="00950942">
        <w:rPr>
          <w:rFonts w:ascii="Times New Roman" w:hAnsi="Times New Roman" w:cs="Times New Roman"/>
          <w:sz w:val="24"/>
          <w:szCs w:val="24"/>
        </w:rPr>
        <w:t xml:space="preserve"> le sanzioni previste dal Regolamento d’istituto nei casi di bullismo, </w:t>
      </w:r>
      <w:proofErr w:type="spellStart"/>
      <w:r w:rsidRPr="00950942">
        <w:rPr>
          <w:rFonts w:ascii="Times New Roman" w:hAnsi="Times New Roman" w:cs="Times New Roman"/>
          <w:sz w:val="24"/>
          <w:szCs w:val="24"/>
        </w:rPr>
        <w:t>cyberbullismo</w:t>
      </w:r>
      <w:proofErr w:type="spellEnd"/>
      <w:r w:rsidRPr="00950942">
        <w:rPr>
          <w:rFonts w:ascii="Times New Roman" w:hAnsi="Times New Roman" w:cs="Times New Roman"/>
          <w:sz w:val="24"/>
          <w:szCs w:val="24"/>
        </w:rPr>
        <w:t xml:space="preserve"> e navigazione online a rischio. </w:t>
      </w:r>
    </w:p>
    <w:p w14:paraId="7B980A45" w14:textId="11DAD459" w:rsidR="004F5C39" w:rsidRPr="00815E49" w:rsidRDefault="00F87875" w:rsidP="00214D09">
      <w:pPr>
        <w:jc w:val="both"/>
        <w:rPr>
          <w:rFonts w:ascii="Times New Roman" w:hAnsi="Times New Roman" w:cs="Times New Roman"/>
          <w:sz w:val="24"/>
          <w:szCs w:val="24"/>
        </w:rPr>
      </w:pPr>
      <w:r w:rsidRPr="00815E49">
        <w:rPr>
          <w:rFonts w:ascii="Times New Roman" w:hAnsi="Times New Roman" w:cs="Times New Roman"/>
          <w:sz w:val="24"/>
          <w:szCs w:val="24"/>
        </w:rPr>
        <w:t>Gli</w:t>
      </w:r>
      <w:r w:rsidR="004F5C39" w:rsidRPr="00815E49">
        <w:rPr>
          <w:rFonts w:ascii="Times New Roman" w:hAnsi="Times New Roman" w:cs="Times New Roman"/>
          <w:b/>
          <w:sz w:val="24"/>
          <w:szCs w:val="24"/>
        </w:rPr>
        <w:t xml:space="preserve"> studenti</w:t>
      </w:r>
      <w:r w:rsidR="004F5C39" w:rsidRPr="00815E49">
        <w:rPr>
          <w:rFonts w:ascii="Times New Roman" w:hAnsi="Times New Roman" w:cs="Times New Roman"/>
          <w:sz w:val="24"/>
          <w:szCs w:val="24"/>
        </w:rPr>
        <w:t xml:space="preserve">: </w:t>
      </w:r>
    </w:p>
    <w:p w14:paraId="06FAC036" w14:textId="10692270" w:rsidR="00950942" w:rsidRPr="00815E49" w:rsidRDefault="00F87875" w:rsidP="00214D09">
      <w:pPr>
        <w:autoSpaceDE w:val="0"/>
        <w:autoSpaceDN w:val="0"/>
        <w:adjustRightInd w:val="0"/>
        <w:jc w:val="both"/>
        <w:rPr>
          <w:rFonts w:ascii="Times New Roman" w:hAnsi="Times New Roman" w:cs="Times New Roman"/>
          <w:sz w:val="24"/>
          <w:szCs w:val="24"/>
        </w:rPr>
      </w:pPr>
      <w:proofErr w:type="gramStart"/>
      <w:r w:rsidRPr="00815E49">
        <w:rPr>
          <w:rFonts w:ascii="Times New Roman" w:hAnsi="Times New Roman" w:cs="Times New Roman"/>
          <w:sz w:val="24"/>
          <w:szCs w:val="24"/>
        </w:rPr>
        <w:t>c</w:t>
      </w:r>
      <w:r w:rsidR="00950318" w:rsidRPr="00815E49">
        <w:rPr>
          <w:rFonts w:ascii="Times New Roman" w:hAnsi="Times New Roman" w:cs="Times New Roman"/>
          <w:sz w:val="24"/>
          <w:szCs w:val="24"/>
        </w:rPr>
        <w:t>onoscono</w:t>
      </w:r>
      <w:proofErr w:type="gramEnd"/>
      <w:r w:rsidR="00950318" w:rsidRPr="00815E49">
        <w:rPr>
          <w:rFonts w:ascii="Times New Roman" w:hAnsi="Times New Roman" w:cs="Times New Roman"/>
          <w:sz w:val="24"/>
          <w:szCs w:val="24"/>
        </w:rPr>
        <w:t xml:space="preserve"> il regolamento d’Istituto e il Patto di corresponsabilità, sottoscrivono quest’ultimo; </w:t>
      </w:r>
    </w:p>
    <w:p w14:paraId="6102392B" w14:textId="471E9415" w:rsidR="00950942" w:rsidRPr="00815E49" w:rsidRDefault="00F87875" w:rsidP="00214D09">
      <w:pPr>
        <w:autoSpaceDE w:val="0"/>
        <w:autoSpaceDN w:val="0"/>
        <w:adjustRightInd w:val="0"/>
        <w:jc w:val="both"/>
        <w:rPr>
          <w:rFonts w:ascii="Times New Roman" w:hAnsi="Times New Roman" w:cs="Times New Roman"/>
          <w:sz w:val="24"/>
          <w:szCs w:val="24"/>
        </w:rPr>
      </w:pPr>
      <w:proofErr w:type="gramStart"/>
      <w:r w:rsidRPr="00815E49">
        <w:rPr>
          <w:rFonts w:ascii="Times New Roman" w:hAnsi="Times New Roman" w:cs="Times New Roman"/>
          <w:sz w:val="24"/>
          <w:szCs w:val="24"/>
        </w:rPr>
        <w:t>c</w:t>
      </w:r>
      <w:r w:rsidR="00950318" w:rsidRPr="00815E49">
        <w:rPr>
          <w:rFonts w:ascii="Times New Roman" w:hAnsi="Times New Roman" w:cs="Times New Roman"/>
          <w:sz w:val="24"/>
          <w:szCs w:val="24"/>
        </w:rPr>
        <w:t>onoscono</w:t>
      </w:r>
      <w:proofErr w:type="gramEnd"/>
      <w:r w:rsidR="00950318" w:rsidRPr="00815E49">
        <w:rPr>
          <w:rFonts w:ascii="Times New Roman" w:hAnsi="Times New Roman" w:cs="Times New Roman"/>
          <w:sz w:val="24"/>
          <w:szCs w:val="24"/>
        </w:rPr>
        <w:t xml:space="preserve"> le sanzioni previste da </w:t>
      </w:r>
      <w:r w:rsidRPr="00815E49">
        <w:rPr>
          <w:rFonts w:ascii="Times New Roman" w:hAnsi="Times New Roman" w:cs="Times New Roman"/>
          <w:sz w:val="24"/>
          <w:szCs w:val="24"/>
        </w:rPr>
        <w:t>R</w:t>
      </w:r>
      <w:r w:rsidR="00950318" w:rsidRPr="00815E49">
        <w:rPr>
          <w:rFonts w:ascii="Times New Roman" w:hAnsi="Times New Roman" w:cs="Times New Roman"/>
          <w:sz w:val="24"/>
          <w:szCs w:val="24"/>
        </w:rPr>
        <w:t xml:space="preserve">egolamento d’istituto nei casi di bullismo, </w:t>
      </w:r>
      <w:proofErr w:type="spellStart"/>
      <w:r w:rsidR="00950318" w:rsidRPr="00815E49">
        <w:rPr>
          <w:rFonts w:ascii="Times New Roman" w:hAnsi="Times New Roman" w:cs="Times New Roman"/>
          <w:sz w:val="24"/>
          <w:szCs w:val="24"/>
        </w:rPr>
        <w:t>cyberbullismo</w:t>
      </w:r>
      <w:proofErr w:type="spellEnd"/>
      <w:r w:rsidR="00950318" w:rsidRPr="00815E49">
        <w:rPr>
          <w:rFonts w:ascii="Times New Roman" w:hAnsi="Times New Roman" w:cs="Times New Roman"/>
          <w:sz w:val="24"/>
          <w:szCs w:val="24"/>
        </w:rPr>
        <w:t xml:space="preserve"> e navigazione online a rischio; </w:t>
      </w:r>
    </w:p>
    <w:p w14:paraId="24A07A55" w14:textId="6C63B476" w:rsidR="00950942" w:rsidRPr="00815E49" w:rsidRDefault="00F87875" w:rsidP="00214D09">
      <w:pPr>
        <w:autoSpaceDE w:val="0"/>
        <w:autoSpaceDN w:val="0"/>
        <w:adjustRightInd w:val="0"/>
        <w:jc w:val="both"/>
        <w:rPr>
          <w:rFonts w:ascii="Times New Roman" w:hAnsi="Times New Roman" w:cs="Times New Roman"/>
          <w:sz w:val="24"/>
          <w:szCs w:val="24"/>
        </w:rPr>
      </w:pPr>
      <w:proofErr w:type="gramStart"/>
      <w:r w:rsidRPr="00815E49">
        <w:rPr>
          <w:rFonts w:ascii="Times New Roman" w:hAnsi="Times New Roman" w:cs="Times New Roman"/>
          <w:sz w:val="24"/>
          <w:szCs w:val="24"/>
        </w:rPr>
        <w:t>p</w:t>
      </w:r>
      <w:r w:rsidR="00950318" w:rsidRPr="00815E49">
        <w:rPr>
          <w:rFonts w:ascii="Times New Roman" w:hAnsi="Times New Roman" w:cs="Times New Roman"/>
          <w:sz w:val="24"/>
          <w:szCs w:val="24"/>
        </w:rPr>
        <w:t>artecipano</w:t>
      </w:r>
      <w:proofErr w:type="gramEnd"/>
      <w:r w:rsidR="00950318" w:rsidRPr="00815E49">
        <w:rPr>
          <w:rFonts w:ascii="Times New Roman" w:hAnsi="Times New Roman" w:cs="Times New Roman"/>
          <w:sz w:val="24"/>
          <w:szCs w:val="24"/>
        </w:rPr>
        <w:t xml:space="preserve"> alle iniziative scolastiche di sensibilizzazione e prevenzione</w:t>
      </w:r>
      <w:r w:rsidRPr="00815E49">
        <w:rPr>
          <w:rFonts w:ascii="Times New Roman" w:hAnsi="Times New Roman" w:cs="Times New Roman"/>
          <w:sz w:val="24"/>
          <w:szCs w:val="24"/>
        </w:rPr>
        <w:t xml:space="preserve"> dei fenomeni di bullismo e </w:t>
      </w:r>
      <w:proofErr w:type="spellStart"/>
      <w:r w:rsidRPr="00815E49">
        <w:rPr>
          <w:rFonts w:ascii="Times New Roman" w:hAnsi="Times New Roman" w:cs="Times New Roman"/>
          <w:sz w:val="24"/>
          <w:szCs w:val="24"/>
        </w:rPr>
        <w:t>cyberbullismo</w:t>
      </w:r>
      <w:proofErr w:type="spellEnd"/>
      <w:r w:rsidR="00950318" w:rsidRPr="00815E49">
        <w:rPr>
          <w:rFonts w:ascii="Times New Roman" w:hAnsi="Times New Roman" w:cs="Times New Roman"/>
          <w:sz w:val="24"/>
          <w:szCs w:val="24"/>
        </w:rPr>
        <w:t>;</w:t>
      </w:r>
    </w:p>
    <w:p w14:paraId="00D277A4" w14:textId="72483DFE" w:rsidR="00950942" w:rsidRPr="00815E49" w:rsidRDefault="00F87875" w:rsidP="00214D09">
      <w:pPr>
        <w:autoSpaceDE w:val="0"/>
        <w:autoSpaceDN w:val="0"/>
        <w:adjustRightInd w:val="0"/>
        <w:jc w:val="both"/>
        <w:rPr>
          <w:rFonts w:ascii="Times New Roman" w:hAnsi="Times New Roman" w:cs="Times New Roman"/>
          <w:sz w:val="24"/>
          <w:szCs w:val="24"/>
        </w:rPr>
      </w:pPr>
      <w:proofErr w:type="gramStart"/>
      <w:r w:rsidRPr="00815E49">
        <w:rPr>
          <w:rFonts w:ascii="Times New Roman" w:hAnsi="Times New Roman" w:cs="Times New Roman"/>
          <w:sz w:val="24"/>
          <w:szCs w:val="24"/>
        </w:rPr>
        <w:t>i</w:t>
      </w:r>
      <w:r w:rsidR="00950318" w:rsidRPr="00815E49">
        <w:rPr>
          <w:rFonts w:ascii="Times New Roman" w:hAnsi="Times New Roman" w:cs="Times New Roman"/>
          <w:sz w:val="24"/>
          <w:szCs w:val="24"/>
        </w:rPr>
        <w:t>mparano</w:t>
      </w:r>
      <w:proofErr w:type="gramEnd"/>
      <w:r w:rsidR="00950318" w:rsidRPr="00815E49">
        <w:rPr>
          <w:rFonts w:ascii="Times New Roman" w:hAnsi="Times New Roman" w:cs="Times New Roman"/>
          <w:sz w:val="24"/>
          <w:szCs w:val="24"/>
        </w:rPr>
        <w:t xml:space="preserve"> le regole basilari, per rispettare gli altri, sia direttamente che quando sono connessi alla rete, facendo attenzione alle comunicazioni (e-mail, sms,) che inviano;</w:t>
      </w:r>
    </w:p>
    <w:p w14:paraId="587F1B47" w14:textId="6BC5D216" w:rsidR="00815E49" w:rsidRPr="00815E49" w:rsidRDefault="00815E49" w:rsidP="00214D09">
      <w:pPr>
        <w:autoSpaceDE w:val="0"/>
        <w:autoSpaceDN w:val="0"/>
        <w:adjustRightInd w:val="0"/>
        <w:jc w:val="both"/>
        <w:rPr>
          <w:rFonts w:ascii="Times New Roman" w:hAnsi="Times New Roman" w:cs="Times New Roman"/>
          <w:sz w:val="24"/>
          <w:szCs w:val="24"/>
        </w:rPr>
      </w:pPr>
      <w:proofErr w:type="gramStart"/>
      <w:r w:rsidRPr="00815E49">
        <w:rPr>
          <w:rFonts w:ascii="Times New Roman" w:hAnsi="Times New Roman" w:cs="Times New Roman"/>
          <w:sz w:val="24"/>
          <w:szCs w:val="24"/>
        </w:rPr>
        <w:t>si</w:t>
      </w:r>
      <w:proofErr w:type="gramEnd"/>
      <w:r w:rsidRPr="00815E49">
        <w:rPr>
          <w:rFonts w:ascii="Times New Roman" w:hAnsi="Times New Roman" w:cs="Times New Roman"/>
          <w:sz w:val="24"/>
          <w:szCs w:val="24"/>
        </w:rPr>
        <w:t xml:space="preserve"> impegnano a diffondere buone pratiche nel rispetto dei diritti di ogni membro della comunità scolastica ed extrascolastica;</w:t>
      </w:r>
    </w:p>
    <w:p w14:paraId="0EB5334B" w14:textId="6A99796E" w:rsidR="004F5C39" w:rsidRDefault="00815E49" w:rsidP="00214D09">
      <w:pPr>
        <w:autoSpaceDE w:val="0"/>
        <w:autoSpaceDN w:val="0"/>
        <w:adjustRightInd w:val="0"/>
        <w:jc w:val="both"/>
        <w:rPr>
          <w:rFonts w:ascii="Times New Roman" w:hAnsi="Times New Roman" w:cs="Times New Roman"/>
          <w:sz w:val="24"/>
          <w:szCs w:val="24"/>
        </w:rPr>
      </w:pPr>
      <w:proofErr w:type="gramStart"/>
      <w:r w:rsidRPr="00815E49">
        <w:rPr>
          <w:rFonts w:ascii="Times New Roman" w:hAnsi="Times New Roman" w:cs="Times New Roman"/>
          <w:sz w:val="24"/>
          <w:szCs w:val="24"/>
        </w:rPr>
        <w:t>sono</w:t>
      </w:r>
      <w:proofErr w:type="gramEnd"/>
      <w:r w:rsidRPr="00815E49">
        <w:rPr>
          <w:rFonts w:ascii="Times New Roman" w:hAnsi="Times New Roman" w:cs="Times New Roman"/>
          <w:sz w:val="24"/>
          <w:szCs w:val="24"/>
        </w:rPr>
        <w:t xml:space="preserve"> consapevoli che n</w:t>
      </w:r>
      <w:r w:rsidR="00950318" w:rsidRPr="00815E49">
        <w:rPr>
          <w:rFonts w:ascii="Times New Roman" w:hAnsi="Times New Roman" w:cs="Times New Roman"/>
          <w:sz w:val="24"/>
          <w:szCs w:val="24"/>
        </w:rPr>
        <w:t>on è loro consentito, durante le attività didattiche o comunque all’interno dell</w:t>
      </w:r>
      <w:r w:rsidRPr="00815E49">
        <w:rPr>
          <w:rFonts w:ascii="Times New Roman" w:hAnsi="Times New Roman" w:cs="Times New Roman"/>
          <w:sz w:val="24"/>
          <w:szCs w:val="24"/>
        </w:rPr>
        <w:t>’istituto</w:t>
      </w:r>
      <w:r w:rsidR="00950318" w:rsidRPr="00815E49">
        <w:rPr>
          <w:rFonts w:ascii="Times New Roman" w:hAnsi="Times New Roman" w:cs="Times New Roman"/>
          <w:sz w:val="24"/>
          <w:szCs w:val="24"/>
        </w:rPr>
        <w:t>, acquisire mediante telefonini cellulari o altri dispositivi elettronici</w:t>
      </w:r>
      <w:r w:rsidRPr="00815E49">
        <w:rPr>
          <w:rFonts w:ascii="Times New Roman" w:hAnsi="Times New Roman" w:cs="Times New Roman"/>
          <w:sz w:val="24"/>
          <w:szCs w:val="24"/>
        </w:rPr>
        <w:t>,</w:t>
      </w:r>
      <w:r w:rsidR="00950318" w:rsidRPr="00815E49">
        <w:rPr>
          <w:rFonts w:ascii="Times New Roman" w:hAnsi="Times New Roman" w:cs="Times New Roman"/>
          <w:sz w:val="24"/>
          <w:szCs w:val="24"/>
        </w:rPr>
        <w:t xml:space="preserve"> immagini, filmati o registrazioni vocali, se non per finalità didattiche, previo consenso del docente</w:t>
      </w:r>
      <w:r w:rsidRPr="00815E49">
        <w:rPr>
          <w:rFonts w:ascii="Times New Roman" w:hAnsi="Times New Roman" w:cs="Times New Roman"/>
          <w:sz w:val="24"/>
          <w:szCs w:val="24"/>
        </w:rPr>
        <w:t xml:space="preserve"> e che, in ogni caso, non è consentita la loro divulgazione, essendo utilizzabili solo per fini personali di studio e documentazione, nel rispetto del diritto alla riservatezza di tutti.</w:t>
      </w:r>
    </w:p>
    <w:p w14:paraId="1CD4688D" w14:textId="741ED92A" w:rsidR="00D3687A" w:rsidRDefault="00D3687A" w:rsidP="00214D09">
      <w:pPr>
        <w:autoSpaceDE w:val="0"/>
        <w:autoSpaceDN w:val="0"/>
        <w:adjustRightInd w:val="0"/>
        <w:jc w:val="both"/>
        <w:rPr>
          <w:rFonts w:ascii="Times New Roman" w:hAnsi="Times New Roman" w:cs="Times New Roman"/>
          <w:b/>
          <w:bCs/>
          <w:sz w:val="24"/>
          <w:szCs w:val="24"/>
        </w:rPr>
      </w:pPr>
      <w:r w:rsidRPr="00C8356A">
        <w:rPr>
          <w:rFonts w:ascii="Times New Roman" w:hAnsi="Times New Roman" w:cs="Times New Roman"/>
          <w:b/>
          <w:bCs/>
          <w:sz w:val="24"/>
          <w:szCs w:val="24"/>
        </w:rPr>
        <w:t>PREVENZIONE UNIVERSALE, SELETTIVA E INDICATA</w:t>
      </w:r>
    </w:p>
    <w:p w14:paraId="5E7E26E7" w14:textId="3B14DD3A" w:rsidR="00C8356A" w:rsidRPr="00D510EF" w:rsidRDefault="00C8356A" w:rsidP="00214D09">
      <w:pPr>
        <w:autoSpaceDE w:val="0"/>
        <w:autoSpaceDN w:val="0"/>
        <w:adjustRightInd w:val="0"/>
        <w:jc w:val="both"/>
        <w:rPr>
          <w:rFonts w:ascii="Times New Roman" w:hAnsi="Times New Roman" w:cs="Times New Roman"/>
          <w:sz w:val="24"/>
          <w:szCs w:val="24"/>
        </w:rPr>
      </w:pPr>
      <w:r w:rsidRPr="00C8356A">
        <w:rPr>
          <w:rFonts w:ascii="Times New Roman" w:hAnsi="Times New Roman" w:cs="Times New Roman"/>
          <w:sz w:val="24"/>
          <w:szCs w:val="24"/>
        </w:rPr>
        <w:t xml:space="preserve">Per </w:t>
      </w:r>
      <w:r w:rsidR="00D77AB5">
        <w:rPr>
          <w:rFonts w:ascii="Times New Roman" w:hAnsi="Times New Roman" w:cs="Times New Roman"/>
          <w:sz w:val="24"/>
          <w:szCs w:val="24"/>
        </w:rPr>
        <w:t xml:space="preserve">prevenire e contrastare episodi di bullismo e </w:t>
      </w:r>
      <w:proofErr w:type="spellStart"/>
      <w:r w:rsidR="00D77AB5">
        <w:rPr>
          <w:rFonts w:ascii="Times New Roman" w:hAnsi="Times New Roman" w:cs="Times New Roman"/>
          <w:sz w:val="24"/>
          <w:szCs w:val="24"/>
        </w:rPr>
        <w:t>cyberbullismo</w:t>
      </w:r>
      <w:proofErr w:type="spellEnd"/>
      <w:r w:rsidRPr="00C8356A">
        <w:rPr>
          <w:rFonts w:ascii="Times New Roman" w:hAnsi="Times New Roman" w:cs="Times New Roman"/>
          <w:sz w:val="24"/>
          <w:szCs w:val="24"/>
        </w:rPr>
        <w:t xml:space="preserve"> occorre un intervento globale e sistemico che</w:t>
      </w:r>
      <w:r w:rsidR="00D77AB5">
        <w:rPr>
          <w:rFonts w:ascii="Times New Roman" w:hAnsi="Times New Roman" w:cs="Times New Roman"/>
          <w:sz w:val="24"/>
          <w:szCs w:val="24"/>
        </w:rPr>
        <w:t xml:space="preserve"> coinvolga</w:t>
      </w:r>
      <w:r w:rsidRPr="00C8356A">
        <w:rPr>
          <w:rFonts w:ascii="Times New Roman" w:hAnsi="Times New Roman" w:cs="Times New Roman"/>
          <w:sz w:val="24"/>
          <w:szCs w:val="24"/>
        </w:rPr>
        <w:t xml:space="preserve"> tutti gli attori scolastici: alunni, gruppo classe, genitori, personale docente e A</w:t>
      </w:r>
      <w:r w:rsidR="0030145A">
        <w:rPr>
          <w:rFonts w:ascii="Times New Roman" w:hAnsi="Times New Roman" w:cs="Times New Roman"/>
          <w:sz w:val="24"/>
          <w:szCs w:val="24"/>
        </w:rPr>
        <w:t>ta</w:t>
      </w:r>
      <w:r w:rsidRPr="00C8356A">
        <w:rPr>
          <w:rFonts w:ascii="Times New Roman" w:hAnsi="Times New Roman" w:cs="Times New Roman"/>
          <w:sz w:val="24"/>
          <w:szCs w:val="24"/>
        </w:rPr>
        <w:t>.</w:t>
      </w:r>
      <w:r w:rsidR="0030145A">
        <w:rPr>
          <w:rFonts w:ascii="Times New Roman" w:hAnsi="Times New Roman" w:cs="Times New Roman"/>
          <w:sz w:val="24"/>
          <w:szCs w:val="24"/>
        </w:rPr>
        <w:t xml:space="preserve"> </w:t>
      </w:r>
      <w:r w:rsidR="00D77AB5">
        <w:rPr>
          <w:rFonts w:ascii="Times New Roman" w:hAnsi="Times New Roman" w:cs="Times New Roman"/>
          <w:sz w:val="24"/>
          <w:szCs w:val="24"/>
        </w:rPr>
        <w:t>L</w:t>
      </w:r>
      <w:r w:rsidRPr="00C8356A">
        <w:rPr>
          <w:rFonts w:ascii="Times New Roman" w:hAnsi="Times New Roman" w:cs="Times New Roman"/>
          <w:sz w:val="24"/>
          <w:szCs w:val="24"/>
        </w:rPr>
        <w:t>a nostra Istituzione scolastica oper</w:t>
      </w:r>
      <w:r w:rsidR="00D77AB5">
        <w:rPr>
          <w:rFonts w:ascii="Times New Roman" w:hAnsi="Times New Roman" w:cs="Times New Roman"/>
          <w:sz w:val="24"/>
          <w:szCs w:val="24"/>
        </w:rPr>
        <w:t>a</w:t>
      </w:r>
      <w:r w:rsidRPr="00C8356A">
        <w:rPr>
          <w:rFonts w:ascii="Times New Roman" w:hAnsi="Times New Roman" w:cs="Times New Roman"/>
          <w:sz w:val="24"/>
          <w:szCs w:val="24"/>
        </w:rPr>
        <w:t xml:space="preserve"> su</w:t>
      </w:r>
      <w:r w:rsidR="008A0CE5">
        <w:rPr>
          <w:rFonts w:ascii="Times New Roman" w:hAnsi="Times New Roman" w:cs="Times New Roman"/>
          <w:sz w:val="24"/>
          <w:szCs w:val="24"/>
        </w:rPr>
        <w:t>l</w:t>
      </w:r>
      <w:r w:rsidR="0030145A">
        <w:rPr>
          <w:rFonts w:ascii="Times New Roman" w:hAnsi="Times New Roman" w:cs="Times New Roman"/>
          <w:sz w:val="24"/>
          <w:szCs w:val="24"/>
        </w:rPr>
        <w:t>la</w:t>
      </w:r>
      <w:r w:rsidRPr="00C8356A">
        <w:rPr>
          <w:rFonts w:ascii="Times New Roman" w:hAnsi="Times New Roman" w:cs="Times New Roman"/>
          <w:sz w:val="24"/>
          <w:szCs w:val="24"/>
        </w:rPr>
        <w:t xml:space="preserve"> prevenzione</w:t>
      </w:r>
      <w:r w:rsidR="0030145A">
        <w:rPr>
          <w:rFonts w:ascii="Times New Roman" w:hAnsi="Times New Roman" w:cs="Times New Roman"/>
          <w:sz w:val="24"/>
          <w:szCs w:val="24"/>
        </w:rPr>
        <w:t xml:space="preserve"> e </w:t>
      </w:r>
      <w:r w:rsidR="008A0CE5">
        <w:rPr>
          <w:rFonts w:ascii="Times New Roman" w:hAnsi="Times New Roman" w:cs="Times New Roman"/>
          <w:sz w:val="24"/>
          <w:szCs w:val="24"/>
        </w:rPr>
        <w:t>sul</w:t>
      </w:r>
      <w:r w:rsidR="0030145A">
        <w:rPr>
          <w:rFonts w:ascii="Times New Roman" w:hAnsi="Times New Roman" w:cs="Times New Roman"/>
          <w:sz w:val="24"/>
          <w:szCs w:val="24"/>
        </w:rPr>
        <w:t>l’</w:t>
      </w:r>
      <w:r w:rsidRPr="00C8356A">
        <w:rPr>
          <w:rFonts w:ascii="Times New Roman" w:hAnsi="Times New Roman" w:cs="Times New Roman"/>
          <w:sz w:val="24"/>
          <w:szCs w:val="24"/>
        </w:rPr>
        <w:t>attuazione di strategie operative e</w:t>
      </w:r>
      <w:r w:rsidR="005B6FA8">
        <w:rPr>
          <w:rFonts w:ascii="Times New Roman" w:hAnsi="Times New Roman" w:cs="Times New Roman"/>
          <w:sz w:val="24"/>
          <w:szCs w:val="24"/>
        </w:rPr>
        <w:t xml:space="preserve"> </w:t>
      </w:r>
      <w:r w:rsidRPr="00C8356A">
        <w:rPr>
          <w:rFonts w:ascii="Times New Roman" w:hAnsi="Times New Roman" w:cs="Times New Roman"/>
          <w:sz w:val="24"/>
          <w:szCs w:val="24"/>
        </w:rPr>
        <w:lastRenderedPageBreak/>
        <w:t xml:space="preserve">di gestione dei casi di bullismo e </w:t>
      </w:r>
      <w:proofErr w:type="spellStart"/>
      <w:r w:rsidRPr="00C8356A">
        <w:rPr>
          <w:rFonts w:ascii="Times New Roman" w:hAnsi="Times New Roman" w:cs="Times New Roman"/>
          <w:sz w:val="24"/>
          <w:szCs w:val="24"/>
        </w:rPr>
        <w:t>cyberbullismo</w:t>
      </w:r>
      <w:proofErr w:type="spellEnd"/>
      <w:r w:rsidRPr="00C8356A">
        <w:rPr>
          <w:rFonts w:ascii="Times New Roman" w:hAnsi="Times New Roman" w:cs="Times New Roman"/>
          <w:sz w:val="24"/>
          <w:szCs w:val="24"/>
        </w:rPr>
        <w:t>.</w:t>
      </w:r>
      <w:r w:rsidR="0030145A">
        <w:rPr>
          <w:rFonts w:ascii="Times New Roman" w:hAnsi="Times New Roman" w:cs="Times New Roman"/>
          <w:sz w:val="24"/>
          <w:szCs w:val="24"/>
        </w:rPr>
        <w:t xml:space="preserve"> </w:t>
      </w:r>
      <w:r w:rsidRPr="00C8356A">
        <w:rPr>
          <w:rFonts w:ascii="Times New Roman" w:hAnsi="Times New Roman" w:cs="Times New Roman"/>
          <w:sz w:val="24"/>
          <w:szCs w:val="24"/>
        </w:rPr>
        <w:t xml:space="preserve">Per </w:t>
      </w:r>
      <w:r w:rsidR="0030145A">
        <w:rPr>
          <w:rFonts w:ascii="Times New Roman" w:hAnsi="Times New Roman" w:cs="Times New Roman"/>
          <w:sz w:val="24"/>
          <w:szCs w:val="24"/>
        </w:rPr>
        <w:t xml:space="preserve">prevenire </w:t>
      </w:r>
      <w:r w:rsidRPr="00C8356A">
        <w:rPr>
          <w:rFonts w:ascii="Times New Roman" w:hAnsi="Times New Roman" w:cs="Times New Roman"/>
          <w:sz w:val="24"/>
          <w:szCs w:val="24"/>
        </w:rPr>
        <w:t xml:space="preserve">il fenomeno del bullismo e del </w:t>
      </w:r>
      <w:proofErr w:type="spellStart"/>
      <w:r w:rsidRPr="00C8356A">
        <w:rPr>
          <w:rFonts w:ascii="Times New Roman" w:hAnsi="Times New Roman" w:cs="Times New Roman"/>
          <w:sz w:val="24"/>
          <w:szCs w:val="24"/>
        </w:rPr>
        <w:t>cyberbullismo</w:t>
      </w:r>
      <w:proofErr w:type="spellEnd"/>
      <w:r w:rsidRPr="00C8356A">
        <w:rPr>
          <w:rFonts w:ascii="Times New Roman" w:hAnsi="Times New Roman" w:cs="Times New Roman"/>
          <w:sz w:val="24"/>
          <w:szCs w:val="24"/>
        </w:rPr>
        <w:t xml:space="preserve"> è necessario progettare e lavorare con tutte le risorse disponibili </w:t>
      </w:r>
      <w:r w:rsidR="0030145A">
        <w:rPr>
          <w:rFonts w:ascii="Times New Roman" w:hAnsi="Times New Roman" w:cs="Times New Roman"/>
          <w:sz w:val="24"/>
          <w:szCs w:val="24"/>
        </w:rPr>
        <w:t xml:space="preserve">all’interno della comunità scolastica </w:t>
      </w:r>
      <w:r w:rsidR="00F62287">
        <w:rPr>
          <w:rFonts w:ascii="Times New Roman" w:hAnsi="Times New Roman" w:cs="Times New Roman"/>
          <w:sz w:val="24"/>
          <w:szCs w:val="24"/>
        </w:rPr>
        <w:t>attraverso una</w:t>
      </w:r>
      <w:r w:rsidRPr="00C8356A">
        <w:rPr>
          <w:rFonts w:ascii="Times New Roman" w:hAnsi="Times New Roman" w:cs="Times New Roman"/>
          <w:sz w:val="24"/>
          <w:szCs w:val="24"/>
        </w:rPr>
        <w:t xml:space="preserve"> </w:t>
      </w:r>
      <w:r w:rsidR="00F62287">
        <w:rPr>
          <w:rFonts w:ascii="Times New Roman" w:hAnsi="Times New Roman" w:cs="Times New Roman"/>
          <w:sz w:val="24"/>
          <w:szCs w:val="24"/>
        </w:rPr>
        <w:t>c</w:t>
      </w:r>
      <w:r w:rsidRPr="00C8356A">
        <w:rPr>
          <w:rFonts w:ascii="Times New Roman" w:hAnsi="Times New Roman" w:cs="Times New Roman"/>
          <w:sz w:val="24"/>
          <w:szCs w:val="24"/>
        </w:rPr>
        <w:t>ostante attività di vigilanza da parte di tutto il personale scolastic</w:t>
      </w:r>
      <w:r w:rsidR="00F62287">
        <w:rPr>
          <w:rFonts w:ascii="Times New Roman" w:hAnsi="Times New Roman" w:cs="Times New Roman"/>
          <w:sz w:val="24"/>
          <w:szCs w:val="24"/>
        </w:rPr>
        <w:t>o</w:t>
      </w:r>
      <w:r w:rsidR="00D77AB5">
        <w:rPr>
          <w:rFonts w:ascii="Times New Roman" w:hAnsi="Times New Roman" w:cs="Times New Roman"/>
          <w:sz w:val="24"/>
          <w:szCs w:val="24"/>
        </w:rPr>
        <w:t>,</w:t>
      </w:r>
      <w:r w:rsidR="00F62287">
        <w:rPr>
          <w:rFonts w:ascii="Times New Roman" w:hAnsi="Times New Roman" w:cs="Times New Roman"/>
          <w:sz w:val="24"/>
          <w:szCs w:val="24"/>
        </w:rPr>
        <w:t xml:space="preserve"> a</w:t>
      </w:r>
      <w:r w:rsidRPr="00C8356A">
        <w:rPr>
          <w:rFonts w:ascii="Times New Roman" w:hAnsi="Times New Roman" w:cs="Times New Roman"/>
          <w:sz w:val="24"/>
          <w:szCs w:val="24"/>
        </w:rPr>
        <w:t>ttività formative rivolte ai docenti sulla didattica cooperativa e la gestione dei segnali premonitori d</w:t>
      </w:r>
      <w:r w:rsidR="00D77AB5">
        <w:rPr>
          <w:rFonts w:ascii="Times New Roman" w:hAnsi="Times New Roman" w:cs="Times New Roman"/>
          <w:sz w:val="24"/>
          <w:szCs w:val="24"/>
        </w:rPr>
        <w:t>i casi di</w:t>
      </w:r>
      <w:r w:rsidRPr="00C8356A">
        <w:rPr>
          <w:rFonts w:ascii="Times New Roman" w:hAnsi="Times New Roman" w:cs="Times New Roman"/>
          <w:sz w:val="24"/>
          <w:szCs w:val="24"/>
        </w:rPr>
        <w:t xml:space="preserve"> bullismo</w:t>
      </w:r>
      <w:r w:rsidR="00D77AB5">
        <w:rPr>
          <w:rFonts w:ascii="Times New Roman" w:hAnsi="Times New Roman" w:cs="Times New Roman"/>
          <w:sz w:val="24"/>
          <w:szCs w:val="24"/>
        </w:rPr>
        <w:t xml:space="preserve"> e </w:t>
      </w:r>
      <w:proofErr w:type="spellStart"/>
      <w:r w:rsidR="00D77AB5">
        <w:rPr>
          <w:rFonts w:ascii="Times New Roman" w:hAnsi="Times New Roman" w:cs="Times New Roman"/>
          <w:sz w:val="24"/>
          <w:szCs w:val="24"/>
        </w:rPr>
        <w:t>cyberbullismo</w:t>
      </w:r>
      <w:proofErr w:type="spellEnd"/>
      <w:r w:rsidR="00D77AB5">
        <w:rPr>
          <w:rFonts w:ascii="Times New Roman" w:hAnsi="Times New Roman" w:cs="Times New Roman"/>
          <w:sz w:val="24"/>
          <w:szCs w:val="24"/>
        </w:rPr>
        <w:t>,</w:t>
      </w:r>
      <w:r w:rsidR="00F62287">
        <w:rPr>
          <w:rFonts w:ascii="Times New Roman" w:hAnsi="Times New Roman" w:cs="Times New Roman"/>
          <w:sz w:val="24"/>
          <w:szCs w:val="24"/>
        </w:rPr>
        <w:t xml:space="preserve"> attraverso il c</w:t>
      </w:r>
      <w:r w:rsidRPr="00C8356A">
        <w:rPr>
          <w:rFonts w:ascii="Times New Roman" w:hAnsi="Times New Roman" w:cs="Times New Roman"/>
          <w:sz w:val="24"/>
          <w:szCs w:val="24"/>
        </w:rPr>
        <w:t xml:space="preserve">oinvolgimento delle famiglie </w:t>
      </w:r>
      <w:r w:rsidR="00F62287">
        <w:rPr>
          <w:rFonts w:ascii="Times New Roman" w:hAnsi="Times New Roman" w:cs="Times New Roman"/>
          <w:sz w:val="24"/>
          <w:szCs w:val="24"/>
        </w:rPr>
        <w:t>in</w:t>
      </w:r>
      <w:r w:rsidRPr="00C8356A">
        <w:rPr>
          <w:rFonts w:ascii="Times New Roman" w:hAnsi="Times New Roman" w:cs="Times New Roman"/>
          <w:sz w:val="24"/>
          <w:szCs w:val="24"/>
        </w:rPr>
        <w:t xml:space="preserve"> incontri informativi</w:t>
      </w:r>
      <w:r w:rsidR="00F62287">
        <w:rPr>
          <w:rFonts w:ascii="Times New Roman" w:hAnsi="Times New Roman" w:cs="Times New Roman"/>
          <w:sz w:val="24"/>
          <w:szCs w:val="24"/>
        </w:rPr>
        <w:t>/</w:t>
      </w:r>
      <w:r w:rsidRPr="00C8356A">
        <w:rPr>
          <w:rFonts w:ascii="Times New Roman" w:hAnsi="Times New Roman" w:cs="Times New Roman"/>
          <w:sz w:val="24"/>
          <w:szCs w:val="24"/>
        </w:rPr>
        <w:t>formativi</w:t>
      </w:r>
      <w:r w:rsidR="00F62287">
        <w:rPr>
          <w:rFonts w:ascii="Times New Roman" w:hAnsi="Times New Roman" w:cs="Times New Roman"/>
          <w:sz w:val="24"/>
          <w:szCs w:val="24"/>
        </w:rPr>
        <w:t xml:space="preserve"> sui fenomeni d</w:t>
      </w:r>
      <w:r w:rsidR="00D77AB5">
        <w:rPr>
          <w:rFonts w:ascii="Times New Roman" w:hAnsi="Times New Roman" w:cs="Times New Roman"/>
          <w:sz w:val="24"/>
          <w:szCs w:val="24"/>
        </w:rPr>
        <w:t>i</w:t>
      </w:r>
      <w:r w:rsidR="00F62287">
        <w:rPr>
          <w:rFonts w:ascii="Times New Roman" w:hAnsi="Times New Roman" w:cs="Times New Roman"/>
          <w:sz w:val="24"/>
          <w:szCs w:val="24"/>
        </w:rPr>
        <w:t xml:space="preserve"> bullismo e </w:t>
      </w:r>
      <w:proofErr w:type="spellStart"/>
      <w:r w:rsidR="00F62287">
        <w:rPr>
          <w:rFonts w:ascii="Times New Roman" w:hAnsi="Times New Roman" w:cs="Times New Roman"/>
          <w:sz w:val="24"/>
          <w:szCs w:val="24"/>
        </w:rPr>
        <w:t>cyberbullismo</w:t>
      </w:r>
      <w:proofErr w:type="spellEnd"/>
      <w:r w:rsidR="00D77AB5">
        <w:rPr>
          <w:rFonts w:ascii="Times New Roman" w:hAnsi="Times New Roman" w:cs="Times New Roman"/>
          <w:sz w:val="24"/>
          <w:szCs w:val="24"/>
        </w:rPr>
        <w:t>,</w:t>
      </w:r>
      <w:r w:rsidR="00F62287">
        <w:rPr>
          <w:rFonts w:ascii="Times New Roman" w:hAnsi="Times New Roman" w:cs="Times New Roman"/>
          <w:sz w:val="24"/>
          <w:szCs w:val="24"/>
        </w:rPr>
        <w:t xml:space="preserve"> attraverso la c</w:t>
      </w:r>
      <w:r w:rsidRPr="00C8356A">
        <w:rPr>
          <w:rFonts w:ascii="Times New Roman" w:hAnsi="Times New Roman" w:cs="Times New Roman"/>
          <w:sz w:val="24"/>
          <w:szCs w:val="24"/>
        </w:rPr>
        <w:t>ollaborazione sistematica tra le varie agenzie educative</w:t>
      </w:r>
      <w:r w:rsidR="00F62287">
        <w:rPr>
          <w:rFonts w:ascii="Times New Roman" w:hAnsi="Times New Roman" w:cs="Times New Roman"/>
          <w:sz w:val="24"/>
          <w:szCs w:val="24"/>
        </w:rPr>
        <w:t xml:space="preserve"> e </w:t>
      </w:r>
      <w:r w:rsidRPr="00C8356A">
        <w:rPr>
          <w:rFonts w:ascii="Times New Roman" w:hAnsi="Times New Roman" w:cs="Times New Roman"/>
          <w:sz w:val="24"/>
          <w:szCs w:val="24"/>
        </w:rPr>
        <w:t>le Forze dell’Ordine</w:t>
      </w:r>
      <w:r w:rsidR="00A90EC0">
        <w:rPr>
          <w:rFonts w:ascii="Times New Roman" w:hAnsi="Times New Roman" w:cs="Times New Roman"/>
          <w:sz w:val="24"/>
          <w:szCs w:val="24"/>
        </w:rPr>
        <w:t xml:space="preserve">. </w:t>
      </w:r>
      <w:r w:rsidR="008A0CE5">
        <w:rPr>
          <w:rFonts w:ascii="Times New Roman" w:hAnsi="Times New Roman" w:cs="Times New Roman"/>
          <w:sz w:val="24"/>
          <w:szCs w:val="24"/>
        </w:rPr>
        <w:t xml:space="preserve">Per la realizzazione della prevenzione indicata l’ISISS Novelli ha realizzato una procedura di segnalazione che consenta a tutti i componenti della comunità scolastica di segnalare presunti episodi di bullismo e </w:t>
      </w:r>
      <w:proofErr w:type="spellStart"/>
      <w:r w:rsidR="008A0CE5">
        <w:rPr>
          <w:rFonts w:ascii="Times New Roman" w:hAnsi="Times New Roman" w:cs="Times New Roman"/>
          <w:sz w:val="24"/>
          <w:szCs w:val="24"/>
        </w:rPr>
        <w:t>cyberbullismo</w:t>
      </w:r>
      <w:proofErr w:type="spellEnd"/>
      <w:r w:rsidR="008A0CE5">
        <w:rPr>
          <w:rFonts w:ascii="Times New Roman" w:hAnsi="Times New Roman" w:cs="Times New Roman"/>
          <w:sz w:val="24"/>
          <w:szCs w:val="24"/>
        </w:rPr>
        <w:t xml:space="preserve"> che si verificano nel nostro istituto. La segnalazione avviene attraverso una scheda appositamente predisposta. </w:t>
      </w:r>
    </w:p>
    <w:p w14:paraId="0B463C83" w14:textId="5202A7B5" w:rsidR="00192047" w:rsidRPr="00950942" w:rsidRDefault="002A10CD" w:rsidP="00214D09">
      <w:pPr>
        <w:autoSpaceDE w:val="0"/>
        <w:autoSpaceDN w:val="0"/>
        <w:adjustRightInd w:val="0"/>
        <w:jc w:val="both"/>
        <w:rPr>
          <w:rFonts w:ascii="Times New Roman" w:hAnsi="Times New Roman" w:cs="Times New Roman"/>
          <w:color w:val="000000"/>
          <w:sz w:val="24"/>
          <w:szCs w:val="24"/>
        </w:rPr>
      </w:pPr>
      <w:r w:rsidRPr="00950942">
        <w:rPr>
          <w:rFonts w:ascii="Times New Roman" w:hAnsi="Times New Roman" w:cs="Times New Roman"/>
          <w:b/>
          <w:bCs/>
          <w:iCs/>
          <w:color w:val="000000"/>
          <w:sz w:val="24"/>
          <w:szCs w:val="24"/>
        </w:rPr>
        <w:t xml:space="preserve">PROCEDURA NEI CASI DI BULLISMO/CYBERBULLISMO  </w:t>
      </w:r>
    </w:p>
    <w:p w14:paraId="208C1574" w14:textId="4CE2AE1D" w:rsidR="00192047" w:rsidRPr="00950942" w:rsidRDefault="00192047" w:rsidP="00214D09">
      <w:pPr>
        <w:autoSpaceDE w:val="0"/>
        <w:autoSpaceDN w:val="0"/>
        <w:adjustRightInd w:val="0"/>
        <w:jc w:val="both"/>
        <w:rPr>
          <w:rFonts w:ascii="Times New Roman" w:hAnsi="Times New Roman" w:cs="Times New Roman"/>
          <w:sz w:val="24"/>
          <w:szCs w:val="24"/>
        </w:rPr>
      </w:pPr>
      <w:r w:rsidRPr="00950942">
        <w:rPr>
          <w:rFonts w:ascii="Times New Roman" w:hAnsi="Times New Roman" w:cs="Times New Roman"/>
          <w:color w:val="000000"/>
          <w:sz w:val="24"/>
          <w:szCs w:val="24"/>
        </w:rPr>
        <w:t>Di fronte a episodi di presunto bullismo/</w:t>
      </w:r>
      <w:proofErr w:type="spellStart"/>
      <w:r w:rsidRPr="00950942">
        <w:rPr>
          <w:rFonts w:ascii="Times New Roman" w:hAnsi="Times New Roman" w:cs="Times New Roman"/>
          <w:color w:val="000000"/>
          <w:sz w:val="24"/>
          <w:szCs w:val="24"/>
        </w:rPr>
        <w:t>cyberbullismo</w:t>
      </w:r>
      <w:proofErr w:type="spellEnd"/>
      <w:r w:rsidRPr="00950942">
        <w:rPr>
          <w:rFonts w:ascii="Times New Roman" w:hAnsi="Times New Roman" w:cs="Times New Roman"/>
          <w:color w:val="000000"/>
          <w:sz w:val="24"/>
          <w:szCs w:val="24"/>
        </w:rPr>
        <w:t xml:space="preserve"> è importante </w:t>
      </w:r>
      <w:r w:rsidR="008A0CE5">
        <w:rPr>
          <w:rFonts w:ascii="Times New Roman" w:hAnsi="Times New Roman" w:cs="Times New Roman"/>
          <w:color w:val="000000"/>
          <w:sz w:val="24"/>
          <w:szCs w:val="24"/>
        </w:rPr>
        <w:t>raccogliere l</w:t>
      </w:r>
      <w:r w:rsidRPr="00950942">
        <w:rPr>
          <w:rFonts w:ascii="Times New Roman" w:hAnsi="Times New Roman" w:cs="Times New Roman"/>
          <w:color w:val="000000"/>
          <w:sz w:val="24"/>
          <w:szCs w:val="24"/>
        </w:rPr>
        <w:t>a documentazione sui fatti accaduti, su chi è stato coinvolto, dove si sono svolti gli episodi, in che circostanza, quante volte, etc., al fine di possedere dati oggettivi da consegnare a una delle seguenti figure: Dirigente scolastico,</w:t>
      </w:r>
      <w:r w:rsidR="00815E49">
        <w:rPr>
          <w:rFonts w:ascii="Times New Roman" w:hAnsi="Times New Roman" w:cs="Times New Roman"/>
          <w:color w:val="000000"/>
          <w:sz w:val="24"/>
          <w:szCs w:val="24"/>
        </w:rPr>
        <w:t xml:space="preserve"> docenti </w:t>
      </w:r>
      <w:proofErr w:type="gramStart"/>
      <w:r w:rsidR="00815E49">
        <w:rPr>
          <w:rFonts w:ascii="Times New Roman" w:hAnsi="Times New Roman" w:cs="Times New Roman"/>
          <w:color w:val="000000"/>
          <w:sz w:val="24"/>
          <w:szCs w:val="24"/>
        </w:rPr>
        <w:t>R</w:t>
      </w:r>
      <w:r w:rsidRPr="00950942">
        <w:rPr>
          <w:rFonts w:ascii="Times New Roman" w:hAnsi="Times New Roman" w:cs="Times New Roman"/>
          <w:color w:val="000000"/>
          <w:sz w:val="24"/>
          <w:szCs w:val="24"/>
        </w:rPr>
        <w:t>eferenti  d</w:t>
      </w:r>
      <w:r w:rsidR="00214D09">
        <w:rPr>
          <w:rFonts w:ascii="Times New Roman" w:hAnsi="Times New Roman" w:cs="Times New Roman"/>
          <w:color w:val="000000"/>
          <w:sz w:val="24"/>
          <w:szCs w:val="24"/>
        </w:rPr>
        <w:t>’i</w:t>
      </w:r>
      <w:r w:rsidRPr="00950942">
        <w:rPr>
          <w:rFonts w:ascii="Times New Roman" w:hAnsi="Times New Roman" w:cs="Times New Roman"/>
          <w:color w:val="000000"/>
          <w:sz w:val="24"/>
          <w:szCs w:val="24"/>
        </w:rPr>
        <w:t>stituto</w:t>
      </w:r>
      <w:proofErr w:type="gramEnd"/>
      <w:r w:rsidRPr="00950942">
        <w:rPr>
          <w:rFonts w:ascii="Times New Roman" w:hAnsi="Times New Roman" w:cs="Times New Roman"/>
          <w:color w:val="000000"/>
          <w:sz w:val="24"/>
          <w:szCs w:val="24"/>
        </w:rPr>
        <w:t xml:space="preserve"> </w:t>
      </w:r>
      <w:r w:rsidR="00214D09">
        <w:rPr>
          <w:rFonts w:ascii="Times New Roman" w:hAnsi="Times New Roman" w:cs="Times New Roman"/>
          <w:color w:val="000000"/>
          <w:sz w:val="24"/>
          <w:szCs w:val="24"/>
        </w:rPr>
        <w:t>prevenzione e contrasto</w:t>
      </w:r>
      <w:r w:rsidRPr="00950942">
        <w:rPr>
          <w:rFonts w:ascii="Times New Roman" w:hAnsi="Times New Roman" w:cs="Times New Roman"/>
          <w:color w:val="000000"/>
          <w:sz w:val="24"/>
          <w:szCs w:val="24"/>
        </w:rPr>
        <w:t xml:space="preserve"> </w:t>
      </w:r>
      <w:r w:rsidRPr="00950942">
        <w:rPr>
          <w:rFonts w:ascii="Times New Roman" w:hAnsi="Times New Roman" w:cs="Times New Roman"/>
          <w:sz w:val="24"/>
          <w:szCs w:val="24"/>
        </w:rPr>
        <w:t xml:space="preserve">bullismo e </w:t>
      </w:r>
      <w:proofErr w:type="spellStart"/>
      <w:r w:rsidRPr="00950942">
        <w:rPr>
          <w:rFonts w:ascii="Times New Roman" w:hAnsi="Times New Roman" w:cs="Times New Roman"/>
          <w:sz w:val="24"/>
          <w:szCs w:val="24"/>
        </w:rPr>
        <w:t>cyberbullismo</w:t>
      </w:r>
      <w:proofErr w:type="spellEnd"/>
      <w:r w:rsidR="00214D09">
        <w:rPr>
          <w:rFonts w:ascii="Times New Roman" w:hAnsi="Times New Roman" w:cs="Times New Roman"/>
          <w:sz w:val="24"/>
          <w:szCs w:val="24"/>
        </w:rPr>
        <w:t xml:space="preserve">, docenti facenti parte del </w:t>
      </w:r>
      <w:r w:rsidRPr="00950942">
        <w:rPr>
          <w:rFonts w:ascii="Times New Roman" w:hAnsi="Times New Roman" w:cs="Times New Roman"/>
          <w:sz w:val="24"/>
          <w:szCs w:val="24"/>
        </w:rPr>
        <w:t xml:space="preserve">Team bullismo e </w:t>
      </w:r>
      <w:proofErr w:type="spellStart"/>
      <w:r w:rsidRPr="00950942">
        <w:rPr>
          <w:rFonts w:ascii="Times New Roman" w:hAnsi="Times New Roman" w:cs="Times New Roman"/>
          <w:sz w:val="24"/>
          <w:szCs w:val="24"/>
        </w:rPr>
        <w:t>cyberbullismo</w:t>
      </w:r>
      <w:proofErr w:type="spellEnd"/>
      <w:r w:rsidRPr="00950942">
        <w:rPr>
          <w:rFonts w:ascii="Times New Roman" w:hAnsi="Times New Roman" w:cs="Times New Roman"/>
          <w:sz w:val="24"/>
          <w:szCs w:val="24"/>
        </w:rPr>
        <w:t>.</w:t>
      </w:r>
    </w:p>
    <w:p w14:paraId="4C254F87" w14:textId="1AF64182" w:rsidR="00E20A03" w:rsidRPr="00950942" w:rsidRDefault="00E20A03" w:rsidP="00214D09">
      <w:pPr>
        <w:autoSpaceDE w:val="0"/>
        <w:autoSpaceDN w:val="0"/>
        <w:adjustRightInd w:val="0"/>
        <w:jc w:val="both"/>
        <w:rPr>
          <w:rFonts w:ascii="Times New Roman" w:hAnsi="Times New Roman" w:cs="Times New Roman"/>
          <w:sz w:val="24"/>
          <w:szCs w:val="24"/>
        </w:rPr>
      </w:pPr>
      <w:r w:rsidRPr="00950942">
        <w:rPr>
          <w:rFonts w:ascii="Times New Roman" w:hAnsi="Times New Roman" w:cs="Times New Roman"/>
          <w:sz w:val="24"/>
          <w:szCs w:val="24"/>
        </w:rPr>
        <w:t>Direttamente coinvolto nella gestione dei casi</w:t>
      </w:r>
      <w:r w:rsidR="00214D09">
        <w:rPr>
          <w:rFonts w:ascii="Times New Roman" w:hAnsi="Times New Roman" w:cs="Times New Roman"/>
          <w:sz w:val="24"/>
          <w:szCs w:val="24"/>
        </w:rPr>
        <w:t xml:space="preserve"> di bullismo e </w:t>
      </w:r>
      <w:proofErr w:type="spellStart"/>
      <w:r w:rsidR="00214D09">
        <w:rPr>
          <w:rFonts w:ascii="Times New Roman" w:hAnsi="Times New Roman" w:cs="Times New Roman"/>
          <w:sz w:val="24"/>
          <w:szCs w:val="24"/>
        </w:rPr>
        <w:t>cyberbullismo</w:t>
      </w:r>
      <w:proofErr w:type="spellEnd"/>
      <w:r w:rsidRPr="00950942">
        <w:rPr>
          <w:rFonts w:ascii="Times New Roman" w:hAnsi="Times New Roman" w:cs="Times New Roman"/>
          <w:sz w:val="24"/>
          <w:szCs w:val="24"/>
        </w:rPr>
        <w:t xml:space="preserve"> è il </w:t>
      </w:r>
      <w:r w:rsidRPr="00950942">
        <w:rPr>
          <w:rFonts w:ascii="Times New Roman" w:hAnsi="Times New Roman" w:cs="Times New Roman"/>
          <w:i/>
          <w:iCs/>
          <w:sz w:val="24"/>
          <w:szCs w:val="24"/>
        </w:rPr>
        <w:t xml:space="preserve">Team bullismo e </w:t>
      </w:r>
      <w:proofErr w:type="spellStart"/>
      <w:r w:rsidRPr="00950942">
        <w:rPr>
          <w:rFonts w:ascii="Times New Roman" w:hAnsi="Times New Roman" w:cs="Times New Roman"/>
          <w:i/>
          <w:iCs/>
          <w:sz w:val="24"/>
          <w:szCs w:val="24"/>
        </w:rPr>
        <w:t>cyberbullismo</w:t>
      </w:r>
      <w:proofErr w:type="spellEnd"/>
      <w:r w:rsidRPr="00950942">
        <w:rPr>
          <w:rFonts w:ascii="Times New Roman" w:hAnsi="Times New Roman" w:cs="Times New Roman"/>
          <w:i/>
          <w:iCs/>
          <w:sz w:val="24"/>
          <w:szCs w:val="24"/>
        </w:rPr>
        <w:t xml:space="preserve"> </w:t>
      </w:r>
      <w:r w:rsidRPr="00950942">
        <w:rPr>
          <w:rFonts w:ascii="Times New Roman" w:hAnsi="Times New Roman" w:cs="Times New Roman"/>
          <w:sz w:val="24"/>
          <w:szCs w:val="24"/>
        </w:rPr>
        <w:t>d’istituto (formato dai Referenti e da tre docenti in servizio presso l’</w:t>
      </w:r>
      <w:r w:rsidR="00214D09" w:rsidRPr="00950942">
        <w:rPr>
          <w:rFonts w:ascii="Times New Roman" w:hAnsi="Times New Roman" w:cs="Times New Roman"/>
          <w:sz w:val="24"/>
          <w:szCs w:val="24"/>
        </w:rPr>
        <w:t>ISISS</w:t>
      </w:r>
      <w:r w:rsidRPr="00950942">
        <w:rPr>
          <w:rFonts w:ascii="Times New Roman" w:hAnsi="Times New Roman" w:cs="Times New Roman"/>
          <w:sz w:val="24"/>
          <w:szCs w:val="24"/>
        </w:rPr>
        <w:t xml:space="preserve"> G.B. Novelli). Il </w:t>
      </w:r>
      <w:r w:rsidRPr="00950942">
        <w:rPr>
          <w:rFonts w:ascii="Times New Roman" w:hAnsi="Times New Roman" w:cs="Times New Roman"/>
          <w:i/>
          <w:iCs/>
          <w:sz w:val="24"/>
          <w:szCs w:val="24"/>
        </w:rPr>
        <w:t xml:space="preserve">Team </w:t>
      </w:r>
      <w:r w:rsidRPr="00950942">
        <w:rPr>
          <w:rFonts w:ascii="Times New Roman" w:hAnsi="Times New Roman" w:cs="Times New Roman"/>
          <w:sz w:val="24"/>
          <w:szCs w:val="24"/>
        </w:rPr>
        <w:t xml:space="preserve">è responsabile della presa in carico e della valutazione del caso, della decisione relativa alla tipologia di interventi da attuare, nonché del monitoraggio del caso nel corso del tempo, il tutto in collaborazione con il Dirigente, gli altri docenti e i genitori degli alunni coinvolti. </w:t>
      </w:r>
    </w:p>
    <w:p w14:paraId="452C4671" w14:textId="743BE866" w:rsidR="00E20A03" w:rsidRPr="00214D09" w:rsidRDefault="002A10CD" w:rsidP="00E20A03">
      <w:pPr>
        <w:autoSpaceDE w:val="0"/>
        <w:autoSpaceDN w:val="0"/>
        <w:adjustRightInd w:val="0"/>
        <w:rPr>
          <w:rFonts w:ascii="Times New Roman" w:hAnsi="Times New Roman" w:cs="Times New Roman"/>
          <w:b/>
          <w:bCs/>
          <w:sz w:val="24"/>
        </w:rPr>
      </w:pPr>
      <w:r w:rsidRPr="002A10CD">
        <w:rPr>
          <w:rFonts w:ascii="Times New Roman" w:hAnsi="Times New Roman" w:cs="Times New Roman"/>
          <w:b/>
          <w:bCs/>
          <w:sz w:val="24"/>
        </w:rPr>
        <w:t>SCHEMA DI PROCEDURA DI SEGNALAZIONE E PRESA IN CARICO DI ATTI DI BULLISMO/CYBERBULLISMO</w:t>
      </w:r>
    </w:p>
    <w:tbl>
      <w:tblPr>
        <w:tblStyle w:val="Grigliatabella"/>
        <w:tblW w:w="9850" w:type="dxa"/>
        <w:tblLook w:val="04A0" w:firstRow="1" w:lastRow="0" w:firstColumn="1" w:lastColumn="0" w:noHBand="0" w:noVBand="1"/>
      </w:tblPr>
      <w:tblGrid>
        <w:gridCol w:w="3283"/>
        <w:gridCol w:w="3283"/>
        <w:gridCol w:w="3284"/>
      </w:tblGrid>
      <w:tr w:rsidR="00E20A03" w:rsidRPr="003E7AC6" w14:paraId="1BA98218" w14:textId="77777777" w:rsidTr="005B6FA8">
        <w:trPr>
          <w:trHeight w:val="479"/>
        </w:trPr>
        <w:tc>
          <w:tcPr>
            <w:tcW w:w="3283" w:type="dxa"/>
          </w:tcPr>
          <w:p w14:paraId="1BFEC509" w14:textId="2A77C108" w:rsidR="00E20A03" w:rsidRPr="005B6FA8" w:rsidRDefault="00E20A03" w:rsidP="00DE37C0">
            <w:pPr>
              <w:autoSpaceDE w:val="0"/>
              <w:autoSpaceDN w:val="0"/>
              <w:adjustRightInd w:val="0"/>
              <w:rPr>
                <w:rFonts w:ascii="Times New Roman" w:hAnsi="Times New Roman" w:cs="Times New Roman"/>
                <w:b/>
                <w:bCs/>
              </w:rPr>
            </w:pPr>
            <w:r w:rsidRPr="005B6FA8">
              <w:rPr>
                <w:rFonts w:ascii="Times New Roman" w:hAnsi="Times New Roman" w:cs="Times New Roman"/>
                <w:b/>
                <w:bCs/>
              </w:rPr>
              <w:t xml:space="preserve">FASE </w:t>
            </w:r>
          </w:p>
        </w:tc>
        <w:tc>
          <w:tcPr>
            <w:tcW w:w="3283" w:type="dxa"/>
          </w:tcPr>
          <w:p w14:paraId="17D9A3BE" w14:textId="77777777" w:rsidR="00E20A03" w:rsidRPr="005B6FA8" w:rsidRDefault="00E20A03" w:rsidP="00DE37C0">
            <w:pPr>
              <w:autoSpaceDE w:val="0"/>
              <w:autoSpaceDN w:val="0"/>
              <w:adjustRightInd w:val="0"/>
              <w:rPr>
                <w:rFonts w:ascii="Times New Roman" w:hAnsi="Times New Roman" w:cs="Times New Roman"/>
              </w:rPr>
            </w:pPr>
            <w:r w:rsidRPr="005B6FA8">
              <w:rPr>
                <w:rFonts w:ascii="Times New Roman" w:hAnsi="Times New Roman" w:cs="Times New Roman"/>
                <w:b/>
                <w:bCs/>
              </w:rPr>
              <w:t xml:space="preserve">SCOPO E AZIONI </w:t>
            </w:r>
          </w:p>
        </w:tc>
        <w:tc>
          <w:tcPr>
            <w:tcW w:w="3284" w:type="dxa"/>
          </w:tcPr>
          <w:p w14:paraId="136B6FB7" w14:textId="77777777" w:rsidR="00E20A03" w:rsidRPr="005B6FA8" w:rsidRDefault="00E20A03" w:rsidP="00DE37C0">
            <w:pPr>
              <w:autoSpaceDE w:val="0"/>
              <w:autoSpaceDN w:val="0"/>
              <w:adjustRightInd w:val="0"/>
              <w:rPr>
                <w:rFonts w:ascii="Times New Roman" w:hAnsi="Times New Roman" w:cs="Times New Roman"/>
              </w:rPr>
            </w:pPr>
            <w:r w:rsidRPr="005B6FA8">
              <w:rPr>
                <w:rFonts w:ascii="Times New Roman" w:hAnsi="Times New Roman" w:cs="Times New Roman"/>
                <w:b/>
                <w:bCs/>
              </w:rPr>
              <w:t xml:space="preserve">SOGGETTI COINVOLTI </w:t>
            </w:r>
          </w:p>
        </w:tc>
      </w:tr>
      <w:tr w:rsidR="00E20A03" w:rsidRPr="003E7AC6" w14:paraId="28151BAB" w14:textId="77777777" w:rsidTr="005B6FA8">
        <w:trPr>
          <w:trHeight w:val="1354"/>
        </w:trPr>
        <w:tc>
          <w:tcPr>
            <w:tcW w:w="3283" w:type="dxa"/>
          </w:tcPr>
          <w:p w14:paraId="50F0988D" w14:textId="77777777" w:rsidR="00E20A03" w:rsidRPr="005B6FA8" w:rsidRDefault="00E20A03" w:rsidP="00DE37C0">
            <w:pPr>
              <w:autoSpaceDE w:val="0"/>
              <w:autoSpaceDN w:val="0"/>
              <w:adjustRightInd w:val="0"/>
              <w:rPr>
                <w:rFonts w:ascii="Times New Roman" w:hAnsi="Times New Roman" w:cs="Times New Roman"/>
              </w:rPr>
            </w:pPr>
            <w:r w:rsidRPr="005B6FA8">
              <w:rPr>
                <w:rFonts w:ascii="Times New Roman" w:hAnsi="Times New Roman" w:cs="Times New Roman"/>
                <w:b/>
                <w:bCs/>
              </w:rPr>
              <w:t xml:space="preserve">1.Segnalazione </w:t>
            </w:r>
          </w:p>
        </w:tc>
        <w:tc>
          <w:tcPr>
            <w:tcW w:w="3283" w:type="dxa"/>
          </w:tcPr>
          <w:p w14:paraId="39193E27" w14:textId="77777777" w:rsidR="00E20A03" w:rsidRPr="005B6FA8" w:rsidRDefault="00E20A03" w:rsidP="005B6FA8">
            <w:pPr>
              <w:autoSpaceDE w:val="0"/>
              <w:autoSpaceDN w:val="0"/>
              <w:adjustRightInd w:val="0"/>
              <w:spacing w:line="240" w:lineRule="auto"/>
              <w:jc w:val="both"/>
              <w:rPr>
                <w:rFonts w:ascii="Times New Roman" w:hAnsi="Times New Roman" w:cs="Times New Roman"/>
              </w:rPr>
            </w:pPr>
            <w:r w:rsidRPr="005B6FA8">
              <w:rPr>
                <w:rFonts w:ascii="Times New Roman" w:hAnsi="Times New Roman" w:cs="Times New Roman"/>
              </w:rPr>
              <w:t>Segnalare un presunto caso di bullismo/</w:t>
            </w:r>
            <w:proofErr w:type="spellStart"/>
            <w:r w:rsidRPr="005B6FA8">
              <w:rPr>
                <w:rFonts w:ascii="Times New Roman" w:hAnsi="Times New Roman" w:cs="Times New Roman"/>
              </w:rPr>
              <w:t>cyberbullismo</w:t>
            </w:r>
            <w:proofErr w:type="spellEnd"/>
            <w:r w:rsidRPr="005B6FA8">
              <w:rPr>
                <w:rFonts w:ascii="Times New Roman" w:hAnsi="Times New Roman" w:cs="Times New Roman"/>
              </w:rPr>
              <w:t xml:space="preserve"> per attivare un processo di valutazione e di presa in carico della situazione da parte della scuola. </w:t>
            </w:r>
          </w:p>
        </w:tc>
        <w:tc>
          <w:tcPr>
            <w:tcW w:w="3284" w:type="dxa"/>
          </w:tcPr>
          <w:p w14:paraId="18722B59" w14:textId="394F7888"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Alunno vittima</w:t>
            </w:r>
          </w:p>
          <w:p w14:paraId="6EF5AC40" w14:textId="38CFCD67"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Alunni testimoni</w:t>
            </w:r>
          </w:p>
          <w:p w14:paraId="61DE18EC" w14:textId="1707B3A6"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Docenti</w:t>
            </w:r>
          </w:p>
          <w:p w14:paraId="206EF160" w14:textId="1D83A8DF"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Genitori</w:t>
            </w:r>
          </w:p>
          <w:p w14:paraId="5B2EA8F8" w14:textId="5EF22403"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Personale ATA</w:t>
            </w:r>
          </w:p>
        </w:tc>
      </w:tr>
      <w:tr w:rsidR="00E20A03" w:rsidRPr="003E7AC6" w14:paraId="73B4C2DC" w14:textId="77777777" w:rsidTr="005B6FA8">
        <w:trPr>
          <w:trHeight w:val="1575"/>
        </w:trPr>
        <w:tc>
          <w:tcPr>
            <w:tcW w:w="3283" w:type="dxa"/>
          </w:tcPr>
          <w:p w14:paraId="4CD34656" w14:textId="77777777" w:rsidR="00E20A03" w:rsidRPr="005B6FA8" w:rsidRDefault="00E20A03" w:rsidP="00DE37C0">
            <w:pPr>
              <w:autoSpaceDE w:val="0"/>
              <w:autoSpaceDN w:val="0"/>
              <w:adjustRightInd w:val="0"/>
              <w:rPr>
                <w:rFonts w:ascii="Times New Roman" w:hAnsi="Times New Roman" w:cs="Times New Roman"/>
              </w:rPr>
            </w:pPr>
            <w:r w:rsidRPr="005B6FA8">
              <w:rPr>
                <w:rFonts w:ascii="Times New Roman" w:hAnsi="Times New Roman" w:cs="Times New Roman"/>
                <w:b/>
                <w:bCs/>
              </w:rPr>
              <w:t xml:space="preserve">2.Analisi e valutazione dei fatti </w:t>
            </w:r>
          </w:p>
        </w:tc>
        <w:tc>
          <w:tcPr>
            <w:tcW w:w="3283" w:type="dxa"/>
          </w:tcPr>
          <w:p w14:paraId="603E3B90" w14:textId="77777777" w:rsidR="00E20A03" w:rsidRPr="005B6FA8" w:rsidRDefault="00E20A03" w:rsidP="005B6FA8">
            <w:pPr>
              <w:autoSpaceDE w:val="0"/>
              <w:autoSpaceDN w:val="0"/>
              <w:adjustRightInd w:val="0"/>
              <w:spacing w:line="240" w:lineRule="auto"/>
              <w:jc w:val="both"/>
              <w:rPr>
                <w:rFonts w:ascii="Times New Roman" w:hAnsi="Times New Roman" w:cs="Times New Roman"/>
              </w:rPr>
            </w:pPr>
            <w:r w:rsidRPr="005B6FA8">
              <w:rPr>
                <w:rFonts w:ascii="Times New Roman" w:hAnsi="Times New Roman" w:cs="Times New Roman"/>
              </w:rPr>
              <w:t>Raccogliere informazioni e testimonianze sull’accaduto, valutare se si tratta di un effettivo caso di bullismo/</w:t>
            </w:r>
            <w:proofErr w:type="spellStart"/>
            <w:r w:rsidRPr="005B6FA8">
              <w:rPr>
                <w:rFonts w:ascii="Times New Roman" w:hAnsi="Times New Roman" w:cs="Times New Roman"/>
              </w:rPr>
              <w:t>cyberbullismo</w:t>
            </w:r>
            <w:proofErr w:type="spellEnd"/>
            <w:r w:rsidRPr="005B6FA8">
              <w:rPr>
                <w:rFonts w:ascii="Times New Roman" w:hAnsi="Times New Roman" w:cs="Times New Roman"/>
              </w:rPr>
              <w:t xml:space="preserve"> e scegliere la tipologia di intervento più adeguata al caso. </w:t>
            </w:r>
          </w:p>
        </w:tc>
        <w:tc>
          <w:tcPr>
            <w:tcW w:w="3284" w:type="dxa"/>
          </w:tcPr>
          <w:p w14:paraId="4E7FF9D9" w14:textId="34E5C576"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Docenti d</w:t>
            </w:r>
            <w:r w:rsidR="00214D09" w:rsidRPr="005B6FA8">
              <w:rPr>
                <w:rFonts w:ascii="Times New Roman" w:hAnsi="Times New Roman" w:cs="Times New Roman"/>
              </w:rPr>
              <w:t xml:space="preserve">el </w:t>
            </w:r>
            <w:proofErr w:type="spellStart"/>
            <w:r w:rsidR="00214D09" w:rsidRPr="005B6FA8">
              <w:rPr>
                <w:rFonts w:ascii="Times New Roman" w:hAnsi="Times New Roman" w:cs="Times New Roman"/>
              </w:rPr>
              <w:t>C.d.c</w:t>
            </w:r>
            <w:proofErr w:type="spellEnd"/>
            <w:r w:rsidR="00214D09" w:rsidRPr="005B6FA8">
              <w:rPr>
                <w:rFonts w:ascii="Times New Roman" w:hAnsi="Times New Roman" w:cs="Times New Roman"/>
              </w:rPr>
              <w:t>.</w:t>
            </w:r>
          </w:p>
          <w:p w14:paraId="1EA0E14F" w14:textId="198E67A1"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Team bullismo</w:t>
            </w:r>
          </w:p>
          <w:p w14:paraId="1CF0679F" w14:textId="77777777"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Vice preside</w:t>
            </w:r>
          </w:p>
          <w:p w14:paraId="4DC40305" w14:textId="072A4D5B"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Dirigente</w:t>
            </w:r>
          </w:p>
        </w:tc>
      </w:tr>
      <w:tr w:rsidR="00E20A03" w:rsidRPr="003E7AC6" w14:paraId="6A5946F4" w14:textId="77777777" w:rsidTr="005B6FA8">
        <w:trPr>
          <w:trHeight w:val="708"/>
        </w:trPr>
        <w:tc>
          <w:tcPr>
            <w:tcW w:w="3283" w:type="dxa"/>
          </w:tcPr>
          <w:p w14:paraId="78A46F46" w14:textId="77777777" w:rsidR="00E20A03" w:rsidRPr="005B6FA8" w:rsidRDefault="00E20A03" w:rsidP="00DE37C0">
            <w:pPr>
              <w:autoSpaceDE w:val="0"/>
              <w:autoSpaceDN w:val="0"/>
              <w:adjustRightInd w:val="0"/>
              <w:rPr>
                <w:rFonts w:ascii="Times New Roman" w:hAnsi="Times New Roman" w:cs="Times New Roman"/>
              </w:rPr>
            </w:pPr>
            <w:r w:rsidRPr="005B6FA8">
              <w:rPr>
                <w:rFonts w:ascii="Times New Roman" w:hAnsi="Times New Roman" w:cs="Times New Roman"/>
                <w:b/>
                <w:bCs/>
              </w:rPr>
              <w:t xml:space="preserve">3.Intervento e gestione del caso </w:t>
            </w:r>
          </w:p>
        </w:tc>
        <w:tc>
          <w:tcPr>
            <w:tcW w:w="3283" w:type="dxa"/>
          </w:tcPr>
          <w:p w14:paraId="574DCC49" w14:textId="6C98DEDA" w:rsidR="00E20A03" w:rsidRPr="005B6FA8" w:rsidRDefault="00E20A03" w:rsidP="00214D09">
            <w:pPr>
              <w:autoSpaceDE w:val="0"/>
              <w:autoSpaceDN w:val="0"/>
              <w:adjustRightInd w:val="0"/>
              <w:jc w:val="both"/>
              <w:rPr>
                <w:rFonts w:ascii="Times New Roman" w:hAnsi="Times New Roman" w:cs="Times New Roman"/>
              </w:rPr>
            </w:pPr>
            <w:r w:rsidRPr="005B6FA8">
              <w:rPr>
                <w:rFonts w:ascii="Times New Roman" w:hAnsi="Times New Roman" w:cs="Times New Roman"/>
              </w:rPr>
              <w:t>Gestire il caso attraverso uno o più interventi opportuni, che prevedano il coinvolgimento delle famiglie degli alunni coinvolti, il supporto alla vittima, nonché misure per</w:t>
            </w:r>
            <w:r w:rsidR="005B6FA8" w:rsidRPr="005B6FA8">
              <w:rPr>
                <w:rFonts w:ascii="Times New Roman" w:hAnsi="Times New Roman" w:cs="Times New Roman"/>
              </w:rPr>
              <w:t xml:space="preserve"> </w:t>
            </w:r>
            <w:r w:rsidRPr="005B6FA8">
              <w:rPr>
                <w:rFonts w:ascii="Times New Roman" w:hAnsi="Times New Roman" w:cs="Times New Roman"/>
              </w:rPr>
              <w:t xml:space="preserve">responsabilizzare il bullo/cyber bullo. </w:t>
            </w:r>
          </w:p>
        </w:tc>
        <w:tc>
          <w:tcPr>
            <w:tcW w:w="3284" w:type="dxa"/>
          </w:tcPr>
          <w:p w14:paraId="5EA2F019" w14:textId="7CE64291"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Team bullismo</w:t>
            </w:r>
          </w:p>
          <w:p w14:paraId="2BE1D848" w14:textId="2894C2D1"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Alunni coinvolti</w:t>
            </w:r>
          </w:p>
          <w:p w14:paraId="12331CE6" w14:textId="6E02956E"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Genitori degli alunni</w:t>
            </w:r>
          </w:p>
          <w:p w14:paraId="4DE855C2" w14:textId="742B7E11"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Consiglio di classe</w:t>
            </w:r>
          </w:p>
          <w:p w14:paraId="652EC1C6" w14:textId="43903B9A"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Dirigente</w:t>
            </w:r>
          </w:p>
          <w:p w14:paraId="4DCCC203" w14:textId="0F4B4C4E"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Vice preside</w:t>
            </w:r>
          </w:p>
          <w:p w14:paraId="433BDB4F" w14:textId="77777777" w:rsidR="00E20A03" w:rsidRPr="005B6FA8" w:rsidRDefault="00E20A03" w:rsidP="00DE37C0">
            <w:pPr>
              <w:autoSpaceDE w:val="0"/>
              <w:autoSpaceDN w:val="0"/>
              <w:adjustRightInd w:val="0"/>
              <w:rPr>
                <w:rFonts w:ascii="Times New Roman" w:hAnsi="Times New Roman" w:cs="Times New Roman"/>
              </w:rPr>
            </w:pPr>
          </w:p>
        </w:tc>
      </w:tr>
      <w:tr w:rsidR="00E20A03" w:rsidRPr="003E7AC6" w14:paraId="142915E8" w14:textId="77777777" w:rsidTr="005B6FA8">
        <w:trPr>
          <w:trHeight w:val="479"/>
        </w:trPr>
        <w:tc>
          <w:tcPr>
            <w:tcW w:w="3283" w:type="dxa"/>
          </w:tcPr>
          <w:p w14:paraId="7E03F5FF" w14:textId="77777777" w:rsidR="00E20A03" w:rsidRPr="005B6FA8" w:rsidRDefault="00E20A03" w:rsidP="00DE37C0">
            <w:pPr>
              <w:autoSpaceDE w:val="0"/>
              <w:autoSpaceDN w:val="0"/>
              <w:adjustRightInd w:val="0"/>
              <w:rPr>
                <w:rFonts w:ascii="Times New Roman" w:hAnsi="Times New Roman" w:cs="Times New Roman"/>
              </w:rPr>
            </w:pPr>
            <w:r w:rsidRPr="005B6FA8">
              <w:rPr>
                <w:rFonts w:ascii="Times New Roman" w:hAnsi="Times New Roman" w:cs="Times New Roman"/>
                <w:b/>
                <w:bCs/>
              </w:rPr>
              <w:t xml:space="preserve">4.Monitoraggio </w:t>
            </w:r>
          </w:p>
        </w:tc>
        <w:tc>
          <w:tcPr>
            <w:tcW w:w="3283" w:type="dxa"/>
          </w:tcPr>
          <w:p w14:paraId="79014566" w14:textId="77777777" w:rsidR="00E20A03" w:rsidRPr="005B6FA8" w:rsidRDefault="00E20A03" w:rsidP="00214D09">
            <w:pPr>
              <w:autoSpaceDE w:val="0"/>
              <w:autoSpaceDN w:val="0"/>
              <w:adjustRightInd w:val="0"/>
              <w:jc w:val="both"/>
              <w:rPr>
                <w:rFonts w:ascii="Times New Roman" w:hAnsi="Times New Roman" w:cs="Times New Roman"/>
              </w:rPr>
            </w:pPr>
            <w:r w:rsidRPr="005B6FA8">
              <w:rPr>
                <w:rFonts w:ascii="Times New Roman" w:hAnsi="Times New Roman" w:cs="Times New Roman"/>
              </w:rPr>
              <w:t xml:space="preserve">Monitorare l’efficacia nel tempo delle azioni intraprese. </w:t>
            </w:r>
          </w:p>
        </w:tc>
        <w:tc>
          <w:tcPr>
            <w:tcW w:w="3284" w:type="dxa"/>
          </w:tcPr>
          <w:p w14:paraId="1234FDF8" w14:textId="24AC76DD" w:rsidR="00E20A03" w:rsidRPr="005B6FA8" w:rsidRDefault="00E20A03" w:rsidP="00214D09">
            <w:pPr>
              <w:autoSpaceDE w:val="0"/>
              <w:autoSpaceDN w:val="0"/>
              <w:adjustRightInd w:val="0"/>
              <w:jc w:val="center"/>
              <w:rPr>
                <w:rFonts w:ascii="Times New Roman" w:hAnsi="Times New Roman" w:cs="Times New Roman"/>
              </w:rPr>
            </w:pPr>
            <w:r w:rsidRPr="005B6FA8">
              <w:rPr>
                <w:rFonts w:ascii="Times New Roman" w:hAnsi="Times New Roman" w:cs="Times New Roman"/>
              </w:rPr>
              <w:t>Team bullismo</w:t>
            </w:r>
          </w:p>
          <w:p w14:paraId="15FFDF60" w14:textId="4FCF356E" w:rsidR="00E20A03" w:rsidRPr="005B6FA8" w:rsidRDefault="00214D09" w:rsidP="00D510EF">
            <w:pPr>
              <w:autoSpaceDE w:val="0"/>
              <w:autoSpaceDN w:val="0"/>
              <w:adjustRightInd w:val="0"/>
              <w:jc w:val="center"/>
              <w:rPr>
                <w:rFonts w:ascii="Times New Roman" w:hAnsi="Times New Roman" w:cs="Times New Roman"/>
              </w:rPr>
            </w:pPr>
            <w:r w:rsidRPr="005B6FA8">
              <w:rPr>
                <w:rFonts w:ascii="Times New Roman" w:hAnsi="Times New Roman" w:cs="Times New Roman"/>
              </w:rPr>
              <w:t xml:space="preserve">Docenti del </w:t>
            </w:r>
            <w:proofErr w:type="spellStart"/>
            <w:r w:rsidRPr="005B6FA8">
              <w:rPr>
                <w:rFonts w:ascii="Times New Roman" w:hAnsi="Times New Roman" w:cs="Times New Roman"/>
              </w:rPr>
              <w:t>C.d.c</w:t>
            </w:r>
            <w:proofErr w:type="spellEnd"/>
            <w:r w:rsidRPr="005B6FA8">
              <w:rPr>
                <w:rFonts w:ascii="Times New Roman" w:hAnsi="Times New Roman" w:cs="Times New Roman"/>
              </w:rPr>
              <w:t>.</w:t>
            </w:r>
          </w:p>
        </w:tc>
      </w:tr>
    </w:tbl>
    <w:p w14:paraId="4ED8D1B8" w14:textId="77777777" w:rsidR="00D3687A" w:rsidRPr="00C20F34" w:rsidRDefault="00D3687A" w:rsidP="0024085B">
      <w:pPr>
        <w:autoSpaceDE w:val="0"/>
        <w:autoSpaceDN w:val="0"/>
        <w:adjustRightInd w:val="0"/>
        <w:jc w:val="both"/>
        <w:rPr>
          <w:i/>
          <w:iCs/>
        </w:rPr>
      </w:pPr>
    </w:p>
    <w:p w14:paraId="453D74A4" w14:textId="0BD732CE" w:rsidR="00537621" w:rsidRPr="00255DF7" w:rsidRDefault="00537621" w:rsidP="00626C13">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color w:val="000000"/>
          <w:sz w:val="28"/>
          <w:szCs w:val="28"/>
        </w:rPr>
      </w:pPr>
      <w:r w:rsidRPr="00255DF7">
        <w:rPr>
          <w:rFonts w:ascii="Times New Roman" w:hAnsi="Times New Roman" w:cs="Times New Roman"/>
          <w:b/>
          <w:color w:val="000000"/>
          <w:sz w:val="28"/>
          <w:szCs w:val="28"/>
        </w:rPr>
        <w:lastRenderedPageBreak/>
        <w:t>Scheda di segnalazione per atti di Bullismo /</w:t>
      </w:r>
      <w:proofErr w:type="spellStart"/>
      <w:r w:rsidRPr="00255DF7">
        <w:rPr>
          <w:rFonts w:ascii="Times New Roman" w:hAnsi="Times New Roman" w:cs="Times New Roman"/>
          <w:b/>
          <w:color w:val="000000"/>
          <w:sz w:val="28"/>
          <w:szCs w:val="28"/>
        </w:rPr>
        <w:t>Cyberbullismo</w:t>
      </w:r>
      <w:proofErr w:type="spellEnd"/>
    </w:p>
    <w:p w14:paraId="37FBA31B" w14:textId="77777777" w:rsidR="00DA002F" w:rsidRPr="00255DF7" w:rsidRDefault="00537621" w:rsidP="00DA002F">
      <w:pPr>
        <w:pBdr>
          <w:top w:val="single" w:sz="4" w:space="1" w:color="auto"/>
          <w:left w:val="single" w:sz="4" w:space="4" w:color="auto"/>
          <w:bottom w:val="single" w:sz="4" w:space="1" w:color="auto"/>
          <w:right w:val="single" w:sz="4" w:space="4" w:color="auto"/>
        </w:pBdr>
        <w:autoSpaceDE w:val="0"/>
        <w:autoSpaceDN w:val="0"/>
        <w:adjustRightInd w:val="0"/>
        <w:jc w:val="right"/>
        <w:rPr>
          <w:rFonts w:ascii="Times New Roman" w:hAnsi="Times New Roman" w:cs="Times New Roman"/>
          <w:b/>
          <w:color w:val="000000"/>
        </w:rPr>
      </w:pPr>
      <w:r w:rsidRPr="00255DF7">
        <w:rPr>
          <w:rFonts w:ascii="Times New Roman" w:hAnsi="Times New Roman" w:cs="Times New Roman"/>
          <w:b/>
          <w:color w:val="000000"/>
        </w:rPr>
        <w:t xml:space="preserve">Al Dirigente scolastico </w:t>
      </w:r>
    </w:p>
    <w:p w14:paraId="34B9EEEE" w14:textId="6EC8F91D" w:rsidR="00537621" w:rsidRPr="00255DF7" w:rsidRDefault="00DA002F" w:rsidP="00DA002F">
      <w:pPr>
        <w:pBdr>
          <w:top w:val="single" w:sz="4" w:space="1" w:color="auto"/>
          <w:left w:val="single" w:sz="4" w:space="4" w:color="auto"/>
          <w:bottom w:val="single" w:sz="4" w:space="1" w:color="auto"/>
          <w:right w:val="single" w:sz="4" w:space="4" w:color="auto"/>
        </w:pBdr>
        <w:autoSpaceDE w:val="0"/>
        <w:autoSpaceDN w:val="0"/>
        <w:adjustRightInd w:val="0"/>
        <w:jc w:val="right"/>
        <w:rPr>
          <w:rFonts w:ascii="Times New Roman" w:hAnsi="Times New Roman" w:cs="Times New Roman"/>
          <w:b/>
          <w:color w:val="000000"/>
        </w:rPr>
      </w:pPr>
      <w:proofErr w:type="spellStart"/>
      <w:r w:rsidRPr="00255DF7">
        <w:rPr>
          <w:rFonts w:ascii="Times New Roman" w:hAnsi="Times New Roman" w:cs="Times New Roman"/>
          <w:b/>
          <w:color w:val="000000"/>
        </w:rPr>
        <w:t>Isiss</w:t>
      </w:r>
      <w:proofErr w:type="spellEnd"/>
      <w:r w:rsidRPr="00255DF7">
        <w:rPr>
          <w:rFonts w:ascii="Times New Roman" w:hAnsi="Times New Roman" w:cs="Times New Roman"/>
          <w:b/>
          <w:color w:val="000000"/>
        </w:rPr>
        <w:t xml:space="preserve"> G.B. Novelli</w:t>
      </w:r>
    </w:p>
    <w:p w14:paraId="2F09C665" w14:textId="6925E35C" w:rsidR="00626C13" w:rsidRPr="00255DF7" w:rsidRDefault="00626C13" w:rsidP="00DA002F">
      <w:pPr>
        <w:pBdr>
          <w:top w:val="single" w:sz="4" w:space="1" w:color="auto"/>
          <w:left w:val="single" w:sz="4" w:space="4" w:color="auto"/>
          <w:bottom w:val="single" w:sz="4" w:space="1" w:color="auto"/>
          <w:right w:val="single" w:sz="4" w:space="4" w:color="auto"/>
        </w:pBdr>
        <w:autoSpaceDE w:val="0"/>
        <w:autoSpaceDN w:val="0"/>
        <w:adjustRightInd w:val="0"/>
        <w:jc w:val="right"/>
        <w:rPr>
          <w:rFonts w:ascii="Times New Roman" w:hAnsi="Times New Roman" w:cs="Times New Roman"/>
          <w:b/>
          <w:color w:val="000000"/>
        </w:rPr>
      </w:pPr>
      <w:r w:rsidRPr="00255DF7">
        <w:rPr>
          <w:rFonts w:ascii="Times New Roman" w:hAnsi="Times New Roman" w:cs="Times New Roman"/>
          <w:b/>
          <w:color w:val="000000"/>
        </w:rPr>
        <w:t>Marcianise (Ce)</w:t>
      </w:r>
    </w:p>
    <w:p w14:paraId="4D62EC12"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i/>
          <w:iCs/>
          <w:color w:val="000000"/>
        </w:rPr>
      </w:pPr>
      <w:r w:rsidRPr="00255DF7">
        <w:rPr>
          <w:rFonts w:ascii="Times New Roman" w:hAnsi="Times New Roman" w:cs="Times New Roman"/>
          <w:color w:val="000000"/>
        </w:rPr>
        <w:t xml:space="preserve"> </w:t>
      </w:r>
      <w:r w:rsidRPr="00255DF7">
        <w:rPr>
          <w:rFonts w:ascii="Times New Roman" w:hAnsi="Times New Roman" w:cs="Times New Roman"/>
          <w:i/>
          <w:iCs/>
          <w:color w:val="000000"/>
        </w:rPr>
        <w:t xml:space="preserve">Nome di chi compila la segnalazione: </w:t>
      </w:r>
    </w:p>
    <w:p w14:paraId="67073EB6"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p>
    <w:p w14:paraId="28F8E65E" w14:textId="0758D1DB" w:rsidR="00537621" w:rsidRPr="00214D09"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i/>
          <w:iCs/>
          <w:color w:val="000000"/>
        </w:rPr>
      </w:pPr>
      <w:proofErr w:type="gramStart"/>
      <w:r w:rsidRPr="00255DF7">
        <w:rPr>
          <w:rFonts w:ascii="Times New Roman" w:hAnsi="Times New Roman" w:cs="Times New Roman"/>
          <w:i/>
          <w:iCs/>
          <w:color w:val="000000"/>
        </w:rPr>
        <w:t>Data:</w:t>
      </w:r>
      <w:r w:rsidR="00255DF7">
        <w:rPr>
          <w:rFonts w:ascii="Times New Roman" w:hAnsi="Times New Roman" w:cs="Times New Roman"/>
          <w:i/>
          <w:iCs/>
          <w:color w:val="000000"/>
        </w:rPr>
        <w:t xml:space="preserve">   </w:t>
      </w:r>
      <w:proofErr w:type="gramEnd"/>
      <w:r w:rsidR="00255DF7">
        <w:rPr>
          <w:rFonts w:ascii="Times New Roman" w:hAnsi="Times New Roman" w:cs="Times New Roman"/>
          <w:i/>
          <w:iCs/>
          <w:color w:val="000000"/>
        </w:rPr>
        <w:t xml:space="preserve">                                                           </w:t>
      </w:r>
      <w:r w:rsidRPr="00255DF7">
        <w:rPr>
          <w:rFonts w:ascii="Times New Roman" w:hAnsi="Times New Roman" w:cs="Times New Roman"/>
          <w:i/>
          <w:iCs/>
          <w:color w:val="000000"/>
        </w:rPr>
        <w:t xml:space="preserve"> </w:t>
      </w:r>
      <w:r w:rsidR="00255DF7" w:rsidRPr="00255DF7">
        <w:rPr>
          <w:rFonts w:ascii="Times New Roman" w:hAnsi="Times New Roman" w:cs="Times New Roman"/>
          <w:i/>
          <w:iCs/>
          <w:color w:val="000000"/>
        </w:rPr>
        <w:t xml:space="preserve">Scuola: </w:t>
      </w:r>
    </w:p>
    <w:p w14:paraId="6FAA5BBE"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1. La persona che ha segnalato il caso di presunto bullismo/</w:t>
      </w:r>
      <w:proofErr w:type="spellStart"/>
      <w:r w:rsidRPr="00255DF7">
        <w:rPr>
          <w:rFonts w:ascii="Times New Roman" w:hAnsi="Times New Roman" w:cs="Times New Roman"/>
          <w:color w:val="000000"/>
        </w:rPr>
        <w:t>cyberbullismo</w:t>
      </w:r>
      <w:proofErr w:type="spellEnd"/>
      <w:r w:rsidRPr="00255DF7">
        <w:rPr>
          <w:rFonts w:ascii="Times New Roman" w:hAnsi="Times New Roman" w:cs="Times New Roman"/>
          <w:color w:val="000000"/>
        </w:rPr>
        <w:t xml:space="preserve"> era </w:t>
      </w:r>
    </w:p>
    <w:p w14:paraId="758E7FAE"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Segoe UI Symbol" w:hAnsi="Segoe UI Symbol" w:cs="Segoe UI Symbol"/>
          <w:color w:val="000000"/>
        </w:rPr>
        <w:t>❑</w:t>
      </w:r>
      <w:r w:rsidRPr="00255DF7">
        <w:rPr>
          <w:rFonts w:ascii="Times New Roman" w:hAnsi="Times New Roman" w:cs="Times New Roman"/>
          <w:color w:val="000000"/>
        </w:rPr>
        <w:t xml:space="preserve"> La vittima </w:t>
      </w:r>
    </w:p>
    <w:p w14:paraId="76C5398F"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Segoe UI Symbol" w:hAnsi="Segoe UI Symbol" w:cs="Segoe UI Symbol"/>
          <w:color w:val="000000"/>
        </w:rPr>
        <w:t>❑</w:t>
      </w:r>
      <w:r w:rsidRPr="00255DF7">
        <w:rPr>
          <w:rFonts w:ascii="Times New Roman" w:hAnsi="Times New Roman" w:cs="Times New Roman"/>
          <w:color w:val="000000"/>
        </w:rPr>
        <w:t xml:space="preserve"> Un compagno della vittima, nome__________________________ </w:t>
      </w:r>
    </w:p>
    <w:p w14:paraId="073E0CD4"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Segoe UI Symbol" w:hAnsi="Segoe UI Symbol" w:cs="Segoe UI Symbol"/>
          <w:color w:val="000000"/>
        </w:rPr>
        <w:t>❑</w:t>
      </w:r>
      <w:r w:rsidRPr="00255DF7">
        <w:rPr>
          <w:rFonts w:ascii="Times New Roman" w:hAnsi="Times New Roman" w:cs="Times New Roman"/>
          <w:color w:val="000000"/>
        </w:rPr>
        <w:t xml:space="preserve"> Madre/ Padre/Tutore della vittima, nome_____________________ </w:t>
      </w:r>
    </w:p>
    <w:p w14:paraId="727EC773"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Segoe UI Symbol" w:hAnsi="Segoe UI Symbol" w:cs="Segoe UI Symbol"/>
          <w:color w:val="000000"/>
        </w:rPr>
        <w:t>❑</w:t>
      </w:r>
      <w:r w:rsidRPr="00255DF7">
        <w:rPr>
          <w:rFonts w:ascii="Times New Roman" w:hAnsi="Times New Roman" w:cs="Times New Roman"/>
          <w:color w:val="000000"/>
        </w:rPr>
        <w:t xml:space="preserve"> Insegnante, nome _______________________________________ </w:t>
      </w:r>
    </w:p>
    <w:p w14:paraId="04B68DF4"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Segoe UI Symbol" w:hAnsi="Segoe UI Symbol" w:cs="Segoe UI Symbol"/>
          <w:color w:val="000000"/>
        </w:rPr>
        <w:t>❑</w:t>
      </w:r>
      <w:r w:rsidRPr="00255DF7">
        <w:rPr>
          <w:rFonts w:ascii="Times New Roman" w:hAnsi="Times New Roman" w:cs="Times New Roman"/>
          <w:color w:val="000000"/>
        </w:rPr>
        <w:t xml:space="preserve"> Altri: _________________________________________________ </w:t>
      </w:r>
    </w:p>
    <w:p w14:paraId="6A7070D3"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p>
    <w:p w14:paraId="76A54EC7"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 xml:space="preserve">2. Vittima _________________________Classe___________ </w:t>
      </w:r>
    </w:p>
    <w:p w14:paraId="3ECC195C"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 xml:space="preserve">Altre vittime _______________________Classe__________ </w:t>
      </w:r>
    </w:p>
    <w:p w14:paraId="36F5BC02"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 xml:space="preserve">Altre vittime _______________________Classe__________ </w:t>
      </w:r>
    </w:p>
    <w:p w14:paraId="0C3A6D8D"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3. Bullo/</w:t>
      </w:r>
      <w:proofErr w:type="spellStart"/>
      <w:r w:rsidRPr="00255DF7">
        <w:rPr>
          <w:rFonts w:ascii="Times New Roman" w:hAnsi="Times New Roman" w:cs="Times New Roman"/>
          <w:color w:val="000000"/>
        </w:rPr>
        <w:t>cyberbullo</w:t>
      </w:r>
      <w:proofErr w:type="spellEnd"/>
      <w:r w:rsidRPr="00255DF7">
        <w:rPr>
          <w:rFonts w:ascii="Times New Roman" w:hAnsi="Times New Roman" w:cs="Times New Roman"/>
          <w:color w:val="000000"/>
        </w:rPr>
        <w:t xml:space="preserve"> o i bulli/</w:t>
      </w:r>
      <w:proofErr w:type="spellStart"/>
      <w:r w:rsidRPr="00255DF7">
        <w:rPr>
          <w:rFonts w:ascii="Times New Roman" w:hAnsi="Times New Roman" w:cs="Times New Roman"/>
          <w:color w:val="000000"/>
        </w:rPr>
        <w:t>cyberbulli</w:t>
      </w:r>
      <w:proofErr w:type="spellEnd"/>
      <w:r w:rsidRPr="00255DF7">
        <w:rPr>
          <w:rFonts w:ascii="Times New Roman" w:hAnsi="Times New Roman" w:cs="Times New Roman"/>
          <w:color w:val="000000"/>
        </w:rPr>
        <w:t xml:space="preserve"> (o presunti) </w:t>
      </w:r>
    </w:p>
    <w:p w14:paraId="38895F03"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 xml:space="preserve">Nome ____________________________Classe__________ </w:t>
      </w:r>
    </w:p>
    <w:p w14:paraId="090ED70D"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 xml:space="preserve">Nome ____________________________Classe____________ </w:t>
      </w:r>
    </w:p>
    <w:p w14:paraId="195CC2D9"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 xml:space="preserve">Nome ____________________________Classe____________ </w:t>
      </w:r>
    </w:p>
    <w:p w14:paraId="16ABD05B"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p>
    <w:p w14:paraId="5864FE83"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 xml:space="preserve">4. Descrizione breve del problema presentato. Dare esempi concreti degli episodi di prepotenza. </w:t>
      </w:r>
    </w:p>
    <w:p w14:paraId="3584BE0F" w14:textId="10F498A0"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55DF7">
        <w:rPr>
          <w:rFonts w:ascii="Times New Roman" w:hAnsi="Times New Roman" w:cs="Times New Roman"/>
          <w:color w:val="000000"/>
        </w:rPr>
        <w:t>_____________________________</w:t>
      </w:r>
      <w:r w:rsidRPr="00255DF7">
        <w:rPr>
          <w:rFonts w:ascii="Times New Roman" w:hAnsi="Times New Roman" w:cs="Times New Roman"/>
          <w:color w:val="000000"/>
        </w:rPr>
        <w:t>_</w:t>
      </w:r>
    </w:p>
    <w:p w14:paraId="407C1074" w14:textId="77777777" w:rsidR="00537621" w:rsidRPr="00255DF7"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p>
    <w:p w14:paraId="72900529" w14:textId="2156C508" w:rsidR="00537621" w:rsidRDefault="00537621"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r w:rsidRPr="00255DF7">
        <w:rPr>
          <w:rFonts w:ascii="Times New Roman" w:hAnsi="Times New Roman" w:cs="Times New Roman"/>
          <w:color w:val="000000"/>
        </w:rPr>
        <w:t>5. Quante volte sono successi gli episodi?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55DF7">
        <w:rPr>
          <w:rFonts w:ascii="Times New Roman" w:hAnsi="Times New Roman" w:cs="Times New Roman"/>
          <w:color w:val="000000"/>
        </w:rPr>
        <w:t>____________________________</w:t>
      </w:r>
    </w:p>
    <w:p w14:paraId="00098007" w14:textId="77777777" w:rsidR="005B6FA8" w:rsidRPr="00255DF7" w:rsidRDefault="005B6FA8" w:rsidP="00537621">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rPr>
      </w:pPr>
    </w:p>
    <w:p w14:paraId="6EEC7320" w14:textId="77777777" w:rsidR="005B6FA8" w:rsidRDefault="005B6FA8" w:rsidP="0024085B">
      <w:pPr>
        <w:jc w:val="both"/>
        <w:rPr>
          <w:rFonts w:ascii="Times New Roman" w:hAnsi="Times New Roman" w:cs="Times New Roman"/>
          <w:b/>
          <w:bCs/>
          <w:sz w:val="24"/>
          <w:szCs w:val="24"/>
        </w:rPr>
      </w:pPr>
      <w:bookmarkStart w:id="0" w:name="_GoBack"/>
      <w:bookmarkEnd w:id="0"/>
    </w:p>
    <w:p w14:paraId="60B0D038" w14:textId="5B418CFC" w:rsidR="0039125A" w:rsidRDefault="00924EC8" w:rsidP="0024085B">
      <w:pPr>
        <w:jc w:val="both"/>
        <w:rPr>
          <w:rFonts w:ascii="Times New Roman" w:hAnsi="Times New Roman" w:cs="Times New Roman"/>
          <w:b/>
          <w:bCs/>
          <w:sz w:val="24"/>
          <w:szCs w:val="24"/>
        </w:rPr>
      </w:pPr>
      <w:r w:rsidRPr="00736CCA">
        <w:rPr>
          <w:rFonts w:ascii="Times New Roman" w:hAnsi="Times New Roman" w:cs="Times New Roman"/>
          <w:b/>
          <w:bCs/>
          <w:sz w:val="24"/>
          <w:szCs w:val="24"/>
        </w:rPr>
        <w:lastRenderedPageBreak/>
        <w:t xml:space="preserve">SANZIONI DISCIPLINARI </w:t>
      </w:r>
    </w:p>
    <w:p w14:paraId="7FA6BE9E" w14:textId="27080C33" w:rsidR="00736CCA" w:rsidRPr="00B267EE" w:rsidRDefault="005B1870" w:rsidP="0024085B">
      <w:pPr>
        <w:jc w:val="both"/>
        <w:rPr>
          <w:rFonts w:ascii="Times New Roman" w:hAnsi="Times New Roman" w:cs="Times New Roman"/>
          <w:sz w:val="24"/>
          <w:szCs w:val="24"/>
        </w:rPr>
      </w:pPr>
      <w:r w:rsidRPr="00B267EE">
        <w:rPr>
          <w:rFonts w:ascii="Times New Roman" w:hAnsi="Times New Roman" w:cs="Times New Roman"/>
          <w:sz w:val="24"/>
          <w:szCs w:val="24"/>
        </w:rPr>
        <w:t xml:space="preserve">I comportamenti, opportunamente accertati, che si configurano come forme di bullismo e </w:t>
      </w:r>
      <w:proofErr w:type="spellStart"/>
      <w:r w:rsidRPr="00B267EE">
        <w:rPr>
          <w:rFonts w:ascii="Times New Roman" w:hAnsi="Times New Roman" w:cs="Times New Roman"/>
          <w:sz w:val="24"/>
          <w:szCs w:val="24"/>
        </w:rPr>
        <w:t>cyberbullismo</w:t>
      </w:r>
      <w:proofErr w:type="spellEnd"/>
      <w:r w:rsidRPr="00B267EE">
        <w:rPr>
          <w:rFonts w:ascii="Times New Roman" w:hAnsi="Times New Roman" w:cs="Times New Roman"/>
          <w:sz w:val="24"/>
          <w:szCs w:val="24"/>
        </w:rPr>
        <w:t xml:space="preserve"> verranno considerati mancanze gravi e conseguentemente sanzionati sulla base di quanto previsto nel Regolamento d’Istituto.</w:t>
      </w:r>
    </w:p>
    <w:p w14:paraId="7AC8BB6B" w14:textId="01CAEF3C" w:rsidR="007C26EE" w:rsidRDefault="007C26EE" w:rsidP="0024085B">
      <w:pPr>
        <w:jc w:val="both"/>
      </w:pPr>
    </w:p>
    <w:tbl>
      <w:tblPr>
        <w:tblStyle w:val="Grigliatabella"/>
        <w:tblW w:w="0" w:type="auto"/>
        <w:tblLook w:val="04A0" w:firstRow="1" w:lastRow="0" w:firstColumn="1" w:lastColumn="0" w:noHBand="0" w:noVBand="1"/>
      </w:tblPr>
      <w:tblGrid>
        <w:gridCol w:w="3320"/>
        <w:gridCol w:w="1974"/>
        <w:gridCol w:w="4334"/>
      </w:tblGrid>
      <w:tr w:rsidR="00A9652D" w:rsidRPr="00BE7F1A" w14:paraId="355EBBF9" w14:textId="3F394E04" w:rsidTr="00AA302C">
        <w:tc>
          <w:tcPr>
            <w:tcW w:w="0" w:type="auto"/>
          </w:tcPr>
          <w:p w14:paraId="51485FB7" w14:textId="5D512FFF" w:rsidR="00A9652D" w:rsidRPr="00BE7F1A" w:rsidRDefault="00A9652D" w:rsidP="006827DC">
            <w:pPr>
              <w:jc w:val="both"/>
              <w:rPr>
                <w:rFonts w:ascii="Times New Roman" w:hAnsi="Times New Roman" w:cs="Times New Roman"/>
                <w:sz w:val="24"/>
                <w:szCs w:val="24"/>
              </w:rPr>
            </w:pPr>
            <w:r w:rsidRPr="00BE7F1A">
              <w:rPr>
                <w:rFonts w:ascii="Times New Roman" w:hAnsi="Times New Roman" w:cs="Times New Roman"/>
                <w:sz w:val="24"/>
                <w:szCs w:val="24"/>
              </w:rPr>
              <w:t>Comportamenti da sanzionare</w:t>
            </w:r>
          </w:p>
        </w:tc>
        <w:tc>
          <w:tcPr>
            <w:tcW w:w="0" w:type="auto"/>
          </w:tcPr>
          <w:p w14:paraId="17305CA4" w14:textId="6C3DD337" w:rsidR="00A9652D" w:rsidRPr="00BE7F1A" w:rsidRDefault="00A9652D" w:rsidP="006827DC">
            <w:pPr>
              <w:jc w:val="both"/>
              <w:rPr>
                <w:rFonts w:ascii="Times New Roman" w:hAnsi="Times New Roman" w:cs="Times New Roman"/>
                <w:sz w:val="24"/>
                <w:szCs w:val="24"/>
              </w:rPr>
            </w:pPr>
            <w:r w:rsidRPr="00BE7F1A">
              <w:rPr>
                <w:rFonts w:ascii="Times New Roman" w:hAnsi="Times New Roman" w:cs="Times New Roman"/>
                <w:sz w:val="24"/>
                <w:szCs w:val="24"/>
              </w:rPr>
              <w:t xml:space="preserve">CHI accerta? </w:t>
            </w:r>
          </w:p>
        </w:tc>
        <w:tc>
          <w:tcPr>
            <w:tcW w:w="0" w:type="auto"/>
          </w:tcPr>
          <w:p w14:paraId="3A289570" w14:textId="410A21D9" w:rsidR="00A9652D" w:rsidRPr="00BE7F1A" w:rsidRDefault="00A9652D" w:rsidP="006827DC">
            <w:pPr>
              <w:jc w:val="both"/>
              <w:rPr>
                <w:rFonts w:ascii="Times New Roman" w:hAnsi="Times New Roman" w:cs="Times New Roman"/>
                <w:sz w:val="24"/>
                <w:szCs w:val="24"/>
              </w:rPr>
            </w:pPr>
            <w:r w:rsidRPr="00BE7F1A">
              <w:rPr>
                <w:rFonts w:ascii="Times New Roman" w:hAnsi="Times New Roman" w:cs="Times New Roman"/>
                <w:sz w:val="24"/>
                <w:szCs w:val="24"/>
              </w:rPr>
              <w:t xml:space="preserve"> CHI STABILISCE E COME? procedure </w:t>
            </w:r>
          </w:p>
        </w:tc>
      </w:tr>
      <w:tr w:rsidR="00A9652D" w:rsidRPr="00BE7F1A" w14:paraId="1A333C0A" w14:textId="7CA6DC04" w:rsidTr="00AA302C">
        <w:tc>
          <w:tcPr>
            <w:tcW w:w="0" w:type="auto"/>
          </w:tcPr>
          <w:p w14:paraId="0E5E025F" w14:textId="5DE298F2" w:rsidR="00A9652D" w:rsidRPr="00BE7F1A" w:rsidRDefault="000B216C" w:rsidP="0024085B">
            <w:pPr>
              <w:jc w:val="both"/>
              <w:rPr>
                <w:rFonts w:ascii="Times New Roman" w:hAnsi="Times New Roman" w:cs="Times New Roman"/>
                <w:sz w:val="24"/>
                <w:szCs w:val="24"/>
              </w:rPr>
            </w:pPr>
            <w:r>
              <w:rPr>
                <w:rFonts w:ascii="Times New Roman" w:hAnsi="Times New Roman" w:cs="Times New Roman"/>
                <w:sz w:val="24"/>
                <w:szCs w:val="24"/>
              </w:rPr>
              <w:t>U</w:t>
            </w:r>
            <w:r w:rsidR="00A9652D" w:rsidRPr="00BE7F1A">
              <w:rPr>
                <w:rFonts w:ascii="Times New Roman" w:hAnsi="Times New Roman" w:cs="Times New Roman"/>
                <w:sz w:val="24"/>
                <w:szCs w:val="24"/>
              </w:rPr>
              <w:t>tilizzo del telefono cellulare durante le lezioni</w:t>
            </w:r>
          </w:p>
        </w:tc>
        <w:tc>
          <w:tcPr>
            <w:tcW w:w="0" w:type="auto"/>
          </w:tcPr>
          <w:p w14:paraId="21ECF301" w14:textId="03EC8BE8" w:rsidR="00A9652D" w:rsidRPr="00BE7F1A" w:rsidRDefault="000E553B"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che rileva l’infrazione</w:t>
            </w:r>
          </w:p>
        </w:tc>
        <w:tc>
          <w:tcPr>
            <w:tcW w:w="0" w:type="auto"/>
          </w:tcPr>
          <w:p w14:paraId="2FE3446D" w14:textId="6D7A7793" w:rsidR="00A9652D" w:rsidRPr="00BE7F1A" w:rsidRDefault="000E553B" w:rsidP="0024085B">
            <w:pPr>
              <w:jc w:val="both"/>
              <w:rPr>
                <w:rFonts w:ascii="Times New Roman" w:hAnsi="Times New Roman" w:cs="Times New Roman"/>
                <w:sz w:val="24"/>
                <w:szCs w:val="24"/>
              </w:rPr>
            </w:pPr>
            <w:r w:rsidRPr="00BE7F1A">
              <w:rPr>
                <w:rFonts w:ascii="Times New Roman" w:hAnsi="Times New Roman" w:cs="Times New Roman"/>
                <w:sz w:val="24"/>
                <w:szCs w:val="24"/>
              </w:rPr>
              <w:t xml:space="preserve">Il docente che rileva l’infrazione ritira temporaneamente il cellulare, richiama verbalmente l’allievo annotando sul registro di classe sia cartaceo che elettronico l’accaduto e la sanzione irrogata (richiamo verbale). Alla seconda infrazione, fermo restante il ritiro temporaneo del cellulare da parte del docente, si procede ad ammonizione scritta sul registro di classe sia cartaceo che elettronico. Alla terza infrazione si procede ad ammonizione scritta sul registro di classe sia cartaceo che elettronico con convocazione dei genitori. Alla quarta infrazione (stessa procedura per ulteriori infrazioni) il docente che rileva l’infrazione, dopo aver ritirato temporaneamente il cellulare, annota sul registro di classe sia cartaceo che elettronico per informare il coordinatore di classe. Il D.S., poi, informato dal coordinatore di classe ed accertatosi del ripetersi dell'infrazione, contesta formalmente la stessa all’ interessato invitandolo a produrre le proprie difese entro gg. tre dalla data di contestazione. Nel contempo il D.S. convoca il Consiglio di Classe, in forma allargata (se un rappresentante è parte in causa deve essere sostituito dal primo dei non eletti), dello studente che ha commesso l'infrazione. Il </w:t>
            </w:r>
            <w:proofErr w:type="spellStart"/>
            <w:r w:rsidRPr="00BE7F1A">
              <w:rPr>
                <w:rFonts w:ascii="Times New Roman" w:hAnsi="Times New Roman" w:cs="Times New Roman"/>
                <w:sz w:val="24"/>
                <w:szCs w:val="24"/>
              </w:rPr>
              <w:t>CdC</w:t>
            </w:r>
            <w:proofErr w:type="spellEnd"/>
            <w:r w:rsidRPr="00BE7F1A">
              <w:rPr>
                <w:rFonts w:ascii="Times New Roman" w:hAnsi="Times New Roman" w:cs="Times New Roman"/>
                <w:sz w:val="24"/>
                <w:szCs w:val="24"/>
              </w:rPr>
              <w:t>, esaminate le eventuali difese prodotte dallo studente, decide se esistono gli estremi per irrogare, in progressione, una sanzione che preveda: -esclusione dai benefici (partecipazione a gare, visite, viaggi d’istruzione, agevolazioni economiche ecc.). -allontanamento dalla comunità scolastica per un periodo non superiore a 15 giorni</w:t>
            </w:r>
          </w:p>
        </w:tc>
      </w:tr>
      <w:tr w:rsidR="00A9652D" w:rsidRPr="00BE7F1A" w14:paraId="2ABA022C" w14:textId="1215B59C" w:rsidTr="00AA302C">
        <w:tc>
          <w:tcPr>
            <w:tcW w:w="0" w:type="auto"/>
          </w:tcPr>
          <w:p w14:paraId="45B293DD" w14:textId="77777777" w:rsidR="00A9652D" w:rsidRPr="00BE7F1A" w:rsidRDefault="005B62AF" w:rsidP="0024085B">
            <w:pPr>
              <w:jc w:val="both"/>
              <w:rPr>
                <w:rFonts w:ascii="Times New Roman" w:hAnsi="Times New Roman" w:cs="Times New Roman"/>
                <w:sz w:val="24"/>
                <w:szCs w:val="24"/>
              </w:rPr>
            </w:pPr>
            <w:r w:rsidRPr="00BE7F1A">
              <w:rPr>
                <w:rFonts w:ascii="Times New Roman" w:hAnsi="Times New Roman" w:cs="Times New Roman"/>
                <w:sz w:val="24"/>
                <w:szCs w:val="24"/>
              </w:rPr>
              <w:lastRenderedPageBreak/>
              <w:t xml:space="preserve">Insulti, epiteti volgari e/o offensivi e/o provocatori verso </w:t>
            </w:r>
          </w:p>
          <w:p w14:paraId="3A931AD5" w14:textId="541E5C0B" w:rsidR="0046261D" w:rsidRPr="00BE7F1A" w:rsidRDefault="0046261D" w:rsidP="0024085B">
            <w:pPr>
              <w:jc w:val="both"/>
              <w:rPr>
                <w:rFonts w:ascii="Times New Roman" w:hAnsi="Times New Roman" w:cs="Times New Roman"/>
                <w:sz w:val="24"/>
                <w:szCs w:val="24"/>
              </w:rPr>
            </w:pPr>
            <w:proofErr w:type="gramStart"/>
            <w:r w:rsidRPr="00BE7F1A">
              <w:rPr>
                <w:rFonts w:ascii="Times New Roman" w:hAnsi="Times New Roman" w:cs="Times New Roman"/>
                <w:sz w:val="24"/>
                <w:szCs w:val="24"/>
              </w:rPr>
              <w:t>personale</w:t>
            </w:r>
            <w:proofErr w:type="gramEnd"/>
            <w:r w:rsidRPr="00BE7F1A">
              <w:rPr>
                <w:rFonts w:ascii="Times New Roman" w:hAnsi="Times New Roman" w:cs="Times New Roman"/>
                <w:sz w:val="24"/>
                <w:szCs w:val="24"/>
              </w:rPr>
              <w:t xml:space="preserve"> della scuola e/o i compagni</w:t>
            </w:r>
          </w:p>
        </w:tc>
        <w:tc>
          <w:tcPr>
            <w:tcW w:w="0" w:type="auto"/>
          </w:tcPr>
          <w:p w14:paraId="1D3F9168" w14:textId="75B24D4F" w:rsidR="00A9652D" w:rsidRPr="00BE7F1A" w:rsidRDefault="00702F32" w:rsidP="0024085B">
            <w:pPr>
              <w:jc w:val="both"/>
              <w:rPr>
                <w:rFonts w:ascii="Times New Roman" w:hAnsi="Times New Roman" w:cs="Times New Roman"/>
                <w:sz w:val="24"/>
                <w:szCs w:val="24"/>
              </w:rPr>
            </w:pPr>
            <w:r w:rsidRPr="00BE7F1A">
              <w:rPr>
                <w:rFonts w:ascii="Times New Roman" w:hAnsi="Times New Roman" w:cs="Times New Roman"/>
                <w:sz w:val="24"/>
                <w:szCs w:val="24"/>
              </w:rPr>
              <w:t xml:space="preserve">Il docente e/o collaboratore scolastico e/o altro </w:t>
            </w:r>
            <w:r w:rsidR="00D61F40" w:rsidRPr="00BE7F1A">
              <w:rPr>
                <w:rFonts w:ascii="Times New Roman" w:hAnsi="Times New Roman" w:cs="Times New Roman"/>
                <w:sz w:val="24"/>
                <w:szCs w:val="24"/>
              </w:rPr>
              <w:t>personale scolastico presente</w:t>
            </w:r>
          </w:p>
        </w:tc>
        <w:tc>
          <w:tcPr>
            <w:tcW w:w="0" w:type="auto"/>
          </w:tcPr>
          <w:p w14:paraId="0D052CCB" w14:textId="0F47281B" w:rsidR="00A9652D" w:rsidRPr="00BE7F1A" w:rsidRDefault="0046261D"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che rileva personalmente l’infrazione oppure in seguito a segnalazione del collaboratore richiama verbalmente l’allievo, annotando sul registro di classe sia cartaceo che elettronico l’accaduto e la sanzione irrogata (richiamo verbale). Alla seconda infrazione si procede ad ammonizione scritta</w:t>
            </w:r>
            <w:r w:rsidR="00AB38D9" w:rsidRPr="00BE7F1A">
              <w:rPr>
                <w:rFonts w:ascii="Times New Roman" w:hAnsi="Times New Roman" w:cs="Times New Roman"/>
                <w:sz w:val="24"/>
                <w:szCs w:val="24"/>
              </w:rPr>
              <w:t xml:space="preserve"> sul registro di classe. Alla terza infrazione si procede ad ammonizione scritta sul registro di classe sia cartaceo che elettronico con convocazione dei genitori. Alla quarta infrazione (stessa procedura per ulteriori infrazioni) il docente che rileva l’infrazione annota sul registro di classe sia cartaceo che elettronico ed informa repentinamente il coordinatore di classe. Il D.S., poi, informato dal coordinatore di classe, accertatosi del ripetersi dell'infrazione, contesta formalmente la stessa all’ interessato invitandolo a produrre le proprie difese entro gg. tre dalla data di contestazione. Nel contempo il D.S. convoca il Consiglio di Classe, in forma allargata (se un rappresentante è parte in causa deve essere sostituito dal primo dei non eletti), dello studente che ha commesso l'infrazione. Il </w:t>
            </w:r>
            <w:proofErr w:type="spellStart"/>
            <w:r w:rsidR="00AB38D9" w:rsidRPr="00BE7F1A">
              <w:rPr>
                <w:rFonts w:ascii="Times New Roman" w:hAnsi="Times New Roman" w:cs="Times New Roman"/>
                <w:sz w:val="24"/>
                <w:szCs w:val="24"/>
              </w:rPr>
              <w:t>CdC</w:t>
            </w:r>
            <w:proofErr w:type="spellEnd"/>
            <w:r w:rsidR="00AB38D9" w:rsidRPr="00BE7F1A">
              <w:rPr>
                <w:rFonts w:ascii="Times New Roman" w:hAnsi="Times New Roman" w:cs="Times New Roman"/>
                <w:sz w:val="24"/>
                <w:szCs w:val="24"/>
              </w:rPr>
              <w:t>, esaminate le eventuali difese prodotte dallo studente, decide se esistono gli estremi per irrogare, in progressione, una sanzione che preveda: -esclusione dai benefici (partecipazione a gare, visite, viaggi d’istruzione, agevolazioni economiche ecc.). -allontanamento dalla comunità scolastica per un periodo non superiore a 15 giorni</w:t>
            </w:r>
          </w:p>
        </w:tc>
      </w:tr>
      <w:tr w:rsidR="00A9652D" w:rsidRPr="00BE7F1A" w14:paraId="0B60AC41" w14:textId="0E7134F5" w:rsidTr="00AA302C">
        <w:tc>
          <w:tcPr>
            <w:tcW w:w="0" w:type="auto"/>
          </w:tcPr>
          <w:p w14:paraId="3CF21F16" w14:textId="3A95488C" w:rsidR="00A9652D" w:rsidRPr="00BE7F1A" w:rsidRDefault="00AB38D9" w:rsidP="0024085B">
            <w:pPr>
              <w:jc w:val="both"/>
              <w:rPr>
                <w:rFonts w:ascii="Times New Roman" w:hAnsi="Times New Roman" w:cs="Times New Roman"/>
                <w:sz w:val="24"/>
                <w:szCs w:val="24"/>
              </w:rPr>
            </w:pPr>
            <w:r w:rsidRPr="00BE7F1A">
              <w:rPr>
                <w:rFonts w:ascii="Times New Roman" w:hAnsi="Times New Roman" w:cs="Times New Roman"/>
                <w:sz w:val="24"/>
                <w:szCs w:val="24"/>
              </w:rPr>
              <w:t>Propaganda e teorizzazione della discriminazione nei confronti di altre person</w:t>
            </w:r>
            <w:r w:rsidR="00761B87" w:rsidRPr="00BE7F1A">
              <w:rPr>
                <w:rFonts w:ascii="Times New Roman" w:hAnsi="Times New Roman" w:cs="Times New Roman"/>
                <w:sz w:val="24"/>
                <w:szCs w:val="24"/>
              </w:rPr>
              <w:t>e</w:t>
            </w:r>
          </w:p>
        </w:tc>
        <w:tc>
          <w:tcPr>
            <w:tcW w:w="0" w:type="auto"/>
          </w:tcPr>
          <w:p w14:paraId="10FE6B22" w14:textId="025E2665" w:rsidR="00A9652D" w:rsidRPr="00BE7F1A" w:rsidRDefault="00376F6B"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e/o collaboratore scolastico e/o altro personale scolastico prese</w:t>
            </w:r>
          </w:p>
        </w:tc>
        <w:tc>
          <w:tcPr>
            <w:tcW w:w="0" w:type="auto"/>
          </w:tcPr>
          <w:p w14:paraId="40466598" w14:textId="3A2809B5" w:rsidR="00A9652D" w:rsidRPr="00BE7F1A" w:rsidRDefault="00376F6B" w:rsidP="0024085B">
            <w:pPr>
              <w:jc w:val="both"/>
              <w:rPr>
                <w:rFonts w:ascii="Times New Roman" w:hAnsi="Times New Roman" w:cs="Times New Roman"/>
                <w:sz w:val="24"/>
                <w:szCs w:val="24"/>
              </w:rPr>
            </w:pPr>
            <w:r w:rsidRPr="00BE7F1A">
              <w:rPr>
                <w:rFonts w:ascii="Times New Roman" w:hAnsi="Times New Roman" w:cs="Times New Roman"/>
                <w:sz w:val="24"/>
                <w:szCs w:val="24"/>
              </w:rPr>
              <w:t xml:space="preserve">Il docente che rileva personalmente l’infrazione oppure in seguito a segnalazione del collaboratore o altro personale scolastico riporta l’accaduto sul registro di classe sia cartaceo che elettronico ed informa il D.S che, accertatosi dell’avvenuta infrazione, contesta formalmente la stessa all’ interessato invitandolo a produrre le proprie difese entro gg. tre dalla data di contestazione. Nel contempo il D.S. convoca il Consiglio di Classe che, </w:t>
            </w:r>
            <w:r w:rsidRPr="00BE7F1A">
              <w:rPr>
                <w:rFonts w:ascii="Times New Roman" w:hAnsi="Times New Roman" w:cs="Times New Roman"/>
                <w:sz w:val="24"/>
                <w:szCs w:val="24"/>
              </w:rPr>
              <w:lastRenderedPageBreak/>
              <w:t xml:space="preserve">esaminate le eventuali difese prodotte dallo studente, decide se esistono gli estremi per irrogare una sanzione che preveda: -allontanamento dalla comunità scolastica per un periodo pari a 10 giorni. In caso di recidiva si ripete la stessa procedura irrogando una sanzione che prevede un allontanamento dalla comunità scolastica per un periodo comunque inferiore a 15 giorni ma superiore a 10. In casi di gravità accertata si rimanda a quanto esplicitato nella </w:t>
            </w:r>
            <w:r w:rsidRPr="005B6FA8">
              <w:rPr>
                <w:rFonts w:ascii="Times New Roman" w:hAnsi="Times New Roman" w:cs="Times New Roman"/>
                <w:b/>
                <w:sz w:val="24"/>
                <w:szCs w:val="24"/>
              </w:rPr>
              <w:t>NOTA 1</w:t>
            </w:r>
          </w:p>
        </w:tc>
      </w:tr>
      <w:tr w:rsidR="00A9652D" w:rsidRPr="00BE7F1A" w14:paraId="716B0DC9" w14:textId="1033669B" w:rsidTr="00AA302C">
        <w:tc>
          <w:tcPr>
            <w:tcW w:w="0" w:type="auto"/>
          </w:tcPr>
          <w:p w14:paraId="16BCF63C" w14:textId="2FB2B51A" w:rsidR="00A9652D" w:rsidRPr="00BE7F1A" w:rsidRDefault="00744884" w:rsidP="0024085B">
            <w:pPr>
              <w:jc w:val="both"/>
              <w:rPr>
                <w:rFonts w:ascii="Times New Roman" w:hAnsi="Times New Roman" w:cs="Times New Roman"/>
                <w:sz w:val="24"/>
                <w:szCs w:val="24"/>
              </w:rPr>
            </w:pPr>
            <w:r w:rsidRPr="00BE7F1A">
              <w:rPr>
                <w:rFonts w:ascii="Times New Roman" w:hAnsi="Times New Roman" w:cs="Times New Roman"/>
                <w:sz w:val="24"/>
                <w:szCs w:val="24"/>
              </w:rPr>
              <w:lastRenderedPageBreak/>
              <w:t>L’alunno commette azioni che violano la dignità e il rispetto della</w:t>
            </w:r>
            <w:r w:rsidR="004A2263" w:rsidRPr="00BE7F1A">
              <w:rPr>
                <w:rFonts w:ascii="Times New Roman" w:hAnsi="Times New Roman" w:cs="Times New Roman"/>
                <w:sz w:val="24"/>
                <w:szCs w:val="24"/>
              </w:rPr>
              <w:t xml:space="preserve"> persona umana (come bullismo, </w:t>
            </w:r>
            <w:proofErr w:type="spellStart"/>
            <w:r w:rsidR="004A2263" w:rsidRPr="00BE7F1A">
              <w:rPr>
                <w:rFonts w:ascii="Times New Roman" w:hAnsi="Times New Roman" w:cs="Times New Roman"/>
                <w:sz w:val="24"/>
                <w:szCs w:val="24"/>
              </w:rPr>
              <w:t>cyberbullismo</w:t>
            </w:r>
            <w:proofErr w:type="spellEnd"/>
            <w:r w:rsidR="004A2263" w:rsidRPr="00BE7F1A">
              <w:rPr>
                <w:rFonts w:ascii="Times New Roman" w:hAnsi="Times New Roman" w:cs="Times New Roman"/>
                <w:sz w:val="24"/>
                <w:szCs w:val="24"/>
              </w:rPr>
              <w:t>…</w:t>
            </w:r>
            <w:proofErr w:type="gramStart"/>
            <w:r w:rsidR="004A2263" w:rsidRPr="00BE7F1A">
              <w:rPr>
                <w:rFonts w:ascii="Times New Roman" w:hAnsi="Times New Roman" w:cs="Times New Roman"/>
                <w:sz w:val="24"/>
                <w:szCs w:val="24"/>
              </w:rPr>
              <w:t xml:space="preserve"> ..</w:t>
            </w:r>
            <w:proofErr w:type="gramEnd"/>
            <w:r w:rsidR="004A2263" w:rsidRPr="00BE7F1A">
              <w:rPr>
                <w:rFonts w:ascii="Times New Roman" w:hAnsi="Times New Roman" w:cs="Times New Roman"/>
                <w:sz w:val="24"/>
                <w:szCs w:val="24"/>
              </w:rPr>
              <w:t>)</w:t>
            </w:r>
          </w:p>
        </w:tc>
        <w:tc>
          <w:tcPr>
            <w:tcW w:w="0" w:type="auto"/>
          </w:tcPr>
          <w:p w14:paraId="0FEC2599" w14:textId="508CEB71" w:rsidR="00A9652D" w:rsidRPr="00BE7F1A" w:rsidRDefault="00744884"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e/o collaboratore scolastico e/o altro personale</w:t>
            </w:r>
            <w:r w:rsidR="004A2263" w:rsidRPr="00BE7F1A">
              <w:rPr>
                <w:rFonts w:ascii="Times New Roman" w:hAnsi="Times New Roman" w:cs="Times New Roman"/>
                <w:sz w:val="24"/>
                <w:szCs w:val="24"/>
              </w:rPr>
              <w:t xml:space="preserve"> scolastico presente</w:t>
            </w:r>
          </w:p>
        </w:tc>
        <w:tc>
          <w:tcPr>
            <w:tcW w:w="0" w:type="auto"/>
          </w:tcPr>
          <w:p w14:paraId="5A7A0289" w14:textId="2CEE9CBB" w:rsidR="00A9652D" w:rsidRPr="00BE7F1A" w:rsidRDefault="00744884"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che rileva personalmente l’infrazione oppure in seguito a segnalazione del collaboratore o altro personale scolastico riporta l’accaduto sul registro di classe sia cartaceo che elettronico ed informa il D.S che, accertatosi dell’avvenuta infrazione, contesta formalmente la stessa all’ interessato invitandolo a produrre le proprie difese entro gg. tre dalla data di</w:t>
            </w:r>
            <w:r w:rsidR="008019A6" w:rsidRPr="00BE7F1A">
              <w:rPr>
                <w:rFonts w:ascii="Times New Roman" w:hAnsi="Times New Roman" w:cs="Times New Roman"/>
                <w:sz w:val="24"/>
                <w:szCs w:val="24"/>
              </w:rPr>
              <w:t xml:space="preserve"> contestazione. Nel contempo il D.S. convoca il Consiglio di Classe che, esaminate le eventuali difese prodotte dallo studente, decide se esistono gli estremi per irrogare una sanzione che preveda: allontanamento dalla comunità scolastica per un periodo pari a 10 giorni. In caso di recidiva si ripete la stessa procedura irrogando una sanzione che prevede un allontanamento dalla comunità scolastica per un periodo comunque inferiore a 15 giorni ma superiore a 10. In casi di gravità accertata si rimanda a quanto esplicitato nella </w:t>
            </w:r>
            <w:r w:rsidR="008019A6" w:rsidRPr="005B6FA8">
              <w:rPr>
                <w:rFonts w:ascii="Times New Roman" w:hAnsi="Times New Roman" w:cs="Times New Roman"/>
                <w:b/>
                <w:sz w:val="24"/>
                <w:szCs w:val="24"/>
              </w:rPr>
              <w:t>NOTA 1</w:t>
            </w:r>
          </w:p>
        </w:tc>
      </w:tr>
      <w:tr w:rsidR="00A9652D" w:rsidRPr="00BE7F1A" w14:paraId="72D88BCD" w14:textId="2F1DC946" w:rsidTr="00AA302C">
        <w:tc>
          <w:tcPr>
            <w:tcW w:w="0" w:type="auto"/>
          </w:tcPr>
          <w:p w14:paraId="32FCC27E" w14:textId="7646D1B9" w:rsidR="00A9652D" w:rsidRPr="00BE7F1A" w:rsidRDefault="008019A6" w:rsidP="0024085B">
            <w:pPr>
              <w:jc w:val="both"/>
              <w:rPr>
                <w:rFonts w:ascii="Times New Roman" w:hAnsi="Times New Roman" w:cs="Times New Roman"/>
                <w:sz w:val="24"/>
                <w:szCs w:val="24"/>
              </w:rPr>
            </w:pPr>
            <w:r w:rsidRPr="00BE7F1A">
              <w:rPr>
                <w:rFonts w:ascii="Times New Roman" w:hAnsi="Times New Roman" w:cs="Times New Roman"/>
                <w:sz w:val="24"/>
                <w:szCs w:val="24"/>
              </w:rPr>
              <w:t>L’alunno si comporta in maniera violenta e litigiosa, provocando danni fisici a persone e/ o a cose</w:t>
            </w:r>
          </w:p>
        </w:tc>
        <w:tc>
          <w:tcPr>
            <w:tcW w:w="0" w:type="auto"/>
          </w:tcPr>
          <w:p w14:paraId="0DC25236" w14:textId="78B346AD" w:rsidR="00A9652D" w:rsidRPr="00BE7F1A" w:rsidRDefault="008019A6"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e/o collaboratore scolastico e/o altro personale scolastico presente</w:t>
            </w:r>
          </w:p>
        </w:tc>
        <w:tc>
          <w:tcPr>
            <w:tcW w:w="0" w:type="auto"/>
          </w:tcPr>
          <w:p w14:paraId="041FB5F2" w14:textId="04DCB83C" w:rsidR="00A9652D" w:rsidRPr="00BE7F1A" w:rsidRDefault="002854AA"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che rileva personalmente l’infrazione oppure in seguito a segnalazione del collaboratore o altro personale scolastico riporta l’accaduto sul registro di classe sia cartaceo che elettronico ed informa il D.S che, accertatosi dell’avvenuta infrazione, contesta formalmente la stessa all’ interessato invitandolo a produrre le proprie difese entro gg. tre dalla data di contestazione. Nel</w:t>
            </w:r>
            <w:r w:rsidR="00214D09">
              <w:rPr>
                <w:rFonts w:ascii="Times New Roman" w:hAnsi="Times New Roman" w:cs="Times New Roman"/>
                <w:sz w:val="24"/>
                <w:szCs w:val="24"/>
              </w:rPr>
              <w:t xml:space="preserve"> </w:t>
            </w:r>
            <w:r w:rsidRPr="00BE7F1A">
              <w:rPr>
                <w:rFonts w:ascii="Times New Roman" w:hAnsi="Times New Roman" w:cs="Times New Roman"/>
                <w:sz w:val="24"/>
                <w:szCs w:val="24"/>
              </w:rPr>
              <w:t xml:space="preserve">contempo il D.S. convoca il Consiglio di Classe che, </w:t>
            </w:r>
            <w:r w:rsidRPr="00BE7F1A">
              <w:rPr>
                <w:rFonts w:ascii="Times New Roman" w:hAnsi="Times New Roman" w:cs="Times New Roman"/>
                <w:sz w:val="24"/>
                <w:szCs w:val="24"/>
              </w:rPr>
              <w:lastRenderedPageBreak/>
              <w:t xml:space="preserve">esaminate le eventuali difese prodotte dallo studente, decide se esistono gli estremi per irrogare una sanzione che preveda: allontanamento dalla comunità scolastica per un periodo pari a 10 giorni. In caso di recidiva si ripete la stessa procedura irrogando una sanzione che prevede un allontanamento dalla comunità scolastica per un periodo comunque inferiore a 15 giorni ma superiore a 10. In casi di gravità accertata si rimanda a quanto esplicitato nella </w:t>
            </w:r>
            <w:r w:rsidRPr="005B6FA8">
              <w:rPr>
                <w:rFonts w:ascii="Times New Roman" w:hAnsi="Times New Roman" w:cs="Times New Roman"/>
                <w:b/>
                <w:sz w:val="24"/>
                <w:szCs w:val="24"/>
              </w:rPr>
              <w:t>NOTA 1</w:t>
            </w:r>
          </w:p>
        </w:tc>
      </w:tr>
      <w:tr w:rsidR="002854AA" w:rsidRPr="00BE7F1A" w14:paraId="602D7E86" w14:textId="77777777" w:rsidTr="00AA302C">
        <w:tc>
          <w:tcPr>
            <w:tcW w:w="0" w:type="auto"/>
          </w:tcPr>
          <w:p w14:paraId="1D642816" w14:textId="04C10DD0" w:rsidR="002854AA" w:rsidRPr="00BE7F1A" w:rsidRDefault="00D451A2" w:rsidP="0024085B">
            <w:pPr>
              <w:jc w:val="both"/>
              <w:rPr>
                <w:rFonts w:ascii="Times New Roman" w:hAnsi="Times New Roman" w:cs="Times New Roman"/>
                <w:sz w:val="24"/>
                <w:szCs w:val="24"/>
              </w:rPr>
            </w:pPr>
            <w:r w:rsidRPr="00BE7F1A">
              <w:rPr>
                <w:rFonts w:ascii="Times New Roman" w:hAnsi="Times New Roman" w:cs="Times New Roman"/>
                <w:sz w:val="24"/>
                <w:szCs w:val="24"/>
              </w:rPr>
              <w:lastRenderedPageBreak/>
              <w:t>L’alunno utilizza parole o frasi offensive nei confronti delle Istituzioni Capo d'Istituto e/o dei docenti e/o del personale della scuola e/o dei compagni</w:t>
            </w:r>
          </w:p>
        </w:tc>
        <w:tc>
          <w:tcPr>
            <w:tcW w:w="0" w:type="auto"/>
          </w:tcPr>
          <w:p w14:paraId="26629E79" w14:textId="1159EACE" w:rsidR="002854AA" w:rsidRPr="00BE7F1A" w:rsidRDefault="00D451A2"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e/o collaboratore scolastico e/o altro personale scolastico presente</w:t>
            </w:r>
          </w:p>
        </w:tc>
        <w:tc>
          <w:tcPr>
            <w:tcW w:w="0" w:type="auto"/>
          </w:tcPr>
          <w:p w14:paraId="30665090" w14:textId="0C219938" w:rsidR="002854AA" w:rsidRPr="00BE7F1A" w:rsidRDefault="00D451A2" w:rsidP="0024085B">
            <w:pPr>
              <w:jc w:val="both"/>
              <w:rPr>
                <w:rFonts w:ascii="Times New Roman" w:hAnsi="Times New Roman" w:cs="Times New Roman"/>
                <w:sz w:val="24"/>
                <w:szCs w:val="24"/>
              </w:rPr>
            </w:pPr>
            <w:r w:rsidRPr="00BE7F1A">
              <w:rPr>
                <w:rFonts w:ascii="Times New Roman" w:hAnsi="Times New Roman" w:cs="Times New Roman"/>
                <w:sz w:val="24"/>
                <w:szCs w:val="24"/>
              </w:rPr>
              <w:t xml:space="preserve">Il docente che rileva personalmente l’infrazione oppure in seguito a segnalazione del collaboratore o altro personale scolastico riporta l’accaduto sul registro di classe sia cartaceo che elettronico ed informa il D.S che, accertatosi dell’avvenuta infrazione, contesta formalmente la stessa all’ interessato invitandolo a produrre le proprie difese entro gg. tre dalla data di contestazione. Nel contempo il D.S. convoca il Consiglio di Classe che, esaminate le eventuali difese prodotte dallo studente, decide se esistono gli estremi per irrogare una sanzione che preveda: allontanamento dalla comunità scolastica per un periodo pari a 10 giorni. In caso di recidiva si ripete la stessa procedura irrogando una sanzione che prevede un allontanamento dalla comunità scolastica per un periodo comunque inferiore a 15 giorni ma superiore a 10. In casi di gravità accertata si rimanda a quanto esplicitato nella </w:t>
            </w:r>
            <w:r w:rsidRPr="005B6FA8">
              <w:rPr>
                <w:rFonts w:ascii="Times New Roman" w:hAnsi="Times New Roman" w:cs="Times New Roman"/>
                <w:b/>
                <w:sz w:val="24"/>
                <w:szCs w:val="24"/>
              </w:rPr>
              <w:t>NOTA 1</w:t>
            </w:r>
          </w:p>
        </w:tc>
      </w:tr>
      <w:tr w:rsidR="002854AA" w:rsidRPr="00BE7F1A" w14:paraId="68EFCDC6" w14:textId="77777777" w:rsidTr="00AA302C">
        <w:tc>
          <w:tcPr>
            <w:tcW w:w="0" w:type="auto"/>
          </w:tcPr>
          <w:p w14:paraId="48904ED0" w14:textId="5F96257A" w:rsidR="002854AA" w:rsidRPr="00BE7F1A" w:rsidRDefault="008A2CE1" w:rsidP="0024085B">
            <w:pPr>
              <w:jc w:val="both"/>
              <w:rPr>
                <w:rFonts w:ascii="Times New Roman" w:hAnsi="Times New Roman" w:cs="Times New Roman"/>
                <w:sz w:val="24"/>
                <w:szCs w:val="24"/>
              </w:rPr>
            </w:pPr>
            <w:proofErr w:type="gramStart"/>
            <w:r w:rsidRPr="00BE7F1A">
              <w:rPr>
                <w:rFonts w:ascii="Times New Roman" w:hAnsi="Times New Roman" w:cs="Times New Roman"/>
                <w:sz w:val="24"/>
                <w:szCs w:val="24"/>
              </w:rPr>
              <w:t>utilizzo</w:t>
            </w:r>
            <w:proofErr w:type="gramEnd"/>
            <w:r w:rsidRPr="00BE7F1A">
              <w:rPr>
                <w:rFonts w:ascii="Times New Roman" w:hAnsi="Times New Roman" w:cs="Times New Roman"/>
                <w:sz w:val="24"/>
                <w:szCs w:val="24"/>
              </w:rPr>
              <w:t xml:space="preserve"> telefono cellulare e/o di dispositivi audiovisivi per riprese non autorizzate o per diffusione di foto o registrazioni, effettuate all’interno dei locali della scuola, senza il consenso delle persone interessate</w:t>
            </w:r>
          </w:p>
        </w:tc>
        <w:tc>
          <w:tcPr>
            <w:tcW w:w="0" w:type="auto"/>
          </w:tcPr>
          <w:p w14:paraId="632C5CC0" w14:textId="23CE7C24" w:rsidR="002854AA" w:rsidRPr="00BE7F1A" w:rsidRDefault="008A2CE1"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che viene a conoscenza della avvenuta infrazione.</w:t>
            </w:r>
          </w:p>
        </w:tc>
        <w:tc>
          <w:tcPr>
            <w:tcW w:w="0" w:type="auto"/>
          </w:tcPr>
          <w:p w14:paraId="37EF0DC3" w14:textId="23D28A91" w:rsidR="002854AA" w:rsidRPr="00BE7F1A" w:rsidRDefault="00BF39C4" w:rsidP="0024085B">
            <w:pPr>
              <w:jc w:val="both"/>
              <w:rPr>
                <w:rFonts w:ascii="Times New Roman" w:hAnsi="Times New Roman" w:cs="Times New Roman"/>
                <w:sz w:val="24"/>
                <w:szCs w:val="24"/>
              </w:rPr>
            </w:pPr>
            <w:r w:rsidRPr="00BE7F1A">
              <w:rPr>
                <w:rFonts w:ascii="Times New Roman" w:hAnsi="Times New Roman" w:cs="Times New Roman"/>
                <w:sz w:val="24"/>
                <w:szCs w:val="24"/>
              </w:rPr>
              <w:t xml:space="preserve">Il docente che rileva personalmente l’infrazione oppure in seguito a segnalazione del collaboratore o altro personale scolastico riporta l’accaduto sul registro di classe sia cartaceo che elettronico ed informa il D.S. Il D.S., accertatosi dell’avvenuta infrazione, contesta formalmente la stessa all’ interessato invitandolo a produrre le proprie difese entro gg. tre dalla data di contestazione. Nel contempo il D.S. convoca il Consiglio di Classe, in forma </w:t>
            </w:r>
            <w:r w:rsidRPr="00BE7F1A">
              <w:rPr>
                <w:rFonts w:ascii="Times New Roman" w:hAnsi="Times New Roman" w:cs="Times New Roman"/>
                <w:sz w:val="24"/>
                <w:szCs w:val="24"/>
              </w:rPr>
              <w:lastRenderedPageBreak/>
              <w:t xml:space="preserve">allargata (se un rappresentante è parte in causa deve essere sostituito dal primo dei non eletti), dello studente che ha commesso l'infrazione. Il </w:t>
            </w:r>
            <w:proofErr w:type="spellStart"/>
            <w:r w:rsidRPr="00BE7F1A">
              <w:rPr>
                <w:rFonts w:ascii="Times New Roman" w:hAnsi="Times New Roman" w:cs="Times New Roman"/>
                <w:sz w:val="24"/>
                <w:szCs w:val="24"/>
              </w:rPr>
              <w:t>CdC</w:t>
            </w:r>
            <w:proofErr w:type="spellEnd"/>
            <w:r w:rsidRPr="00BE7F1A">
              <w:rPr>
                <w:rFonts w:ascii="Times New Roman" w:hAnsi="Times New Roman" w:cs="Times New Roman"/>
                <w:sz w:val="24"/>
                <w:szCs w:val="24"/>
              </w:rPr>
              <w:t xml:space="preserve">, esaminate le eventuali difese prodotte dallo studente, decide se esistono gli estremi per irrogare una sanzione che preveda: allontanamento dalla comunità scolastica per un periodo pari a 10 giorni. In caso di recidiva si ripete la stessa procedura irrogando una sanzione che prevede un allontanamento dalla comunità scolastica per un periodo comunque inferiore a 15 giorni ma superiore a 10. In casi di gravità accertata si rimanda a quanto esplicitato nella </w:t>
            </w:r>
            <w:r w:rsidRPr="005B6FA8">
              <w:rPr>
                <w:rFonts w:ascii="Times New Roman" w:hAnsi="Times New Roman" w:cs="Times New Roman"/>
                <w:b/>
                <w:sz w:val="24"/>
                <w:szCs w:val="24"/>
              </w:rPr>
              <w:t>NOTA 1</w:t>
            </w:r>
          </w:p>
        </w:tc>
      </w:tr>
      <w:tr w:rsidR="002854AA" w:rsidRPr="00BE7F1A" w14:paraId="56C3033D" w14:textId="77777777" w:rsidTr="00AA302C">
        <w:tc>
          <w:tcPr>
            <w:tcW w:w="0" w:type="auto"/>
          </w:tcPr>
          <w:p w14:paraId="6E7FD378" w14:textId="79BAC86B" w:rsidR="002854AA" w:rsidRPr="00BE7F1A" w:rsidRDefault="00BF39C4" w:rsidP="0024085B">
            <w:pPr>
              <w:jc w:val="both"/>
              <w:rPr>
                <w:rFonts w:ascii="Times New Roman" w:hAnsi="Times New Roman" w:cs="Times New Roman"/>
                <w:sz w:val="24"/>
                <w:szCs w:val="24"/>
              </w:rPr>
            </w:pPr>
            <w:proofErr w:type="gramStart"/>
            <w:r w:rsidRPr="00BE7F1A">
              <w:rPr>
                <w:rFonts w:ascii="Times New Roman" w:hAnsi="Times New Roman" w:cs="Times New Roman"/>
                <w:sz w:val="24"/>
                <w:szCs w:val="24"/>
              </w:rPr>
              <w:lastRenderedPageBreak/>
              <w:t>utilizzo</w:t>
            </w:r>
            <w:proofErr w:type="gramEnd"/>
            <w:r w:rsidRPr="00BE7F1A">
              <w:rPr>
                <w:rFonts w:ascii="Times New Roman" w:hAnsi="Times New Roman" w:cs="Times New Roman"/>
                <w:sz w:val="24"/>
                <w:szCs w:val="24"/>
              </w:rPr>
              <w:t xml:space="preserve"> telefono cellulare e/o di altri dispositivi per diffusione non autorizzata di documenti riservati anche attraverso l’ uso dei social</w:t>
            </w:r>
          </w:p>
        </w:tc>
        <w:tc>
          <w:tcPr>
            <w:tcW w:w="0" w:type="auto"/>
          </w:tcPr>
          <w:p w14:paraId="38E09396" w14:textId="12DC0064" w:rsidR="002854AA" w:rsidRPr="00BE7F1A" w:rsidRDefault="00BF39C4" w:rsidP="0024085B">
            <w:pPr>
              <w:jc w:val="both"/>
              <w:rPr>
                <w:rFonts w:ascii="Times New Roman" w:hAnsi="Times New Roman" w:cs="Times New Roman"/>
                <w:sz w:val="24"/>
                <w:szCs w:val="24"/>
              </w:rPr>
            </w:pPr>
            <w:r w:rsidRPr="00BE7F1A">
              <w:rPr>
                <w:rFonts w:ascii="Times New Roman" w:hAnsi="Times New Roman" w:cs="Times New Roman"/>
                <w:sz w:val="24"/>
                <w:szCs w:val="24"/>
              </w:rPr>
              <w:t>Il docente che viene a conoscenza della avvenuta infrazione.</w:t>
            </w:r>
          </w:p>
        </w:tc>
        <w:tc>
          <w:tcPr>
            <w:tcW w:w="0" w:type="auto"/>
          </w:tcPr>
          <w:p w14:paraId="1A8AB809" w14:textId="5A65ECC7" w:rsidR="002854AA" w:rsidRPr="00BE7F1A" w:rsidRDefault="00902577" w:rsidP="0024085B">
            <w:pPr>
              <w:jc w:val="both"/>
              <w:rPr>
                <w:rFonts w:ascii="Times New Roman" w:hAnsi="Times New Roman" w:cs="Times New Roman"/>
                <w:sz w:val="24"/>
                <w:szCs w:val="24"/>
              </w:rPr>
            </w:pPr>
            <w:r w:rsidRPr="00BE7F1A">
              <w:rPr>
                <w:rFonts w:ascii="Times New Roman" w:hAnsi="Times New Roman" w:cs="Times New Roman"/>
                <w:sz w:val="24"/>
                <w:szCs w:val="24"/>
              </w:rPr>
              <w:t xml:space="preserve">Il docente che rileva personalmente l’infrazione oppure in seguito a segnalazione del collaboratore o altro personale scolastico riporta l’accaduto sul registro di classe sia cartaceo che elettronico ed informa il D.S che, accertatosi dell’avvenuta infrazione, contesta formalmente la stessa all’ interessato invitandolo a produrre le proprie difese entro gg. tre dalla data di contestazione. Nel contempo il D.S. convoca il Consiglio di Classe che, esaminate le eventuali difese prodotte dallo studente, decide se esistono gli estremi per irrogare una sanzione che preveda: allontanamento dalla comunità scolastica per un periodo pari a 10 giorni. In caso di recidiva si ripete la stessa procedura irrogando una sanzione che prevede un allontanamento dalla comunità scolastica per un periodo comunque inferiore a 15 giorni ma superiore a 10. In casi di gravità accertata si rimanda a quanto esplicitato nella </w:t>
            </w:r>
            <w:r w:rsidRPr="005B6FA8">
              <w:rPr>
                <w:rFonts w:ascii="Times New Roman" w:hAnsi="Times New Roman" w:cs="Times New Roman"/>
                <w:b/>
                <w:sz w:val="24"/>
                <w:szCs w:val="24"/>
              </w:rPr>
              <w:t>NOTA 1</w:t>
            </w:r>
          </w:p>
        </w:tc>
      </w:tr>
    </w:tbl>
    <w:p w14:paraId="614891E8" w14:textId="77777777" w:rsidR="007C26EE" w:rsidRPr="00BE7F1A" w:rsidRDefault="007C26EE" w:rsidP="0024085B">
      <w:pPr>
        <w:jc w:val="both"/>
        <w:rPr>
          <w:rFonts w:ascii="Times New Roman" w:hAnsi="Times New Roman" w:cs="Times New Roman"/>
          <w:sz w:val="24"/>
          <w:szCs w:val="24"/>
        </w:rPr>
      </w:pPr>
    </w:p>
    <w:p w14:paraId="4C385F0A" w14:textId="77777777" w:rsidR="009C50A1" w:rsidRPr="00BE7F1A" w:rsidRDefault="007317B2" w:rsidP="0024085B">
      <w:pPr>
        <w:jc w:val="both"/>
        <w:rPr>
          <w:rFonts w:ascii="Times New Roman" w:hAnsi="Times New Roman" w:cs="Times New Roman"/>
          <w:b/>
          <w:bCs/>
          <w:sz w:val="24"/>
          <w:szCs w:val="24"/>
        </w:rPr>
      </w:pPr>
      <w:r w:rsidRPr="00BE7F1A">
        <w:rPr>
          <w:rFonts w:ascii="Times New Roman" w:hAnsi="Times New Roman" w:cs="Times New Roman"/>
          <w:b/>
          <w:bCs/>
          <w:sz w:val="24"/>
          <w:szCs w:val="24"/>
        </w:rPr>
        <w:t>NOTA 1:</w:t>
      </w:r>
    </w:p>
    <w:p w14:paraId="6932D124" w14:textId="77777777" w:rsidR="009C50A1" w:rsidRPr="00255DF7" w:rsidRDefault="007317B2" w:rsidP="0024085B">
      <w:pPr>
        <w:jc w:val="both"/>
        <w:rPr>
          <w:rFonts w:ascii="Times New Roman" w:hAnsi="Times New Roman" w:cs="Times New Roman"/>
          <w:sz w:val="20"/>
          <w:szCs w:val="20"/>
        </w:rPr>
      </w:pPr>
      <w:r w:rsidRPr="00255DF7">
        <w:rPr>
          <w:rFonts w:ascii="Times New Roman" w:hAnsi="Times New Roman" w:cs="Times New Roman"/>
          <w:sz w:val="20"/>
          <w:szCs w:val="20"/>
        </w:rPr>
        <w:t xml:space="preserve"> “C) Sanzioni che comportano l’allontanamento temporaneo dello studente dalla comunità scolastica per un periodo superiore a 15 giorni (Art. 4 – Comma 9). Le suddette sanzioni sono adottate dal Consiglio d’istituto, se ricorrono due condizioni, entrambe necessarie:</w:t>
      </w:r>
    </w:p>
    <w:p w14:paraId="37B828AD" w14:textId="77777777" w:rsidR="009C50A1" w:rsidRPr="00255DF7" w:rsidRDefault="007317B2" w:rsidP="0024085B">
      <w:pPr>
        <w:jc w:val="both"/>
        <w:rPr>
          <w:rFonts w:ascii="Times New Roman" w:hAnsi="Times New Roman" w:cs="Times New Roman"/>
          <w:sz w:val="20"/>
          <w:szCs w:val="20"/>
        </w:rPr>
      </w:pPr>
      <w:r w:rsidRPr="00255DF7">
        <w:rPr>
          <w:rFonts w:ascii="Times New Roman" w:hAnsi="Times New Roman" w:cs="Times New Roman"/>
          <w:sz w:val="20"/>
          <w:szCs w:val="20"/>
        </w:rPr>
        <w:lastRenderedPageBreak/>
        <w:t xml:space="preserve"> 1) devono essere stati commessi “reati che violino la dignità e il rispetto della persona umana </w:t>
      </w:r>
      <w:proofErr w:type="gramStart"/>
      <w:r w:rsidRPr="00255DF7">
        <w:rPr>
          <w:rFonts w:ascii="Times New Roman" w:hAnsi="Times New Roman" w:cs="Times New Roman"/>
          <w:sz w:val="20"/>
          <w:szCs w:val="20"/>
        </w:rPr>
        <w:t>( ad</w:t>
      </w:r>
      <w:proofErr w:type="gramEnd"/>
      <w:r w:rsidRPr="00255DF7">
        <w:rPr>
          <w:rFonts w:ascii="Times New Roman" w:hAnsi="Times New Roman" w:cs="Times New Roman"/>
          <w:sz w:val="20"/>
          <w:szCs w:val="20"/>
        </w:rPr>
        <w:t xml:space="preserve"> es. violenza privata, minaccia, percosse, ingiurie, reati di natura sessuale etc.), oppure deve esservi una concreta situazione di pericolo per l’incolumità delle persone (ad es. incendio o 27 allagamento); </w:t>
      </w:r>
    </w:p>
    <w:p w14:paraId="4306328C" w14:textId="77777777" w:rsidR="009C50A1" w:rsidRPr="00255DF7" w:rsidRDefault="007317B2" w:rsidP="0024085B">
      <w:pPr>
        <w:jc w:val="both"/>
        <w:rPr>
          <w:rFonts w:ascii="Times New Roman" w:hAnsi="Times New Roman" w:cs="Times New Roman"/>
          <w:sz w:val="20"/>
          <w:szCs w:val="20"/>
        </w:rPr>
      </w:pPr>
      <w:r w:rsidRPr="00255DF7">
        <w:rPr>
          <w:rFonts w:ascii="Times New Roman" w:hAnsi="Times New Roman" w:cs="Times New Roman"/>
          <w:sz w:val="20"/>
          <w:szCs w:val="20"/>
        </w:rPr>
        <w:t>2) il fatto commesso deve essere di tale gravità da richiedere una deroga al limite dell’allontanamento fino a 15 giorni previsto dal 7° comma dell’art. 4 dello Statuto. In tal caso la durata dell’allontanamento è adeguata alla gravità dell’infrazione, ovvero al permanere della situazione di pericolo Si precisa che l’iniziativa disciplinare di cui deve farsi carico la scuola può essere assunta in presenza di fatti tali da configurare una fattispecie astratta di reato prevista dalla normativa penale. Tali fatti devono risultare verosimilmente e ragionevolmente accaduti indipendentemente dagli autonomi e necessari accertamenti che, anche sui medesimi fatti, saranno svolti dalla magistratura inquirente e definitivamente acclarati con successiva sentenza del giudice penale. Nei periodi di allontanamento superiori a 15 giorni, la scuola promuove - in coordinamento con la famiglia dello studente e, ove necessario, con i servizi sociali e l’autorità giudiziaria - un percorso di recupero educativo mirato all’inclusione, alla responsabilizzazione e al reintegro, ove possibile, nella comunità scolastica.</w:t>
      </w:r>
    </w:p>
    <w:p w14:paraId="7DF4F922" w14:textId="5FB7931E" w:rsidR="00322AA7" w:rsidRPr="00255DF7" w:rsidRDefault="007317B2" w:rsidP="0024085B">
      <w:pPr>
        <w:jc w:val="both"/>
        <w:rPr>
          <w:rFonts w:ascii="Times New Roman" w:hAnsi="Times New Roman" w:cs="Times New Roman"/>
          <w:b/>
          <w:bCs/>
          <w:sz w:val="20"/>
          <w:szCs w:val="20"/>
        </w:rPr>
      </w:pPr>
      <w:r w:rsidRPr="00255DF7">
        <w:rPr>
          <w:rFonts w:ascii="Times New Roman" w:hAnsi="Times New Roman" w:cs="Times New Roman"/>
          <w:sz w:val="20"/>
          <w:szCs w:val="20"/>
        </w:rPr>
        <w:t xml:space="preserve"> </w:t>
      </w:r>
      <w:r w:rsidRPr="00255DF7">
        <w:rPr>
          <w:rFonts w:ascii="Times New Roman" w:hAnsi="Times New Roman" w:cs="Times New Roman"/>
          <w:b/>
          <w:bCs/>
          <w:sz w:val="20"/>
          <w:szCs w:val="20"/>
        </w:rPr>
        <w:t xml:space="preserve">D) Sanzioni che comportano l’allontanamento dello studente dalla comunità scolastica fino al termine dell’anno scolastico </w:t>
      </w:r>
      <w:proofErr w:type="gramStart"/>
      <w:r w:rsidRPr="00255DF7">
        <w:rPr>
          <w:rFonts w:ascii="Times New Roman" w:hAnsi="Times New Roman" w:cs="Times New Roman"/>
          <w:b/>
          <w:bCs/>
          <w:sz w:val="20"/>
          <w:szCs w:val="20"/>
        </w:rPr>
        <w:t>( Art.</w:t>
      </w:r>
      <w:proofErr w:type="gramEnd"/>
      <w:r w:rsidRPr="00255DF7">
        <w:rPr>
          <w:rFonts w:ascii="Times New Roman" w:hAnsi="Times New Roman" w:cs="Times New Roman"/>
          <w:b/>
          <w:bCs/>
          <w:sz w:val="20"/>
          <w:szCs w:val="20"/>
        </w:rPr>
        <w:t xml:space="preserve"> 4 - comma 9</w:t>
      </w:r>
      <w:r w:rsidR="00AF0BC9" w:rsidRPr="00255DF7">
        <w:rPr>
          <w:rFonts w:ascii="Times New Roman" w:hAnsi="Times New Roman" w:cs="Times New Roman"/>
          <w:b/>
          <w:bCs/>
          <w:sz w:val="20"/>
          <w:szCs w:val="20"/>
        </w:rPr>
        <w:t xml:space="preserve"> </w:t>
      </w:r>
      <w:r w:rsidRPr="00255DF7">
        <w:rPr>
          <w:rFonts w:ascii="Times New Roman" w:hAnsi="Times New Roman" w:cs="Times New Roman"/>
          <w:b/>
          <w:bCs/>
          <w:sz w:val="20"/>
          <w:szCs w:val="20"/>
        </w:rPr>
        <w:t xml:space="preserve">bis): </w:t>
      </w:r>
    </w:p>
    <w:p w14:paraId="3D41F60C" w14:textId="77777777" w:rsidR="00E804B1" w:rsidRPr="00255DF7" w:rsidRDefault="007317B2" w:rsidP="0024085B">
      <w:pPr>
        <w:jc w:val="both"/>
        <w:rPr>
          <w:rFonts w:ascii="Times New Roman" w:hAnsi="Times New Roman" w:cs="Times New Roman"/>
          <w:sz w:val="20"/>
          <w:szCs w:val="20"/>
        </w:rPr>
      </w:pPr>
      <w:r w:rsidRPr="00255DF7">
        <w:rPr>
          <w:rFonts w:ascii="Times New Roman" w:hAnsi="Times New Roman" w:cs="Times New Roman"/>
          <w:sz w:val="20"/>
          <w:szCs w:val="20"/>
        </w:rPr>
        <w:t xml:space="preserve">L’irrogazione di tale sanzione, da parte del Consiglio d’Istituto, è prevista alle seguenti condizioni, tutte congiuntamente ricorrenti: </w:t>
      </w:r>
    </w:p>
    <w:p w14:paraId="31F96CE5" w14:textId="77777777" w:rsidR="00793ACF" w:rsidRPr="00255DF7" w:rsidRDefault="007317B2" w:rsidP="0024085B">
      <w:pPr>
        <w:jc w:val="both"/>
        <w:rPr>
          <w:rFonts w:ascii="Times New Roman" w:hAnsi="Times New Roman" w:cs="Times New Roman"/>
          <w:sz w:val="20"/>
          <w:szCs w:val="20"/>
        </w:rPr>
      </w:pPr>
      <w:r w:rsidRPr="00255DF7">
        <w:rPr>
          <w:rFonts w:ascii="Times New Roman" w:hAnsi="Times New Roman" w:cs="Times New Roman"/>
          <w:sz w:val="20"/>
          <w:szCs w:val="20"/>
        </w:rPr>
        <w:t>1) devono ricorrere situazioni di recidiva, nel caso di reati che violino la dignità e il rispetto per la persona umana, oppure atti di grave violenza o connotati da una particolare gravità tali da determinare seria apprensione a livello sociale;</w:t>
      </w:r>
    </w:p>
    <w:p w14:paraId="712B0D6E" w14:textId="137CB35B" w:rsidR="00E804B1" w:rsidRPr="00255DF7" w:rsidRDefault="007317B2" w:rsidP="0024085B">
      <w:pPr>
        <w:jc w:val="both"/>
        <w:rPr>
          <w:rFonts w:ascii="Times New Roman" w:hAnsi="Times New Roman" w:cs="Times New Roman"/>
          <w:sz w:val="20"/>
          <w:szCs w:val="20"/>
        </w:rPr>
      </w:pPr>
      <w:r w:rsidRPr="00255DF7">
        <w:rPr>
          <w:rFonts w:ascii="Times New Roman" w:hAnsi="Times New Roman" w:cs="Times New Roman"/>
          <w:sz w:val="20"/>
          <w:szCs w:val="20"/>
        </w:rPr>
        <w:t>2) non sono esperibili interventi per un reinserimento responsabile e tempestivo dello studente nella comunità durante l’anno scolastico; Con riferimento alle sanzioni di cui ai punti C e D, occorrerà evitare che l’applicazione di tali sanzioni determini, quale effetto implicito, il superamento dell’orario minimo di frequenza richiesto per la validità dell’anno scolastico. Per questa ragione dovrà essere prestata una specifica e preventiva attenzione allo scopo di verificare che il periodo di giorni per i quali si vuole disporre l’allontanamento dello studente non comporti automaticamente, per gli effetti delle norme di carattere generale, il raggiungimento di un numero di assenze tale da compromettere comunque la possibilità per lo studente di essere valutato in sede di scrutinio.</w:t>
      </w:r>
    </w:p>
    <w:p w14:paraId="29B75387" w14:textId="77777777" w:rsidR="00E804B1" w:rsidRPr="00255DF7" w:rsidRDefault="007317B2" w:rsidP="0024085B">
      <w:pPr>
        <w:jc w:val="both"/>
        <w:rPr>
          <w:rFonts w:ascii="Times New Roman" w:hAnsi="Times New Roman" w:cs="Times New Roman"/>
          <w:b/>
          <w:bCs/>
          <w:sz w:val="20"/>
          <w:szCs w:val="20"/>
        </w:rPr>
      </w:pPr>
      <w:r w:rsidRPr="00255DF7">
        <w:rPr>
          <w:rFonts w:ascii="Times New Roman" w:hAnsi="Times New Roman" w:cs="Times New Roman"/>
          <w:sz w:val="20"/>
          <w:szCs w:val="20"/>
        </w:rPr>
        <w:t xml:space="preserve"> </w:t>
      </w:r>
      <w:r w:rsidRPr="00255DF7">
        <w:rPr>
          <w:rFonts w:ascii="Times New Roman" w:hAnsi="Times New Roman" w:cs="Times New Roman"/>
          <w:b/>
          <w:bCs/>
          <w:sz w:val="20"/>
          <w:szCs w:val="20"/>
        </w:rPr>
        <w:t xml:space="preserve">E) Sanzioni che comportano l’esclusione dello studente dallo scrutinio finale o la non ammissione all’esame di stato conclusivo del corso di studi (Art. 4 comma 9 bis e 9 ter) </w:t>
      </w:r>
    </w:p>
    <w:p w14:paraId="64F7C38E" w14:textId="77777777" w:rsidR="00E804B1" w:rsidRPr="00255DF7" w:rsidRDefault="007317B2" w:rsidP="0024085B">
      <w:pPr>
        <w:jc w:val="both"/>
        <w:rPr>
          <w:rFonts w:ascii="Times New Roman" w:hAnsi="Times New Roman" w:cs="Times New Roman"/>
          <w:sz w:val="20"/>
          <w:szCs w:val="20"/>
        </w:rPr>
      </w:pPr>
      <w:r w:rsidRPr="00255DF7">
        <w:rPr>
          <w:rFonts w:ascii="Times New Roman" w:hAnsi="Times New Roman" w:cs="Times New Roman"/>
          <w:sz w:val="20"/>
          <w:szCs w:val="20"/>
        </w:rPr>
        <w:t xml:space="preserve">Nei casi più gravi di quelli già indicati al punto D ed al ricorrere delle stesse condizioni ivi indicate, il Consiglio d’istituto può disporre l’esclusione dello studente dallo scrutinio finale o la non ammissione all’esame di Stato conclusivo del corso di studi (Comma 9 bis).” Nota 31 luglio 2008 </w:t>
      </w:r>
      <w:proofErr w:type="spellStart"/>
      <w:r w:rsidRPr="00255DF7">
        <w:rPr>
          <w:rFonts w:ascii="Times New Roman" w:hAnsi="Times New Roman" w:cs="Times New Roman"/>
          <w:sz w:val="20"/>
          <w:szCs w:val="20"/>
        </w:rPr>
        <w:t>Prot</w:t>
      </w:r>
      <w:proofErr w:type="spellEnd"/>
      <w:r w:rsidRPr="00255DF7">
        <w:rPr>
          <w:rFonts w:ascii="Times New Roman" w:hAnsi="Times New Roman" w:cs="Times New Roman"/>
          <w:sz w:val="20"/>
          <w:szCs w:val="20"/>
        </w:rPr>
        <w:t>. N. 3602/PO</w:t>
      </w:r>
    </w:p>
    <w:p w14:paraId="0B92782B" w14:textId="70932E7B" w:rsidR="00AF2893" w:rsidRPr="00255DF7" w:rsidRDefault="007317B2" w:rsidP="0024085B">
      <w:pPr>
        <w:jc w:val="both"/>
        <w:rPr>
          <w:rFonts w:ascii="Times New Roman" w:hAnsi="Times New Roman" w:cs="Times New Roman"/>
          <w:sz w:val="20"/>
          <w:szCs w:val="20"/>
        </w:rPr>
      </w:pPr>
      <w:r w:rsidRPr="00255DF7">
        <w:rPr>
          <w:rFonts w:ascii="Times New Roman" w:hAnsi="Times New Roman" w:cs="Times New Roman"/>
          <w:sz w:val="20"/>
          <w:szCs w:val="20"/>
        </w:rPr>
        <w:t xml:space="preserve"> Questo elenco di comportamenti da sanzionare non può e non vuole essere esaustivo nella descrizione dei comportamenti sanzionabili, ma qualunque comportamento contrario alla convivenza civile e ai doveri dello studente sarà sanzionato.</w:t>
      </w:r>
    </w:p>
    <w:p w14:paraId="4965676F" w14:textId="77777777" w:rsidR="0035255F" w:rsidRDefault="0035255F" w:rsidP="0024085B">
      <w:pPr>
        <w:jc w:val="both"/>
        <w:rPr>
          <w:rFonts w:ascii="Times New Roman" w:hAnsi="Times New Roman" w:cs="Times New Roman"/>
          <w:b/>
          <w:bCs/>
          <w:sz w:val="24"/>
          <w:szCs w:val="24"/>
        </w:rPr>
      </w:pPr>
    </w:p>
    <w:p w14:paraId="42638D71" w14:textId="0035F48F" w:rsidR="00A017BB" w:rsidRDefault="00A017BB" w:rsidP="0024085B">
      <w:pPr>
        <w:jc w:val="both"/>
        <w:rPr>
          <w:rFonts w:ascii="Times New Roman" w:hAnsi="Times New Roman" w:cs="Times New Roman"/>
          <w:b/>
          <w:bCs/>
          <w:sz w:val="24"/>
          <w:szCs w:val="24"/>
        </w:rPr>
      </w:pPr>
    </w:p>
    <w:p w14:paraId="30F3B085" w14:textId="0FC7BC5B" w:rsidR="00A017BB" w:rsidRDefault="00A017BB" w:rsidP="0024085B">
      <w:pPr>
        <w:jc w:val="both"/>
        <w:rPr>
          <w:rFonts w:ascii="Times New Roman" w:hAnsi="Times New Roman" w:cs="Times New Roman"/>
          <w:b/>
          <w:bCs/>
          <w:sz w:val="24"/>
          <w:szCs w:val="24"/>
        </w:rPr>
      </w:pPr>
    </w:p>
    <w:p w14:paraId="7C91AF58" w14:textId="7C00BD53" w:rsidR="00A017BB" w:rsidRDefault="00A017BB" w:rsidP="0024085B">
      <w:pPr>
        <w:jc w:val="both"/>
        <w:rPr>
          <w:rFonts w:ascii="Times New Roman" w:hAnsi="Times New Roman" w:cs="Times New Roman"/>
          <w:b/>
          <w:bCs/>
          <w:sz w:val="24"/>
          <w:szCs w:val="24"/>
        </w:rPr>
      </w:pPr>
    </w:p>
    <w:p w14:paraId="436C0AD2" w14:textId="22E7E2E6" w:rsidR="00A017BB" w:rsidRDefault="00A017BB" w:rsidP="0024085B">
      <w:pPr>
        <w:jc w:val="both"/>
        <w:rPr>
          <w:rFonts w:ascii="Times New Roman" w:hAnsi="Times New Roman" w:cs="Times New Roman"/>
          <w:b/>
          <w:bCs/>
          <w:sz w:val="24"/>
          <w:szCs w:val="24"/>
        </w:rPr>
      </w:pPr>
    </w:p>
    <w:p w14:paraId="34F84568" w14:textId="338B74EF" w:rsidR="00A017BB" w:rsidRDefault="00A017BB" w:rsidP="0024085B">
      <w:pPr>
        <w:jc w:val="both"/>
        <w:rPr>
          <w:rFonts w:ascii="Times New Roman" w:hAnsi="Times New Roman" w:cs="Times New Roman"/>
          <w:b/>
          <w:bCs/>
          <w:sz w:val="24"/>
          <w:szCs w:val="24"/>
        </w:rPr>
      </w:pPr>
    </w:p>
    <w:p w14:paraId="48EF1713" w14:textId="77777777" w:rsidR="00A017BB" w:rsidRPr="00736CCA" w:rsidRDefault="00A017BB" w:rsidP="0024085B">
      <w:pPr>
        <w:jc w:val="both"/>
        <w:rPr>
          <w:rFonts w:ascii="Times New Roman" w:hAnsi="Times New Roman" w:cs="Times New Roman"/>
          <w:b/>
          <w:bCs/>
          <w:sz w:val="24"/>
          <w:szCs w:val="24"/>
        </w:rPr>
      </w:pPr>
    </w:p>
    <w:sectPr w:rsidR="00A017BB" w:rsidRPr="00736CCA">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B1158" w14:textId="77777777" w:rsidR="008276E2" w:rsidRDefault="008276E2" w:rsidP="00D3687A">
      <w:pPr>
        <w:spacing w:after="0" w:line="240" w:lineRule="auto"/>
      </w:pPr>
      <w:r>
        <w:separator/>
      </w:r>
    </w:p>
  </w:endnote>
  <w:endnote w:type="continuationSeparator" w:id="0">
    <w:p w14:paraId="70EF9914" w14:textId="77777777" w:rsidR="008276E2" w:rsidRDefault="008276E2" w:rsidP="00D36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867286"/>
      <w:docPartObj>
        <w:docPartGallery w:val="Page Numbers (Bottom of Page)"/>
        <w:docPartUnique/>
      </w:docPartObj>
    </w:sdtPr>
    <w:sdtEndPr/>
    <w:sdtContent>
      <w:p w14:paraId="0A59E91D" w14:textId="52A61A9D" w:rsidR="000B7B0B" w:rsidRDefault="000B7B0B">
        <w:pPr>
          <w:pStyle w:val="Pidipagina"/>
          <w:jc w:val="right"/>
        </w:pPr>
        <w:r>
          <w:fldChar w:fldCharType="begin"/>
        </w:r>
        <w:r>
          <w:instrText>PAGE   \* MERGEFORMAT</w:instrText>
        </w:r>
        <w:r>
          <w:fldChar w:fldCharType="separate"/>
        </w:r>
        <w:r w:rsidR="000A65F6">
          <w:rPr>
            <w:noProof/>
          </w:rPr>
          <w:t>14</w:t>
        </w:r>
        <w:r>
          <w:fldChar w:fldCharType="end"/>
        </w:r>
      </w:p>
    </w:sdtContent>
  </w:sdt>
  <w:p w14:paraId="7E580634" w14:textId="77777777" w:rsidR="000B7B0B" w:rsidRDefault="000B7B0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05905" w14:textId="77777777" w:rsidR="008276E2" w:rsidRDefault="008276E2" w:rsidP="00D3687A">
      <w:pPr>
        <w:spacing w:after="0" w:line="240" w:lineRule="auto"/>
      </w:pPr>
      <w:r>
        <w:separator/>
      </w:r>
    </w:p>
  </w:footnote>
  <w:footnote w:type="continuationSeparator" w:id="0">
    <w:p w14:paraId="235729FD" w14:textId="77777777" w:rsidR="008276E2" w:rsidRDefault="008276E2" w:rsidP="00D368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505C0"/>
    <w:multiLevelType w:val="hybridMultilevel"/>
    <w:tmpl w:val="573C22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AF28AE"/>
    <w:multiLevelType w:val="hybridMultilevel"/>
    <w:tmpl w:val="A030FC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D9718E6"/>
    <w:multiLevelType w:val="hybridMultilevel"/>
    <w:tmpl w:val="BA144330"/>
    <w:lvl w:ilvl="0" w:tplc="ACEA099A">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160EC5"/>
    <w:multiLevelType w:val="hybridMultilevel"/>
    <w:tmpl w:val="BD02709E"/>
    <w:lvl w:ilvl="0" w:tplc="0410000D">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4">
    <w:nsid w:val="1F1808CC"/>
    <w:multiLevelType w:val="hybridMultilevel"/>
    <w:tmpl w:val="644664C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80A4D1F"/>
    <w:multiLevelType w:val="hybridMultilevel"/>
    <w:tmpl w:val="8FC87A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0125A67"/>
    <w:multiLevelType w:val="hybridMultilevel"/>
    <w:tmpl w:val="77B6E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15C455F"/>
    <w:multiLevelType w:val="hybridMultilevel"/>
    <w:tmpl w:val="DBE0B8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2E40A97"/>
    <w:multiLevelType w:val="hybridMultilevel"/>
    <w:tmpl w:val="E60E41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7307E30"/>
    <w:multiLevelType w:val="hybridMultilevel"/>
    <w:tmpl w:val="901638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EEB7FEA"/>
    <w:multiLevelType w:val="hybridMultilevel"/>
    <w:tmpl w:val="BD9219D4"/>
    <w:lvl w:ilvl="0" w:tplc="CD12BB3E">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74A2D6F"/>
    <w:multiLevelType w:val="hybridMultilevel"/>
    <w:tmpl w:val="77CE761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2">
    <w:nsid w:val="55B667EC"/>
    <w:multiLevelType w:val="hybridMultilevel"/>
    <w:tmpl w:val="4ACA8702"/>
    <w:lvl w:ilvl="0" w:tplc="0410000D">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E1B3ECD"/>
    <w:multiLevelType w:val="hybridMultilevel"/>
    <w:tmpl w:val="F84075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E713C68"/>
    <w:multiLevelType w:val="hybridMultilevel"/>
    <w:tmpl w:val="26A63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71107F0"/>
    <w:multiLevelType w:val="hybridMultilevel"/>
    <w:tmpl w:val="1D940A0A"/>
    <w:lvl w:ilvl="0" w:tplc="0410000D">
      <w:start w:val="1"/>
      <w:numFmt w:val="bullet"/>
      <w:lvlText w:val=""/>
      <w:lvlJc w:val="left"/>
      <w:pPr>
        <w:ind w:left="785" w:hanging="360"/>
      </w:pPr>
      <w:rPr>
        <w:rFonts w:ascii="Wingdings" w:hAnsi="Wingdings" w:hint="default"/>
      </w:rPr>
    </w:lvl>
    <w:lvl w:ilvl="1" w:tplc="04100003">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num w:numId="1">
    <w:abstractNumId w:val="9"/>
  </w:num>
  <w:num w:numId="2">
    <w:abstractNumId w:val="5"/>
  </w:num>
  <w:num w:numId="3">
    <w:abstractNumId w:val="7"/>
  </w:num>
  <w:num w:numId="4">
    <w:abstractNumId w:val="6"/>
  </w:num>
  <w:num w:numId="5">
    <w:abstractNumId w:val="8"/>
  </w:num>
  <w:num w:numId="6">
    <w:abstractNumId w:val="13"/>
  </w:num>
  <w:num w:numId="7">
    <w:abstractNumId w:val="11"/>
  </w:num>
  <w:num w:numId="8">
    <w:abstractNumId w:val="0"/>
  </w:num>
  <w:num w:numId="9">
    <w:abstractNumId w:val="14"/>
  </w:num>
  <w:num w:numId="10">
    <w:abstractNumId w:val="12"/>
  </w:num>
  <w:num w:numId="11">
    <w:abstractNumId w:val="4"/>
  </w:num>
  <w:num w:numId="12">
    <w:abstractNumId w:val="3"/>
  </w:num>
  <w:num w:numId="13">
    <w:abstractNumId w:val="2"/>
  </w:num>
  <w:num w:numId="14">
    <w:abstractNumId w:val="10"/>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68"/>
    <w:rsid w:val="0001588D"/>
    <w:rsid w:val="000469AB"/>
    <w:rsid w:val="000726EE"/>
    <w:rsid w:val="00074803"/>
    <w:rsid w:val="00077C87"/>
    <w:rsid w:val="000A2EEF"/>
    <w:rsid w:val="000A65F6"/>
    <w:rsid w:val="000B14FF"/>
    <w:rsid w:val="000B216C"/>
    <w:rsid w:val="000B609B"/>
    <w:rsid w:val="000B7B0B"/>
    <w:rsid w:val="000C3548"/>
    <w:rsid w:val="000E22C4"/>
    <w:rsid w:val="000E553B"/>
    <w:rsid w:val="00105567"/>
    <w:rsid w:val="00112E84"/>
    <w:rsid w:val="00136752"/>
    <w:rsid w:val="0013696A"/>
    <w:rsid w:val="00173815"/>
    <w:rsid w:val="0018742E"/>
    <w:rsid w:val="00192047"/>
    <w:rsid w:val="00195251"/>
    <w:rsid w:val="0019644D"/>
    <w:rsid w:val="00207707"/>
    <w:rsid w:val="00214D09"/>
    <w:rsid w:val="00233139"/>
    <w:rsid w:val="0024085B"/>
    <w:rsid w:val="00255DF7"/>
    <w:rsid w:val="00271D46"/>
    <w:rsid w:val="0027351F"/>
    <w:rsid w:val="002854AA"/>
    <w:rsid w:val="002A10CD"/>
    <w:rsid w:val="002A1188"/>
    <w:rsid w:val="002A341A"/>
    <w:rsid w:val="002C0303"/>
    <w:rsid w:val="002D70DC"/>
    <w:rsid w:val="0030145A"/>
    <w:rsid w:val="003143B6"/>
    <w:rsid w:val="00322AA7"/>
    <w:rsid w:val="00344FFD"/>
    <w:rsid w:val="003511AC"/>
    <w:rsid w:val="0035255F"/>
    <w:rsid w:val="00362386"/>
    <w:rsid w:val="003724BD"/>
    <w:rsid w:val="00376F6B"/>
    <w:rsid w:val="0039125A"/>
    <w:rsid w:val="00391386"/>
    <w:rsid w:val="00391BDA"/>
    <w:rsid w:val="003A1262"/>
    <w:rsid w:val="003B1785"/>
    <w:rsid w:val="003C6495"/>
    <w:rsid w:val="003C6C5A"/>
    <w:rsid w:val="003D3C1E"/>
    <w:rsid w:val="0046261D"/>
    <w:rsid w:val="004A2263"/>
    <w:rsid w:val="004B1EB4"/>
    <w:rsid w:val="004B63B5"/>
    <w:rsid w:val="004C435D"/>
    <w:rsid w:val="004D5F73"/>
    <w:rsid w:val="004F5C39"/>
    <w:rsid w:val="0050082B"/>
    <w:rsid w:val="00536A49"/>
    <w:rsid w:val="00537621"/>
    <w:rsid w:val="00553C9E"/>
    <w:rsid w:val="0056782C"/>
    <w:rsid w:val="005848A0"/>
    <w:rsid w:val="005879EE"/>
    <w:rsid w:val="00595531"/>
    <w:rsid w:val="005960FC"/>
    <w:rsid w:val="005B0206"/>
    <w:rsid w:val="005B02D0"/>
    <w:rsid w:val="005B1870"/>
    <w:rsid w:val="005B62AF"/>
    <w:rsid w:val="005B6FA8"/>
    <w:rsid w:val="005D08D7"/>
    <w:rsid w:val="005E681D"/>
    <w:rsid w:val="00626C13"/>
    <w:rsid w:val="006532BC"/>
    <w:rsid w:val="006577C2"/>
    <w:rsid w:val="00663501"/>
    <w:rsid w:val="00675C88"/>
    <w:rsid w:val="006827DC"/>
    <w:rsid w:val="00696FD9"/>
    <w:rsid w:val="006A6F1B"/>
    <w:rsid w:val="006C26B7"/>
    <w:rsid w:val="006E6E56"/>
    <w:rsid w:val="00702F32"/>
    <w:rsid w:val="00705CC4"/>
    <w:rsid w:val="007317B2"/>
    <w:rsid w:val="00736CCA"/>
    <w:rsid w:val="00744884"/>
    <w:rsid w:val="00761B87"/>
    <w:rsid w:val="00793ACF"/>
    <w:rsid w:val="007B6754"/>
    <w:rsid w:val="007C26EE"/>
    <w:rsid w:val="007D4821"/>
    <w:rsid w:val="007D5583"/>
    <w:rsid w:val="008019A6"/>
    <w:rsid w:val="0081563B"/>
    <w:rsid w:val="00815E49"/>
    <w:rsid w:val="008276E2"/>
    <w:rsid w:val="00855B9A"/>
    <w:rsid w:val="00864963"/>
    <w:rsid w:val="008A0CE5"/>
    <w:rsid w:val="008A2CE1"/>
    <w:rsid w:val="008A3439"/>
    <w:rsid w:val="008B2AEB"/>
    <w:rsid w:val="008C0750"/>
    <w:rsid w:val="008C36D1"/>
    <w:rsid w:val="008E5D20"/>
    <w:rsid w:val="00902577"/>
    <w:rsid w:val="009230F3"/>
    <w:rsid w:val="00924EC8"/>
    <w:rsid w:val="00925907"/>
    <w:rsid w:val="00950318"/>
    <w:rsid w:val="00950680"/>
    <w:rsid w:val="00950942"/>
    <w:rsid w:val="009C50A1"/>
    <w:rsid w:val="00A017BB"/>
    <w:rsid w:val="00A056D2"/>
    <w:rsid w:val="00A26570"/>
    <w:rsid w:val="00A3145D"/>
    <w:rsid w:val="00A47C49"/>
    <w:rsid w:val="00A86A1B"/>
    <w:rsid w:val="00A90EC0"/>
    <w:rsid w:val="00A93346"/>
    <w:rsid w:val="00A9652D"/>
    <w:rsid w:val="00AA302C"/>
    <w:rsid w:val="00AA6084"/>
    <w:rsid w:val="00AB38D9"/>
    <w:rsid w:val="00AB7436"/>
    <w:rsid w:val="00AF0BC9"/>
    <w:rsid w:val="00AF2893"/>
    <w:rsid w:val="00AF4A57"/>
    <w:rsid w:val="00B225CC"/>
    <w:rsid w:val="00B267EE"/>
    <w:rsid w:val="00B31343"/>
    <w:rsid w:val="00B320E1"/>
    <w:rsid w:val="00B671ED"/>
    <w:rsid w:val="00B833CE"/>
    <w:rsid w:val="00B8747D"/>
    <w:rsid w:val="00B91CC9"/>
    <w:rsid w:val="00BA7954"/>
    <w:rsid w:val="00BA7F1E"/>
    <w:rsid w:val="00BC43D2"/>
    <w:rsid w:val="00BE7F1A"/>
    <w:rsid w:val="00BF39C4"/>
    <w:rsid w:val="00C043E7"/>
    <w:rsid w:val="00C23756"/>
    <w:rsid w:val="00C23E8C"/>
    <w:rsid w:val="00C43336"/>
    <w:rsid w:val="00C53F53"/>
    <w:rsid w:val="00C67A9E"/>
    <w:rsid w:val="00C8263D"/>
    <w:rsid w:val="00C8356A"/>
    <w:rsid w:val="00C853B4"/>
    <w:rsid w:val="00CD23FD"/>
    <w:rsid w:val="00CD2B0E"/>
    <w:rsid w:val="00D3687A"/>
    <w:rsid w:val="00D451A2"/>
    <w:rsid w:val="00D45681"/>
    <w:rsid w:val="00D46438"/>
    <w:rsid w:val="00D50386"/>
    <w:rsid w:val="00D510EF"/>
    <w:rsid w:val="00D61F40"/>
    <w:rsid w:val="00D62FCB"/>
    <w:rsid w:val="00D77AB5"/>
    <w:rsid w:val="00D8112E"/>
    <w:rsid w:val="00DA002F"/>
    <w:rsid w:val="00DA5D68"/>
    <w:rsid w:val="00DB4251"/>
    <w:rsid w:val="00DD0963"/>
    <w:rsid w:val="00DF2C26"/>
    <w:rsid w:val="00DF4F6B"/>
    <w:rsid w:val="00DF7DC9"/>
    <w:rsid w:val="00E20A03"/>
    <w:rsid w:val="00E25CD6"/>
    <w:rsid w:val="00E4531A"/>
    <w:rsid w:val="00E57D3F"/>
    <w:rsid w:val="00E804B1"/>
    <w:rsid w:val="00E854A2"/>
    <w:rsid w:val="00E9189F"/>
    <w:rsid w:val="00EB4BA0"/>
    <w:rsid w:val="00EC1FD4"/>
    <w:rsid w:val="00EC7750"/>
    <w:rsid w:val="00F0011A"/>
    <w:rsid w:val="00F16CEA"/>
    <w:rsid w:val="00F62287"/>
    <w:rsid w:val="00F70B69"/>
    <w:rsid w:val="00F87875"/>
    <w:rsid w:val="00F92B2C"/>
    <w:rsid w:val="00FE29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DC6E"/>
  <w15:chartTrackingRefBased/>
  <w15:docId w15:val="{C0B9A038-C34D-47F4-ABDE-AC93FECC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5D68"/>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A5D68"/>
    <w:rPr>
      <w:color w:val="0000FF"/>
      <w:u w:val="single"/>
    </w:rPr>
  </w:style>
  <w:style w:type="paragraph" w:customStyle="1" w:styleId="Default">
    <w:name w:val="Default"/>
    <w:rsid w:val="002A1188"/>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39125A"/>
    <w:pPr>
      <w:spacing w:after="0" w:line="240" w:lineRule="auto"/>
      <w:ind w:left="720"/>
      <w:contextualSpacing/>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E20A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D368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3687A"/>
  </w:style>
  <w:style w:type="paragraph" w:styleId="Pidipagina">
    <w:name w:val="footer"/>
    <w:basedOn w:val="Normale"/>
    <w:link w:val="PidipaginaCarattere"/>
    <w:uiPriority w:val="99"/>
    <w:unhideWhenUsed/>
    <w:rsid w:val="00D368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3687A"/>
  </w:style>
  <w:style w:type="paragraph" w:styleId="Testofumetto">
    <w:name w:val="Balloon Text"/>
    <w:basedOn w:val="Normale"/>
    <w:link w:val="TestofumettoCarattere"/>
    <w:uiPriority w:val="99"/>
    <w:semiHidden/>
    <w:unhideWhenUsed/>
    <w:rsid w:val="001055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05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29433">
      <w:bodyDiv w:val="1"/>
      <w:marLeft w:val="0"/>
      <w:marRight w:val="0"/>
      <w:marTop w:val="0"/>
      <w:marBottom w:val="0"/>
      <w:divBdr>
        <w:top w:val="none" w:sz="0" w:space="0" w:color="auto"/>
        <w:left w:val="none" w:sz="0" w:space="0" w:color="auto"/>
        <w:bottom w:val="none" w:sz="0" w:space="0" w:color="auto"/>
        <w:right w:val="none" w:sz="0" w:space="0" w:color="auto"/>
      </w:divBdr>
    </w:div>
    <w:div w:id="1316254363">
      <w:bodyDiv w:val="1"/>
      <w:marLeft w:val="0"/>
      <w:marRight w:val="0"/>
      <w:marTop w:val="0"/>
      <w:marBottom w:val="0"/>
      <w:divBdr>
        <w:top w:val="none" w:sz="0" w:space="0" w:color="auto"/>
        <w:left w:val="none" w:sz="0" w:space="0" w:color="auto"/>
        <w:bottom w:val="none" w:sz="0" w:space="0" w:color="auto"/>
        <w:right w:val="none" w:sz="0" w:space="0" w:color="auto"/>
      </w:divBdr>
    </w:div>
    <w:div w:id="138853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15</Pages>
  <Words>5711</Words>
  <Characters>32553</Characters>
  <Application>Microsoft Office Word</Application>
  <DocSecurity>0</DocSecurity>
  <Lines>271</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Cicala</dc:creator>
  <cp:keywords/>
  <dc:description/>
  <cp:lastModifiedBy>jhkjjhkh</cp:lastModifiedBy>
  <cp:revision>183</cp:revision>
  <cp:lastPrinted>2020-07-17T12:39:00Z</cp:lastPrinted>
  <dcterms:created xsi:type="dcterms:W3CDTF">2020-07-15T16:11:00Z</dcterms:created>
  <dcterms:modified xsi:type="dcterms:W3CDTF">2020-07-20T11:08:00Z</dcterms:modified>
</cp:coreProperties>
</file>