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F8E" w:rsidRDefault="00CF6F8E"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F0E44" w:rsidRPr="001F0E44" w:rsidTr="000F2B04">
        <w:trPr>
          <w:trHeight w:val="1975"/>
        </w:trPr>
        <w:tc>
          <w:tcPr>
            <w:tcW w:w="115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1F0E44" w:rsidRPr="001F0E44" w:rsidRDefault="001F0E44" w:rsidP="001F0E44">
            <w:pPr>
              <w:keepNext/>
              <w:autoSpaceDE/>
              <w:autoSpaceDN/>
              <w:jc w:val="center"/>
              <w:outlineLvl w:val="1"/>
              <w:rPr>
                <w:b/>
                <w:bCs/>
                <w:i/>
                <w:iCs/>
                <w:noProof w:val="0"/>
                <w:sz w:val="16"/>
                <w:szCs w:val="16"/>
                <w:lang w:val="it-IT"/>
              </w:rPr>
            </w:pPr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Liceo delle Scienze Umane - Liceo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Via G.B. Novelli, N° 1  </w:t>
            </w:r>
            <w:r w:rsidRPr="001F0E44">
              <w:rPr>
                <w:rFonts w:eastAsia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Codice Fiscale : 80102490614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. 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:0823/511909 – Fax 0823511834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:0823-580019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Dirigente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1F0E44" w:rsidRPr="001F0E44" w:rsidRDefault="001F0E44" w:rsidP="001F0E44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E-mail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ceis01100n@istruzione.it</w:t>
              </w:r>
            </w:hyperlink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ceis01100n@pec.istruzione.it</w:t>
              </w:r>
            </w:hyperlink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noProof w:val="0"/>
                <w:sz w:val="26"/>
                <w:szCs w:val="26"/>
                <w:u w:color="FF0000"/>
                <w:lang w:val="en-GB"/>
              </w:rPr>
            </w:pPr>
            <w:proofErr w:type="spellStart"/>
            <w:r w:rsidRPr="001F0E44">
              <w:rPr>
                <w:b/>
                <w:bCs/>
                <w:noProof w:val="0"/>
                <w:sz w:val="16"/>
                <w:szCs w:val="16"/>
              </w:rPr>
              <w:t>Sito</w:t>
            </w:r>
            <w:proofErr w:type="spellEnd"/>
            <w:r w:rsidRPr="001F0E44">
              <w:rPr>
                <w:b/>
                <w:bCs/>
                <w:noProof w:val="0"/>
                <w:sz w:val="16"/>
                <w:szCs w:val="16"/>
              </w:rPr>
              <w:t xml:space="preserve"> Web :</w:t>
            </w:r>
            <w:r w:rsidRPr="001F0E44">
              <w:rPr>
                <w:noProof w:val="0"/>
                <w:sz w:val="16"/>
                <w:szCs w:val="16"/>
              </w:rPr>
              <w:t xml:space="preserve"> </w:t>
            </w:r>
            <w:hyperlink r:id="rId7" w:history="1">
              <w:r w:rsidRPr="001F0E44">
                <w:rPr>
                  <w:noProof w:val="0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1F0E44" w:rsidRPr="007E749A" w:rsidRDefault="001F0E44">
      <w:pPr>
        <w:rPr>
          <w:sz w:val="24"/>
          <w:szCs w:val="24"/>
        </w:rPr>
      </w:pPr>
      <w:r w:rsidRPr="007E749A">
        <w:rPr>
          <w:sz w:val="24"/>
          <w:szCs w:val="24"/>
        </w:rPr>
        <w:t xml:space="preserve">Prot. N.                                                                       Marcianise, </w:t>
      </w:r>
    </w:p>
    <w:p w:rsidR="001F0E44" w:rsidRPr="007E749A" w:rsidRDefault="001F0E44">
      <w:pPr>
        <w:rPr>
          <w:sz w:val="24"/>
          <w:szCs w:val="24"/>
        </w:rPr>
      </w:pPr>
    </w:p>
    <w:p w:rsidR="001F0E44" w:rsidRPr="007E749A" w:rsidRDefault="001F0E44">
      <w:pPr>
        <w:rPr>
          <w:sz w:val="24"/>
          <w:szCs w:val="24"/>
        </w:rPr>
      </w:pPr>
    </w:p>
    <w:p w:rsidR="001F0E44" w:rsidRPr="007E749A" w:rsidRDefault="007E749A" w:rsidP="007E749A">
      <w:pPr>
        <w:jc w:val="right"/>
        <w:rPr>
          <w:b/>
          <w:sz w:val="24"/>
          <w:szCs w:val="24"/>
        </w:rPr>
      </w:pPr>
      <w:r w:rsidRPr="007E749A">
        <w:rPr>
          <w:b/>
          <w:sz w:val="24"/>
          <w:szCs w:val="24"/>
        </w:rPr>
        <w:t>Al personale ATA</w:t>
      </w:r>
    </w:p>
    <w:p w:rsidR="001F0E44" w:rsidRPr="007E749A" w:rsidRDefault="001F0E44" w:rsidP="007E749A">
      <w:pPr>
        <w:jc w:val="right"/>
        <w:rPr>
          <w:b/>
          <w:sz w:val="24"/>
          <w:szCs w:val="24"/>
        </w:rPr>
      </w:pP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Collaboratore scolastico sig. Fabozzi Alfonso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Collaboratore scolastico sig. Golino Simmaco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Assistente amministrativo sig. Capezzuto Oreste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Assistente amministrativo sig. Campanile Francesco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Assistente amministrativo sig. Tettone Salvatore</w:t>
      </w:r>
    </w:p>
    <w:p w:rsidR="007E749A" w:rsidRP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  <w:r w:rsidRPr="007E749A">
        <w:rPr>
          <w:b/>
          <w:noProof w:val="0"/>
          <w:sz w:val="24"/>
          <w:szCs w:val="24"/>
          <w:lang w:val="it-IT"/>
        </w:rPr>
        <w:t>Assistente Tecnico sig. Laiso Nicola</w:t>
      </w:r>
    </w:p>
    <w:p w:rsid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  <w:r w:rsidRPr="007E749A">
        <w:rPr>
          <w:b/>
          <w:noProof w:val="0"/>
          <w:sz w:val="24"/>
          <w:szCs w:val="24"/>
          <w:lang w:val="it-IT"/>
        </w:rPr>
        <w:t>Assistente Tecnico sig. Dello Iacono Andrea</w:t>
      </w:r>
    </w:p>
    <w:p w:rsid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</w:p>
    <w:p w:rsidR="007E749A" w:rsidRP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Alla DSGA</w:t>
      </w:r>
    </w:p>
    <w:p w:rsidR="007E749A" w:rsidRPr="007E749A" w:rsidRDefault="007E749A" w:rsidP="007E749A">
      <w:pPr>
        <w:rPr>
          <w:sz w:val="24"/>
          <w:szCs w:val="24"/>
        </w:rPr>
      </w:pPr>
    </w:p>
    <w:p w:rsidR="001F0E44" w:rsidRPr="007E749A" w:rsidRDefault="001F0E44">
      <w:pPr>
        <w:rPr>
          <w:sz w:val="24"/>
          <w:szCs w:val="24"/>
        </w:rPr>
      </w:pPr>
    </w:p>
    <w:p w:rsidR="001F0E44" w:rsidRDefault="001F0E44" w:rsidP="007E749A">
      <w:pPr>
        <w:jc w:val="center"/>
        <w:rPr>
          <w:sz w:val="24"/>
          <w:szCs w:val="24"/>
        </w:rPr>
      </w:pPr>
      <w:r w:rsidRPr="007E749A">
        <w:rPr>
          <w:sz w:val="24"/>
          <w:szCs w:val="24"/>
        </w:rPr>
        <w:t>COMUNICAZIONE N.</w:t>
      </w:r>
    </w:p>
    <w:p w:rsidR="007E749A" w:rsidRPr="007E749A" w:rsidRDefault="007E749A" w:rsidP="007E749A">
      <w:pPr>
        <w:jc w:val="center"/>
        <w:rPr>
          <w:sz w:val="24"/>
          <w:szCs w:val="24"/>
        </w:rPr>
      </w:pPr>
    </w:p>
    <w:p w:rsidR="001F0E44" w:rsidRPr="007E749A" w:rsidRDefault="001F0E44">
      <w:pPr>
        <w:rPr>
          <w:sz w:val="24"/>
          <w:szCs w:val="24"/>
        </w:rPr>
      </w:pPr>
    </w:p>
    <w:p w:rsidR="001F0E44" w:rsidRPr="007E749A" w:rsidRDefault="001F0E44">
      <w:pPr>
        <w:rPr>
          <w:b/>
          <w:sz w:val="24"/>
          <w:szCs w:val="24"/>
        </w:rPr>
      </w:pPr>
      <w:r w:rsidRPr="007E749A">
        <w:rPr>
          <w:b/>
          <w:sz w:val="24"/>
          <w:szCs w:val="24"/>
        </w:rPr>
        <w:t>Oggetto: Corso di formazione Addetti Antincendio</w:t>
      </w:r>
    </w:p>
    <w:p w:rsidR="001F0E44" w:rsidRPr="007E749A" w:rsidRDefault="001F0E44">
      <w:pPr>
        <w:rPr>
          <w:sz w:val="24"/>
          <w:szCs w:val="24"/>
        </w:rPr>
      </w:pPr>
    </w:p>
    <w:p w:rsidR="001F0E44" w:rsidRPr="007E749A" w:rsidRDefault="00F56852" w:rsidP="007E749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Si informa i</w:t>
      </w:r>
      <w:r w:rsidR="007E749A" w:rsidRPr="007E749A">
        <w:rPr>
          <w:sz w:val="24"/>
          <w:szCs w:val="24"/>
        </w:rPr>
        <w:t>l personale ATA  in int</w:t>
      </w:r>
      <w:r w:rsidR="001F0E44" w:rsidRPr="007E749A">
        <w:rPr>
          <w:sz w:val="24"/>
          <w:szCs w:val="24"/>
        </w:rPr>
        <w:t>estazione che</w:t>
      </w:r>
      <w:r>
        <w:rPr>
          <w:sz w:val="24"/>
          <w:szCs w:val="24"/>
        </w:rPr>
        <w:t>,</w:t>
      </w:r>
      <w:r w:rsidRPr="00F56852">
        <w:rPr>
          <w:sz w:val="24"/>
          <w:szCs w:val="24"/>
        </w:rPr>
        <w:t xml:space="preserve"> </w:t>
      </w:r>
      <w:r>
        <w:rPr>
          <w:sz w:val="24"/>
          <w:szCs w:val="24"/>
        </w:rPr>
        <w:t>come da comunicazione prot. N. 2588/A20 del 03/04/2017 pervenuta da parte del Convi</w:t>
      </w:r>
      <w:r w:rsidRPr="00B50CB0">
        <w:rPr>
          <w:sz w:val="24"/>
          <w:szCs w:val="24"/>
        </w:rPr>
        <w:t>tto Nazionale Statale “</w:t>
      </w:r>
      <w:r>
        <w:rPr>
          <w:sz w:val="24"/>
          <w:szCs w:val="24"/>
        </w:rPr>
        <w:t>G. Bruno” di Maddaloni,</w:t>
      </w:r>
      <w:r w:rsidR="001F0E44" w:rsidRPr="007E749A">
        <w:rPr>
          <w:sz w:val="24"/>
          <w:szCs w:val="24"/>
        </w:rPr>
        <w:t xml:space="preserve"> il prossimo incontro relativo al corso di cui all’oggetto è fissato per il giorno </w:t>
      </w:r>
      <w:r w:rsidR="007E749A">
        <w:rPr>
          <w:sz w:val="24"/>
          <w:szCs w:val="24"/>
        </w:rPr>
        <w:t xml:space="preserve"> </w:t>
      </w:r>
      <w:r w:rsidR="007E749A" w:rsidRPr="007E749A">
        <w:rPr>
          <w:b/>
          <w:sz w:val="24"/>
          <w:szCs w:val="24"/>
        </w:rPr>
        <w:t xml:space="preserve">martedì </w:t>
      </w:r>
      <w:r w:rsidR="001F0E44" w:rsidRPr="007E749A">
        <w:rPr>
          <w:b/>
          <w:sz w:val="24"/>
          <w:szCs w:val="24"/>
        </w:rPr>
        <w:t>11 aprile 2017</w:t>
      </w:r>
      <w:r w:rsidR="0024119C">
        <w:rPr>
          <w:b/>
          <w:sz w:val="24"/>
          <w:szCs w:val="24"/>
        </w:rPr>
        <w:t xml:space="preserve"> alle ore 15,00 </w:t>
      </w:r>
      <w:r w:rsidR="001F0E44" w:rsidRPr="007E749A">
        <w:rPr>
          <w:sz w:val="24"/>
          <w:szCs w:val="24"/>
        </w:rPr>
        <w:t xml:space="preserve"> presso il </w:t>
      </w:r>
      <w:r>
        <w:rPr>
          <w:sz w:val="24"/>
          <w:szCs w:val="24"/>
        </w:rPr>
        <w:t>medesimo Convi</w:t>
      </w:r>
      <w:r w:rsidR="001F0E44" w:rsidRPr="007E749A">
        <w:rPr>
          <w:sz w:val="24"/>
          <w:szCs w:val="24"/>
        </w:rPr>
        <w:t>tt</w:t>
      </w:r>
      <w:r w:rsidR="007E749A">
        <w:rPr>
          <w:sz w:val="24"/>
          <w:szCs w:val="24"/>
        </w:rPr>
        <w:t>o</w:t>
      </w:r>
      <w:r>
        <w:rPr>
          <w:sz w:val="24"/>
          <w:szCs w:val="24"/>
        </w:rPr>
        <w:t>.</w:t>
      </w:r>
      <w:r w:rsidR="007E749A">
        <w:rPr>
          <w:sz w:val="24"/>
          <w:szCs w:val="24"/>
        </w:rPr>
        <w:t xml:space="preserve"> </w:t>
      </w:r>
    </w:p>
    <w:p w:rsidR="001F0E44" w:rsidRPr="007E749A" w:rsidRDefault="001F0E44" w:rsidP="007E749A">
      <w:pPr>
        <w:spacing w:line="360" w:lineRule="auto"/>
        <w:jc w:val="right"/>
        <w:rPr>
          <w:sz w:val="24"/>
          <w:szCs w:val="24"/>
        </w:rPr>
      </w:pPr>
    </w:p>
    <w:p w:rsidR="001F0E44" w:rsidRPr="007E749A" w:rsidRDefault="007E749A" w:rsidP="007E749A">
      <w:pPr>
        <w:jc w:val="right"/>
        <w:rPr>
          <w:sz w:val="24"/>
          <w:szCs w:val="24"/>
        </w:rPr>
      </w:pPr>
      <w:r w:rsidRPr="007E749A">
        <w:rPr>
          <w:sz w:val="24"/>
          <w:szCs w:val="24"/>
        </w:rPr>
        <w:t>IL DIRIGENTE SCOLASTICO</w:t>
      </w:r>
    </w:p>
    <w:p w:rsidR="007E749A" w:rsidRPr="007E749A" w:rsidRDefault="007E749A" w:rsidP="007E749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7E749A">
        <w:rPr>
          <w:sz w:val="24"/>
          <w:szCs w:val="24"/>
        </w:rPr>
        <w:t>Prof.ssa Emma Marchitto</w:t>
      </w:r>
    </w:p>
    <w:sectPr w:rsidR="007E749A" w:rsidRPr="007E74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1B"/>
    <w:rsid w:val="001F0E44"/>
    <w:rsid w:val="0021335F"/>
    <w:rsid w:val="0024119C"/>
    <w:rsid w:val="007E749A"/>
    <w:rsid w:val="00A11F1B"/>
    <w:rsid w:val="00CF6F8E"/>
    <w:rsid w:val="00F5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1F82F-7B69-4260-8E60-143DF284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0E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74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749A"/>
    <w:rPr>
      <w:rFonts w:ascii="Segoe UI" w:eastAsia="Times New Roman" w:hAnsi="Segoe UI" w:cs="Segoe UI"/>
      <w:noProof/>
      <w:sz w:val="18"/>
      <w:szCs w:val="18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1700</Characters>
  <Application>Microsoft Office Word</Application>
  <DocSecurity>4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dsds</cp:lastModifiedBy>
  <cp:revision>2</cp:revision>
  <cp:lastPrinted>2017-04-06T06:19:00Z</cp:lastPrinted>
  <dcterms:created xsi:type="dcterms:W3CDTF">2017-04-06T17:23:00Z</dcterms:created>
  <dcterms:modified xsi:type="dcterms:W3CDTF">2017-04-06T17:23:00Z</dcterms:modified>
</cp:coreProperties>
</file>