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466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8C2748" w:rsidRPr="007210E2" w:rsidTr="008C2748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48" w:rsidRPr="007210E2" w:rsidRDefault="006871B7" w:rsidP="008C2748">
            <w:pPr>
              <w:jc w:val="both"/>
              <w:rPr>
                <w:b/>
                <w:sz w:val="26"/>
                <w:szCs w:val="26"/>
              </w:rPr>
            </w:pPr>
            <w:r w:rsidRPr="006871B7">
              <w:rPr>
                <w:b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48pt;height:55.5pt;visibility:visible">
                  <v:imagedata r:id="rId7" o:title=""/>
                </v:shape>
              </w:pict>
            </w:r>
          </w:p>
          <w:p w:rsidR="008C2748" w:rsidRPr="007210E2" w:rsidRDefault="008C2748" w:rsidP="008C2748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48" w:rsidRPr="008C2748" w:rsidRDefault="008C2748" w:rsidP="008C2748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8C2748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8C2748" w:rsidRPr="008C2748" w:rsidRDefault="008C2748" w:rsidP="008C2748">
            <w:pPr>
              <w:jc w:val="center"/>
              <w:rPr>
                <w:b/>
                <w:bCs/>
                <w:sz w:val="16"/>
                <w:szCs w:val="16"/>
              </w:rPr>
            </w:pPr>
            <w:r w:rsidRPr="008C2748">
              <w:rPr>
                <w:b/>
                <w:bCs/>
                <w:sz w:val="16"/>
                <w:szCs w:val="16"/>
              </w:rPr>
              <w:t>“G. B.  NOVELLI ”</w:t>
            </w:r>
          </w:p>
          <w:p w:rsidR="008C2748" w:rsidRPr="008C2748" w:rsidRDefault="008C2748" w:rsidP="008C2748">
            <w:pPr>
              <w:ind w:left="720"/>
              <w:contextualSpacing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 xml:space="preserve">                                     Liceo delle Scienze Umane </w:t>
            </w:r>
            <w:r w:rsidRPr="008C2748">
              <w:rPr>
                <w:b/>
                <w:bCs/>
                <w:sz w:val="16"/>
                <w:szCs w:val="16"/>
              </w:rPr>
              <w:t xml:space="preserve">– </w:t>
            </w:r>
            <w:r w:rsidRPr="008C2748">
              <w:rPr>
                <w:sz w:val="16"/>
                <w:szCs w:val="16"/>
              </w:rPr>
              <w:t>Liceo Economico Sociale −Liceo Linguistico</w:t>
            </w:r>
          </w:p>
          <w:p w:rsidR="008C2748" w:rsidRPr="008C2748" w:rsidRDefault="008C2748" w:rsidP="008C2748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 xml:space="preserve">Istituto Professionale Abbigliamento e Moda </w:t>
            </w:r>
            <w:r w:rsidRPr="008C2748">
              <w:rPr>
                <w:b/>
                <w:bCs/>
                <w:sz w:val="16"/>
                <w:szCs w:val="16"/>
              </w:rPr>
              <w:t xml:space="preserve">– </w:t>
            </w:r>
            <w:r w:rsidRPr="008C2748">
              <w:rPr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Pr="008C2748">
              <w:rPr>
                <w:sz w:val="16"/>
                <w:szCs w:val="16"/>
              </w:rPr>
              <w:t>made</w:t>
            </w:r>
            <w:proofErr w:type="spellEnd"/>
            <w:r w:rsidRPr="008C2748">
              <w:rPr>
                <w:sz w:val="16"/>
                <w:szCs w:val="16"/>
              </w:rPr>
              <w:t xml:space="preserve"> in Italy  (</w:t>
            </w:r>
            <w:proofErr w:type="spellStart"/>
            <w:r w:rsidRPr="008C2748">
              <w:rPr>
                <w:sz w:val="16"/>
                <w:szCs w:val="16"/>
              </w:rPr>
              <w:t>Tessile-Abbigliamento</w:t>
            </w:r>
            <w:proofErr w:type="spellEnd"/>
            <w:r w:rsidRPr="008C2748">
              <w:rPr>
                <w:sz w:val="16"/>
                <w:szCs w:val="16"/>
              </w:rPr>
              <w:t>)</w:t>
            </w:r>
          </w:p>
          <w:p w:rsidR="008C2748" w:rsidRPr="008C2748" w:rsidRDefault="008C2748" w:rsidP="008C2748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 xml:space="preserve">Istituto Professionale </w:t>
            </w:r>
            <w:r w:rsidRPr="008C2748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8C2748">
              <w:rPr>
                <w:sz w:val="16"/>
                <w:szCs w:val="16"/>
              </w:rPr>
              <w:t xml:space="preserve"> </w:t>
            </w:r>
            <w:r w:rsidRPr="008C2748">
              <w:rPr>
                <w:b/>
                <w:bCs/>
                <w:sz w:val="16"/>
                <w:szCs w:val="16"/>
              </w:rPr>
              <w:t xml:space="preserve">– </w:t>
            </w:r>
            <w:r w:rsidRPr="008C2748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8C2748">
              <w:rPr>
                <w:sz w:val="16"/>
                <w:szCs w:val="16"/>
              </w:rPr>
              <w:t>sanita'</w:t>
            </w:r>
            <w:proofErr w:type="spellEnd"/>
            <w:r w:rsidRPr="008C2748">
              <w:rPr>
                <w:sz w:val="16"/>
                <w:szCs w:val="16"/>
              </w:rPr>
              <w:t xml:space="preserve"> e l'assistenza sociale</w:t>
            </w:r>
          </w:p>
          <w:p w:rsidR="008C2748" w:rsidRPr="008C2748" w:rsidRDefault="008C2748" w:rsidP="008C2748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8C2748" w:rsidRPr="008C2748" w:rsidRDefault="008C2748" w:rsidP="008C2748">
            <w:pPr>
              <w:jc w:val="center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 xml:space="preserve">Via G.B. Novelli, N° 1  </w:t>
            </w:r>
            <w:r w:rsidRPr="008C2748">
              <w:rPr>
                <w:i/>
                <w:iCs/>
                <w:sz w:val="16"/>
                <w:szCs w:val="16"/>
              </w:rPr>
              <w:t xml:space="preserve">  </w:t>
            </w:r>
            <w:r w:rsidRPr="008C2748">
              <w:rPr>
                <w:sz w:val="16"/>
                <w:szCs w:val="16"/>
              </w:rPr>
              <w:t xml:space="preserve">81025  </w:t>
            </w:r>
            <w:r w:rsidRPr="008C2748">
              <w:rPr>
                <w:b/>
                <w:bCs/>
                <w:sz w:val="16"/>
                <w:szCs w:val="16"/>
              </w:rPr>
              <w:t>MARCIANISE</w:t>
            </w:r>
            <w:r w:rsidRPr="008C2748">
              <w:rPr>
                <w:sz w:val="16"/>
                <w:szCs w:val="16"/>
              </w:rPr>
              <w:t xml:space="preserve"> (CE</w:t>
            </w:r>
            <w:r w:rsidRPr="008C2748">
              <w:rPr>
                <w:b/>
                <w:bCs/>
                <w:sz w:val="16"/>
                <w:szCs w:val="16"/>
              </w:rPr>
              <w:t>)</w:t>
            </w:r>
          </w:p>
          <w:p w:rsidR="008C2748" w:rsidRPr="008C2748" w:rsidRDefault="008C2748" w:rsidP="008C2748">
            <w:pPr>
              <w:jc w:val="center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 xml:space="preserve">Codice Fiscale : 80102490614 </w:t>
            </w:r>
            <w:r w:rsidRPr="008C2748">
              <w:rPr>
                <w:b/>
                <w:bCs/>
                <w:sz w:val="16"/>
                <w:szCs w:val="16"/>
              </w:rPr>
              <w:t>–</w:t>
            </w:r>
            <w:r w:rsidRPr="008C2748">
              <w:rPr>
                <w:sz w:val="16"/>
                <w:szCs w:val="16"/>
              </w:rPr>
              <w:t xml:space="preserve"> Distretto Scolastico  n° 14</w:t>
            </w:r>
          </w:p>
          <w:p w:rsidR="008C2748" w:rsidRPr="008C2748" w:rsidRDefault="008C2748" w:rsidP="008C2748">
            <w:pPr>
              <w:jc w:val="center"/>
              <w:rPr>
                <w:sz w:val="16"/>
                <w:szCs w:val="16"/>
              </w:rPr>
            </w:pPr>
            <w:proofErr w:type="spellStart"/>
            <w:r w:rsidRPr="008C2748">
              <w:rPr>
                <w:sz w:val="16"/>
                <w:szCs w:val="16"/>
              </w:rPr>
              <w:t>Segr</w:t>
            </w:r>
            <w:proofErr w:type="spellEnd"/>
            <w:r w:rsidRPr="008C2748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8C2748">
              <w:rPr>
                <w:sz w:val="16"/>
                <w:szCs w:val="16"/>
              </w:rPr>
              <w:t>Vicedirigenza</w:t>
            </w:r>
            <w:proofErr w:type="spellEnd"/>
            <w:r w:rsidRPr="008C2748">
              <w:rPr>
                <w:sz w:val="16"/>
                <w:szCs w:val="16"/>
              </w:rPr>
              <w:t xml:space="preserve"> Tel :0823-580019</w:t>
            </w:r>
          </w:p>
          <w:p w:rsidR="008C2748" w:rsidRPr="008C2748" w:rsidRDefault="008C2748" w:rsidP="008C2748">
            <w:pPr>
              <w:jc w:val="center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>Tel Dirigente Scolastico : 0823-511863</w:t>
            </w:r>
          </w:p>
          <w:p w:rsidR="008C2748" w:rsidRPr="008C2748" w:rsidRDefault="008C2748" w:rsidP="008C2748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C274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8C274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8C274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8C2748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8C274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8C274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8C2748" w:rsidRPr="007210E2" w:rsidRDefault="008C2748" w:rsidP="008C2748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6"/>
                <w:szCs w:val="16"/>
                <w:lang w:val="en-US" w:eastAsia="en-US"/>
              </w:rPr>
            </w:pPr>
            <w:proofErr w:type="spellStart"/>
            <w:r w:rsidRPr="008C2748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8C2748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8C2748">
              <w:rPr>
                <w:sz w:val="16"/>
                <w:szCs w:val="16"/>
                <w:lang w:val="en-US"/>
              </w:rPr>
              <w:t xml:space="preserve"> </w:t>
            </w:r>
            <w:hyperlink r:id="rId10" w:history="1">
              <w:r w:rsidRPr="008C2748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48" w:rsidRPr="007210E2" w:rsidRDefault="006871B7" w:rsidP="008C2748">
            <w:pPr>
              <w:jc w:val="both"/>
              <w:rPr>
                <w:b/>
                <w:sz w:val="26"/>
                <w:szCs w:val="26"/>
              </w:rPr>
            </w:pPr>
            <w:r w:rsidRPr="006871B7">
              <w:rPr>
                <w:b/>
                <w:noProof/>
                <w:sz w:val="26"/>
                <w:szCs w:val="26"/>
              </w:rPr>
              <w:pict>
                <v:shape id="Immagine 3" o:spid="_x0000_i1026" type="#_x0000_t75" style="width:52.5pt;height:45pt;visibility:visible">
                  <v:imagedata r:id="rId11" o:title=""/>
                </v:shape>
              </w:pict>
            </w:r>
          </w:p>
          <w:p w:rsidR="008C2748" w:rsidRPr="007210E2" w:rsidRDefault="008C2748" w:rsidP="008C2748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914165" w:rsidRPr="007210E2" w:rsidRDefault="006871B7" w:rsidP="000E5CFB">
      <w:pPr>
        <w:jc w:val="center"/>
        <w:rPr>
          <w:rFonts w:ascii="Arial" w:hAnsi="Arial" w:cs="Arial"/>
          <w:sz w:val="27"/>
          <w:szCs w:val="27"/>
        </w:rPr>
      </w:pPr>
      <w:r w:rsidRPr="006871B7">
        <w:rPr>
          <w:rFonts w:ascii="Arial" w:hAnsi="Arial" w:cs="Arial"/>
          <w:sz w:val="27"/>
          <w:szCs w:val="27"/>
        </w:rPr>
        <w:pict>
          <v:shape id="_x0000_i1027" type="#_x0000_t75" style="width:500.25pt;height:86.25pt">
            <v:imagedata r:id="rId12" o:title=""/>
          </v:shape>
        </w:pict>
      </w:r>
    </w:p>
    <w:p w:rsidR="00E36A34" w:rsidRPr="007210E2" w:rsidRDefault="00E36A34" w:rsidP="00E36A34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</w:p>
    <w:p w:rsidR="00EA4C81" w:rsidRPr="003174DE" w:rsidRDefault="00EA4C81" w:rsidP="00EA4C8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 xml:space="preserve">“Fondi Strutturali Europei – Programma Operativo Nazionale “Per la scuola, competenze e ambienti per l’apprendimento” 2014-2020. Avviso pubblico 4427 del 02/05/2017 </w:t>
      </w:r>
      <w:r w:rsidRPr="003174DE">
        <w:rPr>
          <w:b/>
          <w:i/>
          <w:iCs/>
          <w:sz w:val="22"/>
          <w:szCs w:val="22"/>
        </w:rPr>
        <w:t>”Potenziamento</w:t>
      </w:r>
      <w:r w:rsidRPr="003174DE">
        <w:rPr>
          <w:b/>
          <w:sz w:val="22"/>
          <w:szCs w:val="22"/>
        </w:rPr>
        <w:t xml:space="preserve"> </w:t>
      </w:r>
      <w:r w:rsidRPr="003174DE">
        <w:rPr>
          <w:b/>
          <w:i/>
          <w:iCs/>
          <w:sz w:val="22"/>
          <w:szCs w:val="22"/>
        </w:rPr>
        <w:t>dell’educazione al patrimonio culturale, artistico, paesaggistico”</w:t>
      </w:r>
      <w:r w:rsidRPr="003174DE">
        <w:rPr>
          <w:b/>
          <w:sz w:val="22"/>
          <w:szCs w:val="22"/>
        </w:rPr>
        <w:t>. Asse I – Istruzione – Fondo Sociale Europeo (FSE)</w:t>
      </w:r>
    </w:p>
    <w:p w:rsidR="00EA4C81" w:rsidRPr="003174DE" w:rsidRDefault="00EA4C81" w:rsidP="00EA4C8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 xml:space="preserve">Obiettivo Specifico 10.2 </w:t>
      </w:r>
      <w:r w:rsidRPr="003174DE">
        <w:rPr>
          <w:b/>
          <w:i/>
          <w:iCs/>
          <w:sz w:val="22"/>
          <w:szCs w:val="22"/>
        </w:rPr>
        <w:t xml:space="preserve">Miglioramento delle competenze chiave degli allievi </w:t>
      </w:r>
      <w:r w:rsidRPr="003174DE">
        <w:rPr>
          <w:b/>
          <w:sz w:val="22"/>
          <w:szCs w:val="22"/>
        </w:rPr>
        <w:t>Azione 10.2.5. Azioni</w:t>
      </w:r>
    </w:p>
    <w:p w:rsidR="00EA4C81" w:rsidRPr="003174DE" w:rsidRDefault="00EA4C81" w:rsidP="00EA4C8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volte allo sviluppo delle competenze trasversali con particolare attenzione a quelle volte alla</w:t>
      </w:r>
    </w:p>
    <w:p w:rsidR="00EA4C81" w:rsidRPr="003174DE" w:rsidRDefault="00EA4C81" w:rsidP="00EA4C81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r w:rsidRPr="003174DE">
        <w:rPr>
          <w:b/>
          <w:sz w:val="22"/>
          <w:szCs w:val="22"/>
        </w:rPr>
        <w:t>diffusione della cultura d'impresa.</w:t>
      </w:r>
    </w:p>
    <w:p w:rsidR="00EA4C81" w:rsidRPr="007210E2" w:rsidRDefault="00EA4C81" w:rsidP="00EA4C81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:rsidR="00EA4C81" w:rsidRPr="007210E2" w:rsidRDefault="00EA4C81" w:rsidP="00EA4C81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7210E2">
        <w:rPr>
          <w:rFonts w:eastAsia="Calibri"/>
          <w:lang w:eastAsia="en-US"/>
        </w:rPr>
        <w:t xml:space="preserve">Prot. N° </w:t>
      </w:r>
      <w:r>
        <w:rPr>
          <w:rFonts w:eastAsia="Calibri"/>
          <w:lang w:eastAsia="en-US"/>
        </w:rPr>
        <w:t>13697/04-06</w:t>
      </w:r>
      <w:r w:rsidRPr="00A430D8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del  17/11/2018</w:t>
      </w:r>
      <w:r w:rsidRPr="007210E2">
        <w:rPr>
          <w:rFonts w:eastAsia="Calibri"/>
          <w:lang w:eastAsia="en-US"/>
        </w:rPr>
        <w:t xml:space="preserve">                                        Marcianise, </w:t>
      </w:r>
      <w:r>
        <w:rPr>
          <w:rFonts w:eastAsia="Calibri"/>
          <w:lang w:eastAsia="en-US"/>
        </w:rPr>
        <w:t>del  17/11/2018</w:t>
      </w:r>
    </w:p>
    <w:p w:rsidR="00EA4C81" w:rsidRPr="007210E2" w:rsidRDefault="00EA4C81" w:rsidP="00EA4C81">
      <w:pPr>
        <w:rPr>
          <w:rFonts w:eastAsia="Calibri"/>
          <w:lang w:eastAsia="en-US"/>
        </w:rPr>
      </w:pPr>
      <w:r w:rsidRPr="007210E2">
        <w:rPr>
          <w:rFonts w:eastAsia="Calibri"/>
          <w:lang w:eastAsia="en-US"/>
        </w:rPr>
        <w:t>Prot. Alb</w:t>
      </w:r>
      <w:r>
        <w:rPr>
          <w:rFonts w:eastAsia="Calibri"/>
          <w:lang w:eastAsia="en-US"/>
        </w:rPr>
        <w:t>o N.293 del  17/11/2018</w:t>
      </w:r>
    </w:p>
    <w:p w:rsidR="00FB67E8" w:rsidRPr="007210E2" w:rsidRDefault="00FB67E8" w:rsidP="00FB67E8">
      <w:pPr>
        <w:jc w:val="right"/>
        <w:rPr>
          <w:b/>
          <w:bCs/>
        </w:rPr>
      </w:pPr>
    </w:p>
    <w:p w:rsidR="00E01E0C" w:rsidRPr="004A1ED9" w:rsidRDefault="00E01E0C" w:rsidP="00E01E0C">
      <w:pPr>
        <w:widowControl w:val="0"/>
        <w:tabs>
          <w:tab w:val="left" w:pos="1305"/>
        </w:tabs>
        <w:ind w:left="903"/>
        <w:jc w:val="right"/>
        <w:rPr>
          <w:b/>
          <w:lang w:eastAsia="en-US"/>
        </w:rPr>
      </w:pPr>
      <w:r w:rsidRPr="004A1ED9">
        <w:rPr>
          <w:rFonts w:eastAsia="Calibri" w:hAnsi="Calibri"/>
          <w:b/>
          <w:color w:val="4D4F50"/>
          <w:w w:val="95"/>
          <w:lang w:eastAsia="en-US"/>
        </w:rPr>
        <w:t>Alla</w:t>
      </w:r>
      <w:r w:rsidRPr="004A1ED9">
        <w:rPr>
          <w:rFonts w:eastAsia="Calibri" w:hAnsi="Calibri"/>
          <w:b/>
          <w:color w:val="4D4F50"/>
          <w:spacing w:val="38"/>
          <w:w w:val="95"/>
          <w:lang w:eastAsia="en-US"/>
        </w:rPr>
        <w:t xml:space="preserve"> </w:t>
      </w:r>
      <w:r w:rsidRPr="004A1ED9">
        <w:rPr>
          <w:rFonts w:eastAsia="Calibri" w:hAnsi="Calibri"/>
          <w:b/>
          <w:color w:val="4D4F50"/>
          <w:w w:val="95"/>
          <w:lang w:eastAsia="en-US"/>
        </w:rPr>
        <w:t>DSGA</w:t>
      </w:r>
    </w:p>
    <w:p w:rsidR="00E01E0C" w:rsidRPr="004A1ED9" w:rsidRDefault="00E01E0C" w:rsidP="00E01E0C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eastAsia="en-US"/>
        </w:rPr>
      </w:pPr>
      <w:r w:rsidRPr="004A1ED9">
        <w:rPr>
          <w:rFonts w:eastAsia="Calibri" w:hAnsi="Calibri"/>
          <w:b/>
          <w:color w:val="4D4F50"/>
          <w:lang w:eastAsia="en-US"/>
        </w:rPr>
        <w:t>All</w:t>
      </w:r>
      <w:r w:rsidRPr="004A1ED9">
        <w:rPr>
          <w:rFonts w:eastAsia="Calibri" w:hAnsi="Calibri"/>
          <w:b/>
          <w:color w:val="4D4F50"/>
          <w:lang w:eastAsia="en-US"/>
        </w:rPr>
        <w:t>’</w:t>
      </w:r>
      <w:r w:rsidRPr="004A1ED9">
        <w:rPr>
          <w:rFonts w:eastAsia="Calibri" w:hAnsi="Calibri"/>
          <w:b/>
          <w:color w:val="4D4F50"/>
          <w:lang w:eastAsia="en-US"/>
        </w:rPr>
        <w:t>Albo</w:t>
      </w:r>
      <w:r w:rsidRPr="004A1ED9">
        <w:rPr>
          <w:rFonts w:eastAsia="Calibri" w:hAnsi="Calibri"/>
          <w:b/>
          <w:color w:val="4D4F50"/>
          <w:spacing w:val="52"/>
          <w:lang w:eastAsia="en-US"/>
        </w:rPr>
        <w:t xml:space="preserve"> </w:t>
      </w:r>
      <w:r w:rsidRPr="004A1ED9">
        <w:rPr>
          <w:rFonts w:eastAsia="Calibri" w:hAnsi="Calibri"/>
          <w:b/>
          <w:color w:val="4D4F50"/>
          <w:lang w:eastAsia="en-US"/>
        </w:rPr>
        <w:t>dell'Istituto</w:t>
      </w:r>
    </w:p>
    <w:p w:rsidR="00E01E0C" w:rsidRPr="004A1ED9" w:rsidRDefault="00E01E0C" w:rsidP="00E01E0C">
      <w:pPr>
        <w:widowControl w:val="0"/>
        <w:tabs>
          <w:tab w:val="left" w:pos="1300"/>
        </w:tabs>
        <w:spacing w:before="34"/>
        <w:ind w:left="903"/>
        <w:jc w:val="right"/>
        <w:rPr>
          <w:b/>
          <w:lang w:eastAsia="en-US"/>
        </w:rPr>
      </w:pPr>
      <w:r w:rsidRPr="004A1ED9">
        <w:rPr>
          <w:rFonts w:eastAsia="Calibri" w:hAnsi="Calibri"/>
          <w:b/>
          <w:i/>
          <w:color w:val="727274"/>
          <w:w w:val="45"/>
          <w:lang w:eastAsia="en-US"/>
        </w:rPr>
        <w:tab/>
      </w:r>
      <w:r w:rsidRPr="004A1ED9">
        <w:rPr>
          <w:rFonts w:eastAsia="Calibri" w:hAnsi="Calibri"/>
          <w:b/>
          <w:color w:val="4D4F50"/>
          <w:lang w:eastAsia="en-US"/>
        </w:rPr>
        <w:t>Al</w:t>
      </w:r>
      <w:r w:rsidRPr="004A1ED9">
        <w:rPr>
          <w:rFonts w:eastAsia="Calibri" w:hAnsi="Calibri"/>
          <w:b/>
          <w:color w:val="4D4F50"/>
          <w:spacing w:val="26"/>
          <w:lang w:eastAsia="en-US"/>
        </w:rPr>
        <w:t xml:space="preserve"> </w:t>
      </w:r>
      <w:r w:rsidRPr="004A1ED9">
        <w:rPr>
          <w:rFonts w:eastAsia="Calibri" w:hAnsi="Calibri"/>
          <w:b/>
          <w:color w:val="4D4F50"/>
          <w:lang w:eastAsia="en-US"/>
        </w:rPr>
        <w:t>sito</w:t>
      </w:r>
      <w:r w:rsidRPr="004A1ED9">
        <w:rPr>
          <w:rFonts w:eastAsia="Calibri" w:hAnsi="Calibri"/>
          <w:b/>
          <w:color w:val="4D4F50"/>
          <w:spacing w:val="10"/>
          <w:lang w:eastAsia="en-US"/>
        </w:rPr>
        <w:t xml:space="preserve"> </w:t>
      </w:r>
      <w:r w:rsidRPr="004A1ED9">
        <w:rPr>
          <w:rFonts w:eastAsia="Calibri" w:hAnsi="Calibri"/>
          <w:b/>
          <w:color w:val="4D4F50"/>
          <w:lang w:eastAsia="en-US"/>
        </w:rPr>
        <w:t>web</w:t>
      </w:r>
      <w:r w:rsidRPr="004A1ED9">
        <w:rPr>
          <w:rFonts w:eastAsia="Calibri" w:hAnsi="Calibri"/>
          <w:b/>
          <w:color w:val="4D4F50"/>
          <w:spacing w:val="30"/>
          <w:lang w:eastAsia="en-US"/>
        </w:rPr>
        <w:t xml:space="preserve"> </w:t>
      </w:r>
      <w:r w:rsidRPr="004A1ED9">
        <w:rPr>
          <w:rFonts w:eastAsia="Calibri" w:hAnsi="Calibri"/>
          <w:b/>
          <w:color w:val="4D4F50"/>
          <w:lang w:eastAsia="en-US"/>
        </w:rPr>
        <w:t>dell'Istituto</w:t>
      </w:r>
    </w:p>
    <w:p w:rsidR="00E01E0C" w:rsidRPr="004A1ED9" w:rsidRDefault="00E01E0C" w:rsidP="00E01E0C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eastAsia="en-US"/>
        </w:rPr>
      </w:pPr>
      <w:r w:rsidRPr="004A1ED9">
        <w:rPr>
          <w:rFonts w:eastAsia="Calibri" w:hAnsi="Calibri"/>
          <w:b/>
          <w:color w:val="727274"/>
          <w:w w:val="60"/>
          <w:lang w:eastAsia="en-US"/>
        </w:rPr>
        <w:tab/>
      </w:r>
      <w:r w:rsidRPr="004A1ED9">
        <w:rPr>
          <w:rFonts w:eastAsia="Calibri" w:hAnsi="Calibri"/>
          <w:b/>
          <w:color w:val="4D4F50"/>
          <w:lang w:eastAsia="en-US"/>
        </w:rPr>
        <w:t>Agli</w:t>
      </w:r>
      <w:r w:rsidRPr="004A1ED9">
        <w:rPr>
          <w:rFonts w:eastAsia="Calibri" w:hAnsi="Calibri"/>
          <w:b/>
          <w:color w:val="4D4F50"/>
          <w:spacing w:val="-1"/>
          <w:lang w:eastAsia="en-US"/>
        </w:rPr>
        <w:t xml:space="preserve"> </w:t>
      </w:r>
      <w:r w:rsidRPr="004A1ED9">
        <w:rPr>
          <w:rFonts w:eastAsia="Calibri" w:hAnsi="Calibri"/>
          <w:b/>
          <w:color w:val="4D4F50"/>
          <w:lang w:eastAsia="en-US"/>
        </w:rPr>
        <w:t>Atti</w:t>
      </w:r>
      <w:r w:rsidRPr="004A1ED9">
        <w:rPr>
          <w:rFonts w:eastAsia="Calibri" w:hAnsi="Calibri"/>
          <w:b/>
          <w:color w:val="4D4F50"/>
          <w:spacing w:val="3"/>
          <w:lang w:eastAsia="en-US"/>
        </w:rPr>
        <w:t xml:space="preserve"> </w:t>
      </w:r>
      <w:r w:rsidRPr="004A1ED9">
        <w:rPr>
          <w:rFonts w:eastAsia="Calibri" w:hAnsi="Calibri"/>
          <w:b/>
          <w:color w:val="4D4F50"/>
          <w:lang w:eastAsia="en-US"/>
        </w:rPr>
        <w:t>della</w:t>
      </w:r>
      <w:r w:rsidRPr="004A1ED9">
        <w:rPr>
          <w:rFonts w:eastAsia="Calibri" w:hAnsi="Calibri"/>
          <w:b/>
          <w:color w:val="4D4F50"/>
          <w:spacing w:val="4"/>
          <w:lang w:eastAsia="en-US"/>
        </w:rPr>
        <w:t xml:space="preserve"> </w:t>
      </w:r>
      <w:r w:rsidRPr="004A1ED9">
        <w:rPr>
          <w:rFonts w:eastAsia="Calibri" w:hAnsi="Calibri"/>
          <w:b/>
          <w:color w:val="4D4F50"/>
          <w:lang w:eastAsia="en-US"/>
        </w:rPr>
        <w:t>Scuola</w:t>
      </w:r>
    </w:p>
    <w:p w:rsidR="00914165" w:rsidRPr="007210E2" w:rsidRDefault="00914165" w:rsidP="00914165">
      <w:pPr>
        <w:autoSpaceDE w:val="0"/>
        <w:autoSpaceDN w:val="0"/>
        <w:adjustRightInd w:val="0"/>
        <w:rPr>
          <w:rFonts w:ascii="Calibri" w:hAnsi="Calibri" w:cs="Calibri"/>
        </w:rPr>
      </w:pPr>
    </w:p>
    <w:p w:rsidR="004A1ED9" w:rsidRDefault="00914165" w:rsidP="004A1ED9">
      <w:pPr>
        <w:rPr>
          <w:b/>
        </w:rPr>
      </w:pPr>
      <w:r w:rsidRPr="007210E2">
        <w:t xml:space="preserve"> </w:t>
      </w:r>
      <w:r w:rsidRPr="007210E2">
        <w:rPr>
          <w:b/>
          <w:bCs/>
        </w:rPr>
        <w:t xml:space="preserve">Oggetto: </w:t>
      </w:r>
      <w:r w:rsidR="004A1ED9">
        <w:rPr>
          <w:b/>
          <w:bCs/>
        </w:rPr>
        <w:t xml:space="preserve">DETERMINA </w:t>
      </w:r>
      <w:proofErr w:type="spellStart"/>
      <w:r w:rsidR="004A1ED9">
        <w:rPr>
          <w:b/>
          <w:bCs/>
        </w:rPr>
        <w:t>DI</w:t>
      </w:r>
      <w:proofErr w:type="spellEnd"/>
      <w:r w:rsidR="004A1ED9">
        <w:rPr>
          <w:b/>
          <w:bCs/>
        </w:rPr>
        <w:t xml:space="preserve"> AVVIO PROCEDURA </w:t>
      </w:r>
      <w:r w:rsidR="004A1ED9">
        <w:rPr>
          <w:b/>
        </w:rPr>
        <w:t xml:space="preserve"> </w:t>
      </w:r>
      <w:proofErr w:type="spellStart"/>
      <w:r w:rsidR="004A1ED9">
        <w:rPr>
          <w:b/>
        </w:rPr>
        <w:t>DI</w:t>
      </w:r>
      <w:proofErr w:type="spellEnd"/>
      <w:r w:rsidR="004A1ED9">
        <w:rPr>
          <w:b/>
        </w:rPr>
        <w:t xml:space="preserve"> SELEZIONE RISERVATA</w:t>
      </w:r>
      <w:r w:rsidR="004A1ED9" w:rsidRPr="007210E2">
        <w:rPr>
          <w:b/>
        </w:rPr>
        <w:t xml:space="preserve"> AL </w:t>
      </w:r>
    </w:p>
    <w:p w:rsidR="004A1ED9" w:rsidRDefault="004A1ED9" w:rsidP="004A1ED9">
      <w:pPr>
        <w:rPr>
          <w:b/>
          <w:bCs/>
        </w:rPr>
      </w:pPr>
      <w:r>
        <w:rPr>
          <w:b/>
        </w:rPr>
        <w:t xml:space="preserve">                 </w:t>
      </w:r>
      <w:r w:rsidRPr="007210E2">
        <w:rPr>
          <w:b/>
        </w:rPr>
        <w:t>PERSONALE DOCENTE</w:t>
      </w:r>
      <w:r>
        <w:rPr>
          <w:b/>
        </w:rPr>
        <w:t xml:space="preserve"> </w:t>
      </w:r>
      <w:r w:rsidRPr="007210E2">
        <w:rPr>
          <w:b/>
          <w:bCs/>
        </w:rPr>
        <w:t xml:space="preserve">IN SERVIZIO NELL’A.S. 2018/2019 PRESSO LA </w:t>
      </w:r>
    </w:p>
    <w:p w:rsidR="004A1ED9" w:rsidRDefault="004A1ED9" w:rsidP="004A1ED9">
      <w:pPr>
        <w:rPr>
          <w:b/>
        </w:rPr>
      </w:pPr>
      <w:r>
        <w:rPr>
          <w:b/>
          <w:bCs/>
        </w:rPr>
        <w:t xml:space="preserve">                 </w:t>
      </w:r>
      <w:r w:rsidRPr="007210E2">
        <w:rPr>
          <w:b/>
          <w:bCs/>
        </w:rPr>
        <w:t>ISTITUZIONE SCOLASTICA</w:t>
      </w:r>
      <w:r>
        <w:rPr>
          <w:b/>
        </w:rPr>
        <w:t xml:space="preserve"> </w:t>
      </w:r>
      <w:r w:rsidRPr="007210E2">
        <w:rPr>
          <w:b/>
          <w:bCs/>
        </w:rPr>
        <w:t>ISISS “</w:t>
      </w:r>
      <w:proofErr w:type="spellStart"/>
      <w:r w:rsidRPr="007210E2">
        <w:rPr>
          <w:b/>
          <w:bCs/>
        </w:rPr>
        <w:t>G.B.NOVELLI</w:t>
      </w:r>
      <w:proofErr w:type="spellEnd"/>
      <w:r w:rsidRPr="007210E2">
        <w:rPr>
          <w:b/>
          <w:bCs/>
        </w:rPr>
        <w:t>” MARCIANISE</w:t>
      </w:r>
      <w:r w:rsidRPr="007210E2">
        <w:rPr>
          <w:b/>
        </w:rPr>
        <w:t xml:space="preserve"> CON </w:t>
      </w:r>
    </w:p>
    <w:p w:rsidR="004A1ED9" w:rsidRDefault="004A1ED9" w:rsidP="004A1ED9">
      <w:pPr>
        <w:rPr>
          <w:b/>
          <w:bCs/>
        </w:rPr>
      </w:pPr>
      <w:r>
        <w:rPr>
          <w:b/>
        </w:rPr>
        <w:t xml:space="preserve">                 </w:t>
      </w:r>
      <w:r w:rsidRPr="007210E2">
        <w:rPr>
          <w:b/>
        </w:rPr>
        <w:t>CONTRATTO A TEMPO</w:t>
      </w:r>
      <w:r>
        <w:rPr>
          <w:b/>
        </w:rPr>
        <w:t xml:space="preserve"> </w:t>
      </w:r>
      <w:r w:rsidRPr="007210E2">
        <w:rPr>
          <w:b/>
        </w:rPr>
        <w:t xml:space="preserve">INDETERMINATO </w:t>
      </w:r>
      <w:r w:rsidRPr="007210E2">
        <w:rPr>
          <w:b/>
          <w:bCs/>
        </w:rPr>
        <w:t xml:space="preserve">O CON CONTRATTO A TEMPO </w:t>
      </w:r>
    </w:p>
    <w:p w:rsidR="004A1ED9" w:rsidRDefault="004A1ED9" w:rsidP="004A1ED9">
      <w:pPr>
        <w:rPr>
          <w:b/>
        </w:rPr>
      </w:pPr>
      <w:r>
        <w:rPr>
          <w:b/>
          <w:bCs/>
        </w:rPr>
        <w:t xml:space="preserve">                 </w:t>
      </w:r>
      <w:r w:rsidRPr="007210E2">
        <w:rPr>
          <w:b/>
          <w:bCs/>
        </w:rPr>
        <w:t>DETERMINATO FINO</w:t>
      </w:r>
      <w:r>
        <w:rPr>
          <w:b/>
        </w:rPr>
        <w:t xml:space="preserve"> </w:t>
      </w:r>
      <w:r w:rsidRPr="007210E2">
        <w:rPr>
          <w:b/>
          <w:bCs/>
        </w:rPr>
        <w:t>AL TERMINE DELL’ANNO SCOLASTICO (31/08/2019)</w:t>
      </w:r>
      <w:r w:rsidRPr="00132899">
        <w:rPr>
          <w:b/>
        </w:rPr>
        <w:t xml:space="preserve"> </w:t>
      </w:r>
    </w:p>
    <w:p w:rsidR="004A1ED9" w:rsidRDefault="004A1ED9" w:rsidP="004A1ED9">
      <w:pPr>
        <w:rPr>
          <w:b/>
        </w:rPr>
      </w:pPr>
      <w:r>
        <w:rPr>
          <w:b/>
        </w:rPr>
        <w:t xml:space="preserve">                 </w:t>
      </w:r>
      <w:r w:rsidRPr="008466E3">
        <w:rPr>
          <w:b/>
        </w:rPr>
        <w:t xml:space="preserve">PER  IL RECLUTAMENTO </w:t>
      </w:r>
      <w:proofErr w:type="spellStart"/>
      <w:r w:rsidRPr="008466E3">
        <w:rPr>
          <w:b/>
        </w:rPr>
        <w:t>DI</w:t>
      </w:r>
      <w:proofErr w:type="spellEnd"/>
      <w:r w:rsidRPr="008466E3">
        <w:rPr>
          <w:b/>
        </w:rPr>
        <w:t xml:space="preserve"> FIGURE PROFESSIONALI DA IMPEGNARE</w:t>
      </w:r>
    </w:p>
    <w:p w:rsidR="004A1ED9" w:rsidRDefault="004A1ED9" w:rsidP="004A1ED9">
      <w:pPr>
        <w:rPr>
          <w:b/>
        </w:rPr>
      </w:pPr>
      <w:r>
        <w:rPr>
          <w:b/>
        </w:rPr>
        <w:t xml:space="preserve">               </w:t>
      </w:r>
      <w:r w:rsidRPr="008466E3">
        <w:rPr>
          <w:b/>
        </w:rPr>
        <w:t xml:space="preserve">  NEL</w:t>
      </w:r>
      <w:r>
        <w:rPr>
          <w:b/>
        </w:rPr>
        <w:t xml:space="preserve"> RUOLO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REFERENTE PER LA VALUTAZIONE E FIGURA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SUPPORTO </w:t>
      </w:r>
    </w:p>
    <w:p w:rsidR="004A1ED9" w:rsidRDefault="004A1ED9" w:rsidP="004A1ED9">
      <w:pPr>
        <w:rPr>
          <w:b/>
        </w:rPr>
      </w:pPr>
      <w:r>
        <w:rPr>
          <w:b/>
        </w:rPr>
        <w:t xml:space="preserve">                 OPERATIVO</w:t>
      </w:r>
      <w:r w:rsidRPr="008466E3">
        <w:rPr>
          <w:b/>
        </w:rPr>
        <w:t xml:space="preserve"> PER LA  REALIZZAZIONE </w:t>
      </w:r>
      <w:r>
        <w:rPr>
          <w:b/>
        </w:rPr>
        <w:t xml:space="preserve">ENTRO IL 31/08/2019 </w:t>
      </w:r>
      <w:r w:rsidRPr="008466E3">
        <w:rPr>
          <w:b/>
        </w:rPr>
        <w:t xml:space="preserve">DEI MODULI </w:t>
      </w:r>
    </w:p>
    <w:p w:rsidR="004A1ED9" w:rsidRDefault="004A1ED9" w:rsidP="004A1ED9">
      <w:pPr>
        <w:rPr>
          <w:b/>
        </w:rPr>
      </w:pPr>
      <w:r>
        <w:rPr>
          <w:b/>
        </w:rPr>
        <w:t xml:space="preserve">                 </w:t>
      </w:r>
      <w:r w:rsidRPr="008466E3">
        <w:rPr>
          <w:b/>
        </w:rPr>
        <w:t xml:space="preserve">FORMATIVI </w:t>
      </w:r>
      <w:proofErr w:type="spellStart"/>
      <w:r w:rsidRPr="008466E3">
        <w:rPr>
          <w:b/>
        </w:rPr>
        <w:t>DI</w:t>
      </w:r>
      <w:proofErr w:type="spellEnd"/>
      <w:r w:rsidRPr="008466E3">
        <w:rPr>
          <w:b/>
        </w:rPr>
        <w:t xml:space="preserve"> CUI AL </w:t>
      </w:r>
      <w:r w:rsidRPr="008466E3">
        <w:rPr>
          <w:b/>
          <w:bCs/>
        </w:rPr>
        <w:t>PROGETTO</w:t>
      </w:r>
      <w:r w:rsidRPr="00F90A4A">
        <w:rPr>
          <w:b/>
          <w:bCs/>
        </w:rPr>
        <w:t xml:space="preserve"> </w:t>
      </w:r>
      <w:r w:rsidRPr="008466E3">
        <w:rPr>
          <w:b/>
          <w:bCs/>
        </w:rPr>
        <w:t>PON</w:t>
      </w:r>
      <w:r w:rsidRPr="00132899">
        <w:rPr>
          <w:b/>
          <w:bCs/>
        </w:rPr>
        <w:t xml:space="preserve"> </w:t>
      </w:r>
      <w:r w:rsidRPr="007210E2">
        <w:rPr>
          <w:b/>
          <w:bCs/>
        </w:rPr>
        <w:t>FSE</w:t>
      </w:r>
      <w:r>
        <w:rPr>
          <w:b/>
        </w:rPr>
        <w:t xml:space="preserve"> </w:t>
      </w:r>
      <w:r w:rsidRPr="007210E2">
        <w:rPr>
          <w:b/>
        </w:rPr>
        <w:t>DAL TITOLO:</w:t>
      </w:r>
      <w:r w:rsidRPr="00132899">
        <w:rPr>
          <w:b/>
        </w:rPr>
        <w:t xml:space="preserve"> </w:t>
      </w:r>
      <w:r w:rsidRPr="007210E2">
        <w:rPr>
          <w:b/>
        </w:rPr>
        <w:t xml:space="preserve"> “</w:t>
      </w:r>
      <w:r>
        <w:rPr>
          <w:b/>
        </w:rPr>
        <w:t xml:space="preserve">Educare alla </w:t>
      </w:r>
    </w:p>
    <w:p w:rsidR="004A1ED9" w:rsidRPr="007210E2" w:rsidRDefault="004A1ED9" w:rsidP="004A1ED9">
      <w:pPr>
        <w:rPr>
          <w:b/>
        </w:rPr>
      </w:pPr>
      <w:r>
        <w:rPr>
          <w:b/>
        </w:rPr>
        <w:t xml:space="preserve">                  bellezza culturale</w:t>
      </w:r>
      <w:r w:rsidRPr="007210E2">
        <w:rPr>
          <w:b/>
        </w:rPr>
        <w:t>”</w:t>
      </w:r>
    </w:p>
    <w:p w:rsidR="004A1ED9" w:rsidRDefault="004A1ED9" w:rsidP="004A1ED9">
      <w:pPr>
        <w:jc w:val="both"/>
        <w:rPr>
          <w:b/>
          <w:bCs/>
        </w:rPr>
      </w:pPr>
      <w:r w:rsidRPr="007210E2">
        <w:rPr>
          <w:b/>
        </w:rPr>
        <w:t xml:space="preserve">                </w:t>
      </w:r>
      <w:r w:rsidRPr="007210E2">
        <w:rPr>
          <w:b/>
          <w:bCs/>
        </w:rPr>
        <w:t xml:space="preserve">CODICE:  </w:t>
      </w:r>
      <w:r w:rsidRPr="003174DE">
        <w:rPr>
          <w:b/>
          <w:bCs/>
        </w:rPr>
        <w:t>10.2.5 A-FSEPON-CA-2018-227</w:t>
      </w:r>
    </w:p>
    <w:p w:rsidR="004A1ED9" w:rsidRPr="004817E2" w:rsidRDefault="004A1ED9" w:rsidP="004A1ED9">
      <w:pPr>
        <w:jc w:val="both"/>
        <w:rPr>
          <w:b/>
          <w:bCs/>
        </w:rPr>
      </w:pPr>
      <w:r>
        <w:rPr>
          <w:b/>
        </w:rPr>
        <w:t xml:space="preserve">                </w:t>
      </w:r>
      <w:r w:rsidRPr="004817E2">
        <w:rPr>
          <w:b/>
        </w:rPr>
        <w:t>CUP: B27I18061150007</w:t>
      </w:r>
    </w:p>
    <w:p w:rsidR="0029624C" w:rsidRPr="007210E2" w:rsidRDefault="0029624C" w:rsidP="004A1ED9">
      <w:pPr>
        <w:spacing w:before="70" w:line="238" w:lineRule="auto"/>
        <w:ind w:right="745"/>
        <w:rPr>
          <w:b/>
        </w:rPr>
      </w:pPr>
    </w:p>
    <w:p w:rsidR="009625DD" w:rsidRPr="007210E2" w:rsidRDefault="009625DD" w:rsidP="00AF70B2">
      <w:pPr>
        <w:rPr>
          <w:b/>
        </w:rPr>
      </w:pPr>
    </w:p>
    <w:p w:rsidR="009625DD" w:rsidRPr="007210E2" w:rsidRDefault="009625DD" w:rsidP="00AF70B2">
      <w:pPr>
        <w:rPr>
          <w:b/>
        </w:rPr>
      </w:pPr>
    </w:p>
    <w:p w:rsidR="00126776" w:rsidRPr="007210E2" w:rsidRDefault="00914165" w:rsidP="009625DD">
      <w:pPr>
        <w:autoSpaceDE w:val="0"/>
        <w:autoSpaceDN w:val="0"/>
        <w:adjustRightInd w:val="0"/>
        <w:jc w:val="center"/>
        <w:rPr>
          <w:b/>
          <w:bCs/>
        </w:rPr>
      </w:pPr>
      <w:r w:rsidRPr="007210E2">
        <w:rPr>
          <w:b/>
          <w:bCs/>
        </w:rPr>
        <w:t>IL DIRIGENTE SCOLASTICO</w:t>
      </w:r>
    </w:p>
    <w:p w:rsidR="00AB7204" w:rsidRPr="007210E2" w:rsidRDefault="00AB7204" w:rsidP="00957B5A">
      <w:pPr>
        <w:widowControl w:val="0"/>
        <w:rPr>
          <w:rFonts w:eastAsia="Calibri"/>
          <w:b/>
          <w:lang w:eastAsia="en-US"/>
        </w:rPr>
      </w:pPr>
    </w:p>
    <w:p w:rsidR="00F66683" w:rsidRPr="00F66683" w:rsidRDefault="00F66683" w:rsidP="00F66683">
      <w:pPr>
        <w:autoSpaceDE w:val="0"/>
        <w:autoSpaceDN w:val="0"/>
        <w:adjustRightInd w:val="0"/>
        <w:rPr>
          <w:bCs/>
          <w:i/>
          <w:color w:val="000000"/>
        </w:rPr>
      </w:pPr>
      <w:r w:rsidRPr="00E2174A">
        <w:rPr>
          <w:b/>
          <w:bCs/>
        </w:rPr>
        <w:t>VISTO</w:t>
      </w:r>
      <w:r w:rsidRPr="00E2174A">
        <w:rPr>
          <w:bCs/>
        </w:rPr>
        <w:t xml:space="preserve"> l’ </w:t>
      </w:r>
      <w:r w:rsidRPr="00E2174A">
        <w:rPr>
          <w:bCs/>
          <w:color w:val="000000"/>
        </w:rPr>
        <w:t xml:space="preserve">Avviso pubblico MIUR prot. n. </w:t>
      </w:r>
      <w:r w:rsidRPr="00E2174A">
        <w:rPr>
          <w:bCs/>
        </w:rPr>
        <w:t xml:space="preserve">4427 del 02-05-2017 </w:t>
      </w:r>
      <w:r>
        <w:rPr>
          <w:bCs/>
          <w:color w:val="000000"/>
        </w:rPr>
        <w:t xml:space="preserve"> “P</w:t>
      </w:r>
      <w:r w:rsidRPr="00E2174A">
        <w:rPr>
          <w:bCs/>
          <w:color w:val="000000"/>
        </w:rPr>
        <w:t>otenziamento dell’educazione al patrimonio culturale, artistico, paesaggistico</w:t>
      </w:r>
      <w:r>
        <w:rPr>
          <w:bCs/>
          <w:color w:val="000000"/>
        </w:rPr>
        <w:t>” -</w:t>
      </w:r>
      <w:r w:rsidRPr="00E2174A">
        <w:rPr>
          <w:bCs/>
          <w:color w:val="000000"/>
        </w:rPr>
        <w:t xml:space="preserve"> </w:t>
      </w:r>
      <w:r w:rsidRPr="00E2174A">
        <w:rPr>
          <w:color w:val="000000"/>
        </w:rPr>
        <w:t xml:space="preserve">Fondi Strutturali Europei – Programma Operativo Nazionale “Per la scuola, competenze e ambienti per l’apprendimento” 2014-2020  </w:t>
      </w:r>
      <w:r w:rsidRPr="00E2174A">
        <w:rPr>
          <w:bCs/>
          <w:color w:val="000000"/>
        </w:rPr>
        <w:t xml:space="preserve">Asse I – Istruzione – Fondo Sociale Europeo (FSE) </w:t>
      </w:r>
      <w:r w:rsidRPr="00E2174A">
        <w:rPr>
          <w:color w:val="000000"/>
        </w:rPr>
        <w:t xml:space="preserve"> </w:t>
      </w:r>
      <w:r w:rsidRPr="00E2174A">
        <w:rPr>
          <w:bCs/>
          <w:color w:val="000000"/>
        </w:rPr>
        <w:t xml:space="preserve">Obiettivo Specifico 10.2 </w:t>
      </w:r>
      <w:r>
        <w:rPr>
          <w:bCs/>
          <w:color w:val="000000"/>
        </w:rPr>
        <w:t xml:space="preserve"> </w:t>
      </w:r>
      <w:r w:rsidRPr="00D53281">
        <w:rPr>
          <w:bCs/>
          <w:i/>
          <w:color w:val="000000"/>
        </w:rPr>
        <w:t>Miglioramento</w:t>
      </w:r>
      <w:r>
        <w:rPr>
          <w:bCs/>
          <w:color w:val="000000"/>
        </w:rPr>
        <w:t xml:space="preserve"> </w:t>
      </w:r>
      <w:r w:rsidRPr="00D53281">
        <w:rPr>
          <w:bCs/>
          <w:i/>
          <w:color w:val="000000"/>
        </w:rPr>
        <w:t>delle competenze chiave degli alunni</w:t>
      </w:r>
      <w:r>
        <w:rPr>
          <w:bCs/>
          <w:color w:val="000000"/>
        </w:rPr>
        <w:t xml:space="preserve"> - Azione 10.2.5 </w:t>
      </w:r>
      <w:r w:rsidRPr="00FC7909">
        <w:rPr>
          <w:bCs/>
          <w:i/>
          <w:color w:val="000000"/>
        </w:rPr>
        <w:t>Azioni volte allo sviluppo delle competenze trasversali con particolare attenzione a quelle volte  alla diffusione delle cultura d’impresa”</w:t>
      </w:r>
    </w:p>
    <w:p w:rsidR="00F66683" w:rsidRDefault="00F66683" w:rsidP="00F66683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2174A">
        <w:rPr>
          <w:b/>
        </w:rPr>
        <w:t>VISTE</w:t>
      </w:r>
      <w:r w:rsidRPr="00E2174A">
        <w:t xml:space="preserve"> le delibere rispettivamente del Collegio dei docenti del 9 marzo 2017 verbale n. 320 e del Consiglio di Istituto del 9 febbraio 2017 verbale n. 339 </w:t>
      </w:r>
      <w:r w:rsidRPr="00E2174A">
        <w:rPr>
          <w:rFonts w:eastAsia="Calibri"/>
          <w:lang w:eastAsia="en-US"/>
        </w:rPr>
        <w:t xml:space="preserve">di partecipazione dell’Istituzione Scolastica ISISS G.B. Novelli di Marcianise ai singoli e specifici Avvisi </w:t>
      </w:r>
      <w:r w:rsidRPr="00E2174A">
        <w:t xml:space="preserve">di cui alla Nota MIUR prot. </w:t>
      </w:r>
      <w:r w:rsidRPr="00E2174A">
        <w:lastRenderedPageBreak/>
        <w:t>AOODGEFID 950 del 31/01/2017 “Avviso Quadro sulle azioni da attivare sul PON “Per la Scuola” 2014/2020”,</w:t>
      </w:r>
      <w:r w:rsidRPr="00E2174A">
        <w:rPr>
          <w:b/>
        </w:rPr>
        <w:t xml:space="preserve"> </w:t>
      </w:r>
      <w:r w:rsidRPr="00E2174A">
        <w:rPr>
          <w:rFonts w:eastAsia="Calibri"/>
          <w:lang w:eastAsia="en-US"/>
        </w:rPr>
        <w:t xml:space="preserve"> attraverso la  presentazione di  specifiche proposte progettuali;</w:t>
      </w:r>
    </w:p>
    <w:p w:rsidR="00F66683" w:rsidRPr="00E2174A" w:rsidRDefault="00F66683" w:rsidP="00F66683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F66683" w:rsidRPr="00F66683" w:rsidRDefault="00F66683" w:rsidP="00F66683">
      <w:pPr>
        <w:autoSpaceDE w:val="0"/>
        <w:autoSpaceDN w:val="0"/>
        <w:adjustRightInd w:val="0"/>
      </w:pPr>
      <w:r w:rsidRPr="00FC7909">
        <w:rPr>
          <w:b/>
          <w:bCs/>
        </w:rPr>
        <w:t>VISTO</w:t>
      </w:r>
      <w:r w:rsidRPr="00E2174A">
        <w:rPr>
          <w:bCs/>
        </w:rPr>
        <w:t xml:space="preserve"> il progetto </w:t>
      </w:r>
      <w:r w:rsidRPr="00E2174A">
        <w:rPr>
          <w:b/>
        </w:rPr>
        <w:t xml:space="preserve">dal titolo  “Educare alla bellezza culturale”   </w:t>
      </w:r>
      <w:r w:rsidRPr="00E2174A">
        <w:rPr>
          <w:bCs/>
        </w:rPr>
        <w:t>trasmesso</w:t>
      </w:r>
      <w:r w:rsidRPr="00E2174A">
        <w:rPr>
          <w:b/>
          <w:bCs/>
        </w:rPr>
        <w:t xml:space="preserve"> </w:t>
      </w:r>
      <w:r w:rsidRPr="00E2174A">
        <w:rPr>
          <w:bCs/>
        </w:rPr>
        <w:t>tramite piattaforma infotelematica GPU all’Autorità d</w:t>
      </w:r>
      <w:r>
        <w:rPr>
          <w:bCs/>
        </w:rPr>
        <w:t>i Gestione del  Piano in data 19/07</w:t>
      </w:r>
      <w:r w:rsidRPr="00E2174A">
        <w:rPr>
          <w:bCs/>
        </w:rPr>
        <w:t xml:space="preserve">/2017  con candidatura n.1004622 e prot.n. </w:t>
      </w:r>
      <w:r>
        <w:rPr>
          <w:bCs/>
        </w:rPr>
        <w:t xml:space="preserve">33371 </w:t>
      </w:r>
      <w:r w:rsidRPr="00E2174A">
        <w:rPr>
          <w:bCs/>
        </w:rPr>
        <w:t xml:space="preserve">generato quest’ultimo dal sistema GPU sulla piattaforma SIF in data </w:t>
      </w:r>
      <w:r>
        <w:t xml:space="preserve"> 29/07/2017</w:t>
      </w:r>
      <w:r w:rsidRPr="00E2174A">
        <w:t>;</w:t>
      </w:r>
    </w:p>
    <w:p w:rsidR="00F66683" w:rsidRPr="00E2174A" w:rsidRDefault="00F66683" w:rsidP="00F66683">
      <w:pPr>
        <w:autoSpaceDE w:val="0"/>
        <w:autoSpaceDN w:val="0"/>
        <w:adjustRightInd w:val="0"/>
      </w:pPr>
      <w:r w:rsidRPr="00E2174A">
        <w:rPr>
          <w:rFonts w:eastAsia="Calibri"/>
          <w:b/>
          <w:lang w:eastAsia="en-US"/>
        </w:rPr>
        <w:t xml:space="preserve">VISTA </w:t>
      </w:r>
      <w:r w:rsidRPr="00E2174A">
        <w:rPr>
          <w:rFonts w:eastAsia="Calibri"/>
          <w:lang w:eastAsia="en-US"/>
        </w:rPr>
        <w:t>la Nota MIUR prot. AOODGEFID/</w:t>
      </w:r>
      <w:r w:rsidRPr="00E2174A">
        <w:rPr>
          <w:b/>
          <w:bCs/>
          <w:color w:val="FF0000"/>
        </w:rPr>
        <w:t xml:space="preserve"> </w:t>
      </w:r>
      <w:r w:rsidRPr="00E2174A">
        <w:rPr>
          <w:bCs/>
        </w:rPr>
        <w:t>8501.30-03-2018</w:t>
      </w:r>
      <w:r w:rsidRPr="00E2174A">
        <w:rPr>
          <w:b/>
          <w:bCs/>
          <w:color w:val="FF0000"/>
        </w:rPr>
        <w:t xml:space="preserve"> </w:t>
      </w:r>
      <w:r w:rsidRPr="00E2174A">
        <w:rPr>
          <w:rFonts w:eastAsia="Calibri"/>
          <w:lang w:eastAsia="en-US"/>
        </w:rPr>
        <w:t>avente ad oggetto</w:t>
      </w:r>
      <w:r w:rsidRPr="00E2174A">
        <w:rPr>
          <w:rFonts w:eastAsia="Calibri"/>
          <w:b/>
          <w:lang w:eastAsia="en-US"/>
        </w:rPr>
        <w:t xml:space="preserve">: </w:t>
      </w:r>
      <w:r w:rsidRPr="00E2174A">
        <w:t xml:space="preserve">“Fondi Strutturali Europei – Programma Operativo Nazionale “Per la scuola, competenze e ambienti per l’apprendimento” 2014-2020. Avviso pubblico 4427 del 02/05/2017 </w:t>
      </w:r>
      <w:r w:rsidRPr="00E2174A">
        <w:rPr>
          <w:i/>
          <w:iCs/>
        </w:rPr>
        <w:t>”Potenziamento</w:t>
      </w:r>
      <w:r w:rsidRPr="00E2174A">
        <w:t xml:space="preserve"> </w:t>
      </w:r>
      <w:r w:rsidRPr="00E2174A">
        <w:rPr>
          <w:i/>
          <w:iCs/>
        </w:rPr>
        <w:t>dell’educazione al patrimonio culturale, artistico, paesaggistico”</w:t>
      </w:r>
      <w:r w:rsidRPr="00E2174A">
        <w:t>. Asse I – Istruzione – Fondo Sociale Europeo (FSE)</w:t>
      </w:r>
    </w:p>
    <w:p w:rsidR="00F66683" w:rsidRPr="00E2174A" w:rsidRDefault="00F66683" w:rsidP="00F66683">
      <w:pPr>
        <w:autoSpaceDE w:val="0"/>
        <w:autoSpaceDN w:val="0"/>
        <w:adjustRightInd w:val="0"/>
      </w:pPr>
      <w:r w:rsidRPr="00E2174A">
        <w:t xml:space="preserve">Obiettivo Specifico 10.2 </w:t>
      </w:r>
      <w:r w:rsidRPr="00E2174A">
        <w:rPr>
          <w:i/>
          <w:iCs/>
        </w:rPr>
        <w:t xml:space="preserve">Miglioramento delle competenze chiave degli allievi </w:t>
      </w:r>
      <w:r w:rsidRPr="00E2174A">
        <w:t>Azione 10.2.5. Azioni</w:t>
      </w:r>
    </w:p>
    <w:p w:rsidR="00F66683" w:rsidRPr="00E2174A" w:rsidRDefault="00F66683" w:rsidP="00F66683">
      <w:pPr>
        <w:autoSpaceDE w:val="0"/>
        <w:autoSpaceDN w:val="0"/>
        <w:adjustRightInd w:val="0"/>
      </w:pPr>
      <w:r w:rsidRPr="00E2174A">
        <w:t>volte allo sviluppo delle competenze trasversali con particolare attenzione a quelle volte alla</w:t>
      </w:r>
    </w:p>
    <w:p w:rsidR="00F66683" w:rsidRPr="00E2174A" w:rsidRDefault="00F66683" w:rsidP="00F66683">
      <w:pPr>
        <w:autoSpaceDE w:val="0"/>
        <w:autoSpaceDN w:val="0"/>
        <w:adjustRightInd w:val="0"/>
        <w:rPr>
          <w:b/>
          <w:bCs/>
        </w:rPr>
      </w:pPr>
      <w:r w:rsidRPr="00E2174A">
        <w:t xml:space="preserve">diffusione della cultura d'impresa. </w:t>
      </w:r>
      <w:r w:rsidRPr="00E2174A">
        <w:rPr>
          <w:b/>
          <w:bCs/>
        </w:rPr>
        <w:t>Autorizzazione progetti”;</w:t>
      </w:r>
    </w:p>
    <w:p w:rsidR="00F66683" w:rsidRPr="00F66683" w:rsidRDefault="00F66683" w:rsidP="00F66683">
      <w:pPr>
        <w:tabs>
          <w:tab w:val="left" w:pos="1418"/>
        </w:tabs>
        <w:jc w:val="both"/>
      </w:pPr>
      <w:r w:rsidRPr="00E2174A">
        <w:rPr>
          <w:b/>
          <w:bCs/>
        </w:rPr>
        <w:t xml:space="preserve">VISTA     </w:t>
      </w:r>
      <w:r w:rsidRPr="00E2174A">
        <w:rPr>
          <w:bCs/>
        </w:rPr>
        <w:t>la</w:t>
      </w:r>
      <w:r w:rsidRPr="00E2174A">
        <w:t xml:space="preserve"> nota prot.n. AOODGEFID/9281 del 10/04/2018 con la quale il MIUR comunica a questa Istituzione</w:t>
      </w:r>
      <w:r>
        <w:rPr>
          <w:bCs/>
        </w:rPr>
        <w:t xml:space="preserve"> </w:t>
      </w:r>
      <w:r w:rsidRPr="00E2174A">
        <w:t xml:space="preserve">Scolastica la formale autorizzazione a finanziamento  per un impegno di spesa pari ad €  27.369,00,del progetto </w:t>
      </w:r>
      <w:r w:rsidRPr="00E2174A">
        <w:rPr>
          <w:b/>
        </w:rPr>
        <w:t xml:space="preserve">dal titolo   “Educare alla bellezza culturale”   </w:t>
      </w:r>
      <w:r w:rsidRPr="00E2174A">
        <w:t>codice</w:t>
      </w:r>
      <w:r w:rsidRPr="00E2174A">
        <w:rPr>
          <w:bCs/>
        </w:rPr>
        <w:t xml:space="preserve"> </w:t>
      </w:r>
      <w:r w:rsidRPr="00E2174A">
        <w:t xml:space="preserve">progetto: </w:t>
      </w:r>
      <w:r w:rsidRPr="00E2174A">
        <w:rPr>
          <w:b/>
          <w:bCs/>
        </w:rPr>
        <w:t xml:space="preserve">10.2.5 A-FSEPON-CA-2018-227 </w:t>
      </w:r>
      <w:r w:rsidRPr="00E2174A">
        <w:t>prevedendo  come termine di conclusione delle attività didattiche il  31 agosto 2019, ed entro il 31 dicembre 2019 la sua chiusura amministrativo-contabile;</w:t>
      </w:r>
    </w:p>
    <w:p w:rsidR="00F66683" w:rsidRPr="00E2174A" w:rsidRDefault="00F66683" w:rsidP="00F66683">
      <w:pPr>
        <w:ind w:left="851" w:hanging="851"/>
        <w:jc w:val="both"/>
      </w:pPr>
      <w:r w:rsidRPr="00E2174A">
        <w:rPr>
          <w:b/>
        </w:rPr>
        <w:t>VISTO</w:t>
      </w:r>
      <w:r w:rsidRPr="00E2174A">
        <w:t xml:space="preserve"> l’aggiornamento per l’a. s. 2018/2019 del Piano Triennale dell’Offerta Formativa per il </w:t>
      </w:r>
    </w:p>
    <w:p w:rsidR="00F66683" w:rsidRPr="00E2174A" w:rsidRDefault="00F66683" w:rsidP="00F66683">
      <w:pPr>
        <w:ind w:left="851" w:hanging="851"/>
        <w:jc w:val="both"/>
      </w:pPr>
      <w:r w:rsidRPr="00E2174A">
        <w:t>triennio 2016/2019 elaborato dal Collegio dei docenti nella seduta del 30/10/2018 verbale n. 335 e d</w:t>
      </w:r>
    </w:p>
    <w:p w:rsidR="00F66683" w:rsidRPr="00E2174A" w:rsidRDefault="00F66683" w:rsidP="00F66683">
      <w:pPr>
        <w:ind w:left="851" w:hanging="851"/>
        <w:jc w:val="both"/>
      </w:pPr>
      <w:r w:rsidRPr="00E2174A">
        <w:t>approvato dal Consiglio di Istituto nella seduta del 31/10/2018 verbale n. 353;</w:t>
      </w:r>
    </w:p>
    <w:p w:rsidR="00F66683" w:rsidRPr="00E2174A" w:rsidRDefault="00F66683" w:rsidP="00F66683">
      <w:pPr>
        <w:ind w:left="851" w:hanging="851"/>
        <w:jc w:val="both"/>
      </w:pPr>
      <w:r w:rsidRPr="00E2174A">
        <w:rPr>
          <w:b/>
        </w:rPr>
        <w:t>VISTO</w:t>
      </w:r>
      <w:r w:rsidRPr="00E2174A">
        <w:t xml:space="preserve">   il proprio decreto</w:t>
      </w:r>
      <w:r w:rsidRPr="00E2174A">
        <w:rPr>
          <w:b/>
        </w:rPr>
        <w:t xml:space="preserve"> </w:t>
      </w:r>
      <w:r w:rsidRPr="00E2174A">
        <w:t xml:space="preserve">Prot. N°  </w:t>
      </w:r>
      <w:r w:rsidRPr="00E2174A">
        <w:rPr>
          <w:rFonts w:eastAsia="Calibri"/>
          <w:noProof/>
          <w:lang w:eastAsia="en-US"/>
        </w:rPr>
        <w:t xml:space="preserve">6843/04-06  del 17/05/2018 e </w:t>
      </w:r>
      <w:proofErr w:type="spellStart"/>
      <w:r w:rsidRPr="009B0951">
        <w:t>Prot</w:t>
      </w:r>
      <w:proofErr w:type="spellEnd"/>
      <w:r w:rsidRPr="009B0951">
        <w:t xml:space="preserve"> Albo </w:t>
      </w:r>
      <w:proofErr w:type="spellStart"/>
      <w:r w:rsidRPr="009B0951">
        <w:t>N°</w:t>
      </w:r>
      <w:proofErr w:type="spellEnd"/>
      <w:r w:rsidRPr="009B0951">
        <w:t xml:space="preserve"> 363</w:t>
      </w:r>
      <w:r w:rsidRPr="00E2174A">
        <w:t xml:space="preserve"> del 17/05/2018 di </w:t>
      </w:r>
    </w:p>
    <w:p w:rsidR="00F66683" w:rsidRDefault="00F66683" w:rsidP="00F66683">
      <w:pPr>
        <w:ind w:left="851" w:hanging="851"/>
        <w:jc w:val="both"/>
      </w:pPr>
      <w:r w:rsidRPr="00E2174A">
        <w:t xml:space="preserve">inserimento nel Programma annuale, E.F.2018, delle somme assegnate per la  realizzazione del </w:t>
      </w:r>
    </w:p>
    <w:p w:rsidR="00F66683" w:rsidRDefault="00F66683" w:rsidP="00F66683">
      <w:pPr>
        <w:ind w:left="851" w:hanging="851"/>
        <w:jc w:val="both"/>
        <w:rPr>
          <w:bCs/>
        </w:rPr>
      </w:pPr>
      <w:r w:rsidRPr="00E2174A">
        <w:t xml:space="preserve">progetto PON  dal titolo </w:t>
      </w:r>
      <w:r w:rsidRPr="00E2174A">
        <w:rPr>
          <w:b/>
        </w:rPr>
        <w:t>“</w:t>
      </w:r>
      <w:r w:rsidRPr="00E2174A">
        <w:t>Educare alla bellezza culturale”</w:t>
      </w:r>
      <w:r w:rsidRPr="00E2174A">
        <w:rPr>
          <w:b/>
        </w:rPr>
        <w:t xml:space="preserve">   </w:t>
      </w:r>
      <w:r w:rsidRPr="00E2174A">
        <w:t>codice identificativo</w:t>
      </w:r>
      <w:r w:rsidRPr="00E2174A">
        <w:rPr>
          <w:b/>
        </w:rPr>
        <w:t>:</w:t>
      </w:r>
      <w:r w:rsidRPr="00E2174A">
        <w:t xml:space="preserve"> </w:t>
      </w:r>
      <w:r w:rsidRPr="00E2174A">
        <w:rPr>
          <w:bCs/>
        </w:rPr>
        <w:t>10.2.5 A-FSEPON-</w:t>
      </w:r>
    </w:p>
    <w:p w:rsidR="00F66683" w:rsidRPr="00F66683" w:rsidRDefault="00F66683" w:rsidP="00F66683">
      <w:pPr>
        <w:ind w:left="851" w:hanging="851"/>
        <w:jc w:val="both"/>
        <w:rPr>
          <w:bCs/>
        </w:rPr>
      </w:pPr>
      <w:r w:rsidRPr="00E2174A">
        <w:rPr>
          <w:bCs/>
        </w:rPr>
        <w:t>CA-2018-227;</w:t>
      </w:r>
    </w:p>
    <w:p w:rsidR="00F66683" w:rsidRPr="00E2174A" w:rsidRDefault="00F66683" w:rsidP="00F66683">
      <w:r w:rsidRPr="00E2174A">
        <w:rPr>
          <w:b/>
          <w:bCs/>
        </w:rPr>
        <w:t xml:space="preserve">TENUTO CONTO </w:t>
      </w:r>
      <w:r w:rsidRPr="00E2174A">
        <w:t>che per la realizzazione delle azioni previste dal progetto dal titolo “Educare alla bellezza culturale” e dal codice identificativo:</w:t>
      </w:r>
      <w:r w:rsidRPr="00E2174A">
        <w:rPr>
          <w:b/>
        </w:rPr>
        <w:t xml:space="preserve"> </w:t>
      </w:r>
      <w:r w:rsidRPr="00E2174A">
        <w:rPr>
          <w:bCs/>
        </w:rPr>
        <w:t>10.2.2A-FSEPON-CA-2017-785,</w:t>
      </w:r>
      <w:r w:rsidRPr="00E2174A">
        <w:t xml:space="preserve"> è necessario reperire figure professionali specifiche a cui affidare   lo svolgimento delle </w:t>
      </w:r>
      <w:r>
        <w:t xml:space="preserve">specifiche </w:t>
      </w:r>
      <w:r w:rsidRPr="00E2174A">
        <w:t xml:space="preserve">funzioni </w:t>
      </w:r>
      <w:r>
        <w:t xml:space="preserve">relative </w:t>
      </w:r>
      <w:r w:rsidRPr="00E2174A">
        <w:t xml:space="preserve">al ruolo di figura di supporto  e </w:t>
      </w:r>
      <w:r>
        <w:t xml:space="preserve"> al ruolo di</w:t>
      </w:r>
      <w:r w:rsidRPr="00E2174A">
        <w:t xml:space="preserve">  Referente per la valutazione;</w:t>
      </w:r>
    </w:p>
    <w:p w:rsidR="00F66683" w:rsidRPr="00E2174A" w:rsidRDefault="00F66683" w:rsidP="00F66683">
      <w:pPr>
        <w:ind w:left="993" w:hanging="993"/>
      </w:pPr>
      <w:r w:rsidRPr="00E2174A">
        <w:rPr>
          <w:b/>
          <w:bCs/>
        </w:rPr>
        <w:t xml:space="preserve">VISTO    </w:t>
      </w:r>
      <w:r w:rsidRPr="00E2174A">
        <w:t xml:space="preserve">il </w:t>
      </w:r>
      <w:proofErr w:type="spellStart"/>
      <w:r w:rsidRPr="00E2174A">
        <w:t>D.Lgs</w:t>
      </w:r>
      <w:proofErr w:type="spellEnd"/>
      <w:r w:rsidRPr="00E2174A">
        <w:t xml:space="preserve"> 165/2001 e </w:t>
      </w:r>
      <w:proofErr w:type="spellStart"/>
      <w:r w:rsidRPr="00E2174A">
        <w:t>ss.mm.</w:t>
      </w:r>
      <w:proofErr w:type="spellEnd"/>
      <w:r w:rsidRPr="00E2174A">
        <w:t xml:space="preserve"> e in particolare l’art. 7, comma 6 b) che statuisce che </w:t>
      </w:r>
    </w:p>
    <w:p w:rsidR="00F66683" w:rsidRPr="00E2174A" w:rsidRDefault="00F66683" w:rsidP="00F66683">
      <w:pPr>
        <w:ind w:left="993" w:hanging="993"/>
      </w:pPr>
      <w:r w:rsidRPr="00E2174A">
        <w:t xml:space="preserve">“l’amministrazione deve preliminarmente accertare l’impossibilità oggettiva di utilizzare le risorse </w:t>
      </w:r>
    </w:p>
    <w:p w:rsidR="00F66683" w:rsidRPr="00F66683" w:rsidRDefault="00F66683" w:rsidP="00F66683">
      <w:pPr>
        <w:ind w:left="993" w:hanging="993"/>
      </w:pPr>
      <w:r w:rsidRPr="00E2174A">
        <w:t xml:space="preserve">umane disponibili al suo interno”; </w:t>
      </w:r>
    </w:p>
    <w:p w:rsidR="00F66683" w:rsidRPr="00E2174A" w:rsidRDefault="00F66683" w:rsidP="00F66683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   la nota prot. 34815 del 2.8.2017 del MIUR - Dipartimento per la Programmazione e la </w:t>
      </w:r>
    </w:p>
    <w:p w:rsidR="00F66683" w:rsidRPr="00E2174A" w:rsidRDefault="00F66683" w:rsidP="00F66683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 xml:space="preserve">Gestione delle Risorse Umane, Finanziarie e Strumentali - Direzione Generale per Interventi in materia </w:t>
      </w:r>
    </w:p>
    <w:p w:rsidR="00F66683" w:rsidRPr="00E2174A" w:rsidRDefault="00F66683" w:rsidP="00F66683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di Edilizia Scolastica, per la Gestione dei Fondi Strutturali per l’Istruzione e l’Innovazione Digitale</w:t>
      </w:r>
    </w:p>
    <w:p w:rsidR="00F66683" w:rsidRDefault="00F66683" w:rsidP="00F66683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 xml:space="preserve"> Ufficio IV,</w:t>
      </w:r>
      <w:r>
        <w:rPr>
          <w:rFonts w:eastAsia="Calibri"/>
          <w:bCs/>
          <w:lang w:eastAsia="en-US"/>
        </w:rPr>
        <w:t xml:space="preserve"> che </w:t>
      </w:r>
      <w:r w:rsidRPr="00E2174A">
        <w:rPr>
          <w:rFonts w:eastAsia="Calibri"/>
          <w:bCs/>
          <w:lang w:eastAsia="en-US"/>
        </w:rPr>
        <w:t xml:space="preserve"> relativa</w:t>
      </w:r>
      <w:r>
        <w:rPr>
          <w:rFonts w:eastAsia="Calibri"/>
          <w:bCs/>
          <w:lang w:eastAsia="en-US"/>
        </w:rPr>
        <w:t xml:space="preserve">mente  all’Attività di formazione chiarisce </w:t>
      </w:r>
      <w:r w:rsidRPr="00E2174A">
        <w:rPr>
          <w:rFonts w:eastAsia="Calibri"/>
          <w:bCs/>
          <w:lang w:eastAsia="en-US"/>
        </w:rPr>
        <w:t>la</w:t>
      </w:r>
      <w:r>
        <w:rPr>
          <w:rFonts w:eastAsia="Calibri"/>
          <w:bCs/>
          <w:lang w:eastAsia="en-US"/>
        </w:rPr>
        <w:t xml:space="preserve"> procedura  per la </w:t>
      </w:r>
      <w:r w:rsidRPr="00E2174A">
        <w:rPr>
          <w:rFonts w:eastAsia="Calibri"/>
          <w:bCs/>
          <w:lang w:eastAsia="en-US"/>
        </w:rPr>
        <w:t xml:space="preserve"> selezione </w:t>
      </w:r>
    </w:p>
    <w:p w:rsidR="00F66683" w:rsidRPr="00E2174A" w:rsidRDefault="00F66683" w:rsidP="00F66683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degli esperti;</w:t>
      </w:r>
    </w:p>
    <w:p w:rsidR="00F66683" w:rsidRPr="00E2174A" w:rsidRDefault="00F66683" w:rsidP="00F66683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 la nota dell’Autorità di Gestione  </w:t>
      </w:r>
      <w:proofErr w:type="spellStart"/>
      <w:r w:rsidRPr="00E2174A">
        <w:t>Prot.n</w:t>
      </w:r>
      <w:proofErr w:type="spellEnd"/>
      <w:r w:rsidRPr="00E2174A">
        <w:rPr>
          <w:rFonts w:eastAsia="Calibri"/>
          <w:bCs/>
          <w:lang w:eastAsia="en-US"/>
        </w:rPr>
        <w:t xml:space="preserve"> 11805 del 13/10/2017 finalizzata a fornire le </w:t>
      </w:r>
    </w:p>
    <w:p w:rsidR="00F66683" w:rsidRPr="00E2174A" w:rsidRDefault="00F66683" w:rsidP="00F66683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istruzioni sugli adempimenti relativi agli obblighi degli Enti beneficiari degli interventi finanziati dai</w:t>
      </w:r>
    </w:p>
    <w:p w:rsidR="00F66683" w:rsidRPr="00E2174A" w:rsidRDefault="00F66683" w:rsidP="00F66683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 xml:space="preserve"> fonti SIE ( Fondi Strutturali e di Investimento  Europei)  in materia di pubblicità e informazioni </w:t>
      </w:r>
    </w:p>
    <w:p w:rsidR="00F66683" w:rsidRPr="00E2174A" w:rsidRDefault="00F66683" w:rsidP="00F66683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previsti dai Regolamenti Europei nella gestione dei Fondi Strutturali Europei;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  <w:rPr>
          <w:bCs/>
        </w:rPr>
      </w:pPr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  la nota dell’Autorità di Gestione   </w:t>
      </w:r>
      <w:r w:rsidRPr="00E2174A">
        <w:t>Prot. n</w:t>
      </w:r>
      <w:r w:rsidRPr="00E2174A">
        <w:rPr>
          <w:rFonts w:eastAsia="Calibri"/>
          <w:bCs/>
          <w:lang w:eastAsia="en-US"/>
        </w:rPr>
        <w:t xml:space="preserve"> 3131 del 16/03/2017</w:t>
      </w:r>
      <w:r w:rsidRPr="00E2174A">
        <w:rPr>
          <w:b/>
          <w:bCs/>
        </w:rPr>
        <w:t xml:space="preserve"> - </w:t>
      </w:r>
      <w:r w:rsidRPr="00E2174A">
        <w:rPr>
          <w:bCs/>
        </w:rPr>
        <w:t xml:space="preserve">Richiamo sugli adempimenti 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  <w:rPr>
          <w:bCs/>
        </w:rPr>
      </w:pPr>
      <w:r w:rsidRPr="00E2174A">
        <w:rPr>
          <w:bCs/>
        </w:rPr>
        <w:t xml:space="preserve">inerenti l’ Informazione e la Pubblicità per la Programmazione 2007/2013 e la Programmazione 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</w:pPr>
      <w:r w:rsidRPr="00E2174A">
        <w:rPr>
          <w:bCs/>
        </w:rPr>
        <w:t>2014/2020</w:t>
      </w:r>
      <w:r w:rsidRPr="00E2174A">
        <w:t>;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b/>
          <w:bCs/>
          <w:lang w:eastAsia="en-US"/>
        </w:rPr>
        <w:t xml:space="preserve">VISTO </w:t>
      </w:r>
      <w:r w:rsidRPr="00E2174A">
        <w:rPr>
          <w:rFonts w:eastAsia="Calibri"/>
          <w:lang w:eastAsia="en-US"/>
        </w:rPr>
        <w:t xml:space="preserve">il Regolamento CE n. 1159/2000 del 30/05/2000, relativo alle Azioni informative e 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lang w:eastAsia="en-US"/>
        </w:rPr>
        <w:t xml:space="preserve">pubblicitarie a cura degli Stati membri sugli interventi dei Fondi Strutturali e all’allegato sulle 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lang w:eastAsia="en-US"/>
        </w:rPr>
        <w:t>modalità di applicazione;</w:t>
      </w:r>
    </w:p>
    <w:p w:rsidR="00F66683" w:rsidRPr="000837BB" w:rsidRDefault="00F66683" w:rsidP="00F66683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0837BB">
        <w:rPr>
          <w:rFonts w:eastAsia="Calibri"/>
          <w:b/>
          <w:lang w:eastAsia="en-US"/>
        </w:rPr>
        <w:t xml:space="preserve">VISTE </w:t>
      </w:r>
      <w:r>
        <w:rPr>
          <w:rFonts w:eastAsia="Calibri"/>
          <w:lang w:eastAsia="en-US"/>
        </w:rPr>
        <w:t>le Linee Guida e i manuali operativi di riferimento;</w:t>
      </w:r>
    </w:p>
    <w:p w:rsidR="00F66683" w:rsidRPr="007210E2" w:rsidRDefault="00F66683" w:rsidP="00F66683">
      <w:r w:rsidRPr="007210E2">
        <w:rPr>
          <w:b/>
          <w:bCs/>
        </w:rPr>
        <w:t xml:space="preserve">VISTI     </w:t>
      </w:r>
      <w:r w:rsidRPr="007210E2">
        <w:rPr>
          <w:bCs/>
        </w:rPr>
        <w:t>i criteri di comparazione dei curricula con il relativo punteggio deliberati</w:t>
      </w:r>
      <w:r w:rsidRPr="007210E2">
        <w:rPr>
          <w:b/>
          <w:bCs/>
        </w:rPr>
        <w:t xml:space="preserve"> </w:t>
      </w:r>
      <w:r w:rsidRPr="007210E2">
        <w:t xml:space="preserve">dagli OO.CC. </w:t>
      </w:r>
    </w:p>
    <w:p w:rsidR="00F66683" w:rsidRPr="007210E2" w:rsidRDefault="00F66683" w:rsidP="00F66683">
      <w:r w:rsidRPr="007210E2">
        <w:t xml:space="preserve"> (Collegio dei Docenti del 11/10/2018 verbale n.° 334  e Consiglio di Istituto del 21/09/2018</w:t>
      </w:r>
      <w:r>
        <w:t xml:space="preserve"> </w:t>
      </w:r>
      <w:r w:rsidRPr="007210E2">
        <w:rPr>
          <w:bCs/>
        </w:rPr>
        <w:t>Verbale n.° 352)</w:t>
      </w:r>
      <w:r w:rsidRPr="007210E2">
        <w:t xml:space="preserve"> </w:t>
      </w:r>
      <w:r w:rsidRPr="007210E2">
        <w:rPr>
          <w:bCs/>
        </w:rPr>
        <w:t xml:space="preserve">per la selezione delle figure professionali interne </w:t>
      </w:r>
      <w:r w:rsidRPr="007210E2">
        <w:t>ed esterne alla Istituzione Scolastica ISISS “G:</w:t>
      </w:r>
      <w:proofErr w:type="spellStart"/>
      <w:r w:rsidRPr="007210E2">
        <w:t>B.Novelli</w:t>
      </w:r>
      <w:proofErr w:type="spellEnd"/>
      <w:r w:rsidRPr="007210E2">
        <w:t>”  da utilizzare negli interventi del Piano Integrato di Istituto</w:t>
      </w:r>
      <w:r>
        <w:t>;</w:t>
      </w:r>
    </w:p>
    <w:p w:rsidR="00F66683" w:rsidRDefault="00F66683" w:rsidP="00610E38">
      <w:pPr>
        <w:ind w:left="993" w:hanging="993"/>
      </w:pPr>
    </w:p>
    <w:p w:rsidR="00F66683" w:rsidRDefault="00F66683" w:rsidP="00610E38">
      <w:pPr>
        <w:ind w:left="993" w:hanging="993"/>
      </w:pPr>
    </w:p>
    <w:p w:rsidR="00F66683" w:rsidRDefault="00F66683" w:rsidP="00610E38">
      <w:pPr>
        <w:ind w:left="993" w:hanging="993"/>
      </w:pPr>
    </w:p>
    <w:p w:rsidR="00D058A4" w:rsidRPr="007210E2" w:rsidRDefault="00D058A4" w:rsidP="00F66683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:rsidR="008C2748" w:rsidRPr="004A1ED9" w:rsidRDefault="008C2748" w:rsidP="008C2748">
      <w:pPr>
        <w:widowControl w:val="0"/>
        <w:ind w:right="1"/>
        <w:jc w:val="center"/>
        <w:rPr>
          <w:sz w:val="23"/>
          <w:szCs w:val="23"/>
          <w:lang w:eastAsia="en-US"/>
        </w:rPr>
      </w:pPr>
      <w:r w:rsidRPr="004A1ED9">
        <w:rPr>
          <w:rFonts w:eastAsia="Calibri" w:hAnsi="Calibri"/>
          <w:b/>
          <w:sz w:val="23"/>
          <w:szCs w:val="22"/>
          <w:lang w:eastAsia="en-US"/>
        </w:rPr>
        <w:t>DE</w:t>
      </w:r>
      <w:r w:rsidR="00F66683" w:rsidRPr="004A1ED9">
        <w:rPr>
          <w:rFonts w:eastAsia="Calibri" w:hAnsi="Calibri"/>
          <w:b/>
          <w:sz w:val="23"/>
          <w:szCs w:val="22"/>
          <w:lang w:eastAsia="en-US"/>
        </w:rPr>
        <w:t>T</w:t>
      </w:r>
      <w:r w:rsidRPr="004A1ED9">
        <w:rPr>
          <w:rFonts w:eastAsia="Calibri" w:hAnsi="Calibri"/>
          <w:b/>
          <w:sz w:val="23"/>
          <w:szCs w:val="22"/>
          <w:lang w:eastAsia="en-US"/>
        </w:rPr>
        <w:t>ERMINA</w:t>
      </w:r>
    </w:p>
    <w:p w:rsidR="008C2748" w:rsidRPr="004A1ED9" w:rsidRDefault="008C2748" w:rsidP="008C2748">
      <w:pPr>
        <w:widowControl w:val="0"/>
        <w:rPr>
          <w:b/>
          <w:bCs/>
          <w:sz w:val="23"/>
          <w:szCs w:val="23"/>
          <w:lang w:eastAsia="en-US"/>
        </w:rPr>
      </w:pPr>
    </w:p>
    <w:p w:rsidR="008C2748" w:rsidRPr="004A1ED9" w:rsidRDefault="00F66683" w:rsidP="00916CF1">
      <w:pPr>
        <w:jc w:val="both"/>
        <w:rPr>
          <w:bCs/>
        </w:rPr>
      </w:pPr>
      <w:r w:rsidRPr="004A1ED9">
        <w:rPr>
          <w:lang w:eastAsia="en-US"/>
        </w:rPr>
        <w:t xml:space="preserve">1) </w:t>
      </w:r>
      <w:r w:rsidR="008C2748" w:rsidRPr="004A1ED9">
        <w:rPr>
          <w:lang w:eastAsia="en-US"/>
        </w:rPr>
        <w:t>per</w:t>
      </w:r>
      <w:r w:rsidR="008C2748" w:rsidRPr="004A1ED9">
        <w:rPr>
          <w:spacing w:val="23"/>
          <w:lang w:eastAsia="en-US"/>
        </w:rPr>
        <w:t xml:space="preserve"> </w:t>
      </w:r>
      <w:r w:rsidR="008C2748" w:rsidRPr="004A1ED9">
        <w:rPr>
          <w:lang w:eastAsia="en-US"/>
        </w:rPr>
        <w:t>le</w:t>
      </w:r>
      <w:r w:rsidR="008C2748" w:rsidRPr="004A1ED9">
        <w:rPr>
          <w:spacing w:val="1"/>
          <w:lang w:eastAsia="en-US"/>
        </w:rPr>
        <w:t xml:space="preserve"> </w:t>
      </w:r>
      <w:r w:rsidR="008C2748" w:rsidRPr="004A1ED9">
        <w:rPr>
          <w:lang w:eastAsia="en-US"/>
        </w:rPr>
        <w:t>motivazioni</w:t>
      </w:r>
      <w:r w:rsidR="008C2748" w:rsidRPr="004A1ED9">
        <w:rPr>
          <w:spacing w:val="33"/>
          <w:lang w:eastAsia="en-US"/>
        </w:rPr>
        <w:t xml:space="preserve"> </w:t>
      </w:r>
      <w:r w:rsidR="008C2748" w:rsidRPr="004A1ED9">
        <w:rPr>
          <w:lang w:eastAsia="en-US"/>
        </w:rPr>
        <w:t>espresse</w:t>
      </w:r>
      <w:r w:rsidR="008C2748" w:rsidRPr="004A1ED9">
        <w:rPr>
          <w:spacing w:val="25"/>
          <w:lang w:eastAsia="en-US"/>
        </w:rPr>
        <w:t xml:space="preserve"> </w:t>
      </w:r>
      <w:r w:rsidR="008C2748" w:rsidRPr="004A1ED9">
        <w:rPr>
          <w:lang w:eastAsia="en-US"/>
        </w:rPr>
        <w:t>in</w:t>
      </w:r>
      <w:r w:rsidR="008C2748" w:rsidRPr="004A1ED9">
        <w:rPr>
          <w:spacing w:val="16"/>
          <w:lang w:eastAsia="en-US"/>
        </w:rPr>
        <w:t xml:space="preserve"> </w:t>
      </w:r>
      <w:r w:rsidR="008C2748" w:rsidRPr="004A1ED9">
        <w:rPr>
          <w:lang w:eastAsia="en-US"/>
        </w:rPr>
        <w:t>narrativa</w:t>
      </w:r>
      <w:r w:rsidR="008C2748" w:rsidRPr="004A1ED9">
        <w:rPr>
          <w:spacing w:val="-31"/>
          <w:lang w:eastAsia="en-US"/>
        </w:rPr>
        <w:t xml:space="preserve"> </w:t>
      </w:r>
      <w:r w:rsidR="008C2748" w:rsidRPr="004A1ED9">
        <w:rPr>
          <w:lang w:eastAsia="en-US"/>
        </w:rPr>
        <w:t>,</w:t>
      </w:r>
      <w:r w:rsidR="008C2748" w:rsidRPr="004A1ED9">
        <w:rPr>
          <w:spacing w:val="-5"/>
          <w:lang w:eastAsia="en-US"/>
        </w:rPr>
        <w:t xml:space="preserve"> </w:t>
      </w:r>
      <w:r w:rsidR="008C2748" w:rsidRPr="004A1ED9">
        <w:rPr>
          <w:lang w:eastAsia="en-US"/>
        </w:rPr>
        <w:t>che</w:t>
      </w:r>
      <w:r w:rsidR="008C2748" w:rsidRPr="004A1ED9">
        <w:rPr>
          <w:spacing w:val="9"/>
          <w:lang w:eastAsia="en-US"/>
        </w:rPr>
        <w:t xml:space="preserve"> </w:t>
      </w:r>
      <w:r w:rsidR="008C2748" w:rsidRPr="004A1ED9">
        <w:rPr>
          <w:lang w:eastAsia="en-US"/>
        </w:rPr>
        <w:t>formano</w:t>
      </w:r>
      <w:r w:rsidR="008C2748" w:rsidRPr="004A1ED9">
        <w:rPr>
          <w:spacing w:val="17"/>
          <w:lang w:eastAsia="en-US"/>
        </w:rPr>
        <w:t xml:space="preserve"> </w:t>
      </w:r>
      <w:r w:rsidR="008C2748" w:rsidRPr="004A1ED9">
        <w:rPr>
          <w:lang w:eastAsia="en-US"/>
        </w:rPr>
        <w:t>parte</w:t>
      </w:r>
      <w:r w:rsidR="008C2748" w:rsidRPr="004A1ED9">
        <w:rPr>
          <w:spacing w:val="19"/>
          <w:lang w:eastAsia="en-US"/>
        </w:rPr>
        <w:t xml:space="preserve"> </w:t>
      </w:r>
      <w:r w:rsidR="008C2748" w:rsidRPr="004A1ED9">
        <w:rPr>
          <w:lang w:eastAsia="en-US"/>
        </w:rPr>
        <w:t>integrante</w:t>
      </w:r>
      <w:r w:rsidR="008C2748" w:rsidRPr="004A1ED9">
        <w:rPr>
          <w:spacing w:val="11"/>
          <w:lang w:eastAsia="en-US"/>
        </w:rPr>
        <w:t xml:space="preserve"> </w:t>
      </w:r>
      <w:r w:rsidR="008C2748" w:rsidRPr="004A1ED9">
        <w:rPr>
          <w:lang w:eastAsia="en-US"/>
        </w:rPr>
        <w:t>e</w:t>
      </w:r>
      <w:r w:rsidR="008C2748" w:rsidRPr="004A1ED9">
        <w:rPr>
          <w:spacing w:val="7"/>
          <w:lang w:eastAsia="en-US"/>
        </w:rPr>
        <w:t xml:space="preserve"> </w:t>
      </w:r>
      <w:r w:rsidR="008C2748" w:rsidRPr="004A1ED9">
        <w:rPr>
          <w:lang w:eastAsia="en-US"/>
        </w:rPr>
        <w:t>sostanziale</w:t>
      </w:r>
      <w:r w:rsidR="008C2748" w:rsidRPr="004A1ED9">
        <w:rPr>
          <w:spacing w:val="15"/>
          <w:lang w:eastAsia="en-US"/>
        </w:rPr>
        <w:t xml:space="preserve"> </w:t>
      </w:r>
      <w:r w:rsidR="008C2748" w:rsidRPr="004A1ED9">
        <w:rPr>
          <w:lang w:eastAsia="en-US"/>
        </w:rPr>
        <w:t>del</w:t>
      </w:r>
      <w:r w:rsidR="008C2748" w:rsidRPr="004A1ED9">
        <w:rPr>
          <w:spacing w:val="8"/>
          <w:lang w:eastAsia="en-US"/>
        </w:rPr>
        <w:t xml:space="preserve"> </w:t>
      </w:r>
      <w:r w:rsidR="008C2748" w:rsidRPr="004A1ED9">
        <w:rPr>
          <w:lang w:eastAsia="en-US"/>
        </w:rPr>
        <w:t>presente</w:t>
      </w:r>
      <w:r w:rsidR="008C2748" w:rsidRPr="004A1ED9">
        <w:rPr>
          <w:w w:val="99"/>
          <w:lang w:eastAsia="en-US"/>
        </w:rPr>
        <w:t xml:space="preserve"> </w:t>
      </w:r>
      <w:r w:rsidR="008C2748" w:rsidRPr="004A1ED9">
        <w:rPr>
          <w:lang w:eastAsia="en-US"/>
        </w:rPr>
        <w:t>provvedi</w:t>
      </w:r>
      <w:r w:rsidR="008C2748" w:rsidRPr="004A1ED9">
        <w:rPr>
          <w:spacing w:val="-20"/>
          <w:lang w:eastAsia="en-US"/>
        </w:rPr>
        <w:t xml:space="preserve"> </w:t>
      </w:r>
      <w:r w:rsidR="008C2748" w:rsidRPr="004A1ED9">
        <w:rPr>
          <w:spacing w:val="3"/>
          <w:lang w:eastAsia="en-US"/>
        </w:rPr>
        <w:t>mento,</w:t>
      </w:r>
      <w:r w:rsidR="008C2748" w:rsidRPr="004A1ED9">
        <w:rPr>
          <w:spacing w:val="33"/>
          <w:lang w:eastAsia="en-US"/>
        </w:rPr>
        <w:t xml:space="preserve"> </w:t>
      </w:r>
      <w:r w:rsidR="008C2748" w:rsidRPr="004A1ED9">
        <w:rPr>
          <w:lang w:eastAsia="en-US"/>
        </w:rPr>
        <w:t>di</w:t>
      </w:r>
      <w:r w:rsidR="008C2748" w:rsidRPr="004A1ED9">
        <w:rPr>
          <w:spacing w:val="46"/>
          <w:lang w:eastAsia="en-US"/>
        </w:rPr>
        <w:t xml:space="preserve"> </w:t>
      </w:r>
      <w:r w:rsidR="008C2748" w:rsidRPr="004A1ED9">
        <w:rPr>
          <w:lang w:eastAsia="en-US"/>
        </w:rPr>
        <w:t>dare</w:t>
      </w:r>
      <w:r w:rsidR="008C2748" w:rsidRPr="004A1ED9">
        <w:rPr>
          <w:spacing w:val="44"/>
          <w:lang w:eastAsia="en-US"/>
        </w:rPr>
        <w:t xml:space="preserve"> </w:t>
      </w:r>
      <w:r w:rsidR="008C2748" w:rsidRPr="004A1ED9">
        <w:rPr>
          <w:lang w:eastAsia="en-US"/>
        </w:rPr>
        <w:t>avvio</w:t>
      </w:r>
      <w:r w:rsidR="008C2748" w:rsidRPr="004A1ED9">
        <w:rPr>
          <w:spacing w:val="41"/>
          <w:lang w:eastAsia="en-US"/>
        </w:rPr>
        <w:t xml:space="preserve"> </w:t>
      </w:r>
      <w:r w:rsidR="008C2748" w:rsidRPr="004A1ED9">
        <w:rPr>
          <w:lang w:eastAsia="en-US"/>
        </w:rPr>
        <w:t>alla</w:t>
      </w:r>
      <w:r w:rsidR="008C2748" w:rsidRPr="004A1ED9">
        <w:rPr>
          <w:spacing w:val="39"/>
          <w:lang w:eastAsia="en-US"/>
        </w:rPr>
        <w:t xml:space="preserve"> </w:t>
      </w:r>
      <w:r w:rsidR="008C2748" w:rsidRPr="004A1ED9">
        <w:rPr>
          <w:lang w:eastAsia="en-US"/>
        </w:rPr>
        <w:t>procedura per</w:t>
      </w:r>
      <w:r w:rsidR="008C2748" w:rsidRPr="004A1ED9">
        <w:rPr>
          <w:spacing w:val="54"/>
          <w:lang w:eastAsia="en-US"/>
        </w:rPr>
        <w:t xml:space="preserve"> </w:t>
      </w:r>
      <w:r w:rsidR="008C2748" w:rsidRPr="004A1ED9">
        <w:rPr>
          <w:lang w:eastAsia="en-US"/>
        </w:rPr>
        <w:t>la</w:t>
      </w:r>
      <w:r w:rsidR="008C2748" w:rsidRPr="004A1ED9">
        <w:rPr>
          <w:spacing w:val="42"/>
          <w:lang w:eastAsia="en-US"/>
        </w:rPr>
        <w:t xml:space="preserve"> </w:t>
      </w:r>
      <w:r w:rsidR="008C2748" w:rsidRPr="004A1ED9">
        <w:rPr>
          <w:spacing w:val="3"/>
          <w:lang w:eastAsia="en-US"/>
        </w:rPr>
        <w:t>selezione</w:t>
      </w:r>
      <w:r w:rsidR="008C2748" w:rsidRPr="004A1ED9">
        <w:rPr>
          <w:spacing w:val="34"/>
          <w:lang w:eastAsia="en-US"/>
        </w:rPr>
        <w:t xml:space="preserve"> </w:t>
      </w:r>
      <w:r w:rsidR="008C2748" w:rsidRPr="004A1ED9">
        <w:rPr>
          <w:lang w:eastAsia="en-US"/>
        </w:rPr>
        <w:t>di</w:t>
      </w:r>
      <w:r w:rsidR="008C2748" w:rsidRPr="004A1ED9">
        <w:rPr>
          <w:spacing w:val="47"/>
          <w:lang w:eastAsia="en-US"/>
        </w:rPr>
        <w:t xml:space="preserve"> </w:t>
      </w:r>
      <w:r w:rsidR="008C2748" w:rsidRPr="004A1ED9">
        <w:rPr>
          <w:lang w:eastAsia="en-US"/>
        </w:rPr>
        <w:t>n.</w:t>
      </w:r>
      <w:r w:rsidR="008C2748" w:rsidRPr="004A1ED9">
        <w:rPr>
          <w:spacing w:val="6"/>
          <w:lang w:eastAsia="en-US"/>
        </w:rPr>
        <w:t xml:space="preserve"> </w:t>
      </w:r>
      <w:r w:rsidR="008C2748" w:rsidRPr="004A1ED9">
        <w:rPr>
          <w:lang w:eastAsia="en-US"/>
        </w:rPr>
        <w:t>1</w:t>
      </w:r>
      <w:r w:rsidR="008C2748" w:rsidRPr="004A1ED9">
        <w:rPr>
          <w:spacing w:val="27"/>
          <w:lang w:eastAsia="en-US"/>
        </w:rPr>
        <w:t xml:space="preserve"> </w:t>
      </w:r>
      <w:r w:rsidR="008C2748" w:rsidRPr="004A1ED9">
        <w:rPr>
          <w:lang w:eastAsia="en-US"/>
        </w:rPr>
        <w:t>(uno)</w:t>
      </w:r>
      <w:r w:rsidR="008C2748" w:rsidRPr="004A1ED9">
        <w:rPr>
          <w:spacing w:val="40"/>
          <w:lang w:eastAsia="en-US"/>
        </w:rPr>
        <w:t xml:space="preserve"> </w:t>
      </w:r>
      <w:r w:rsidR="008C2748" w:rsidRPr="004A1ED9">
        <w:rPr>
          <w:lang w:eastAsia="en-US"/>
        </w:rPr>
        <w:t>referente</w:t>
      </w:r>
      <w:r w:rsidR="008C2748" w:rsidRPr="004A1ED9">
        <w:rPr>
          <w:spacing w:val="56"/>
          <w:lang w:eastAsia="en-US"/>
        </w:rPr>
        <w:t xml:space="preserve"> </w:t>
      </w:r>
      <w:r w:rsidR="008C2748" w:rsidRPr="004A1ED9">
        <w:rPr>
          <w:lang w:eastAsia="en-US"/>
        </w:rPr>
        <w:t>per</w:t>
      </w:r>
      <w:r w:rsidR="008C2748" w:rsidRPr="004A1ED9">
        <w:rPr>
          <w:spacing w:val="53"/>
          <w:lang w:eastAsia="en-US"/>
        </w:rPr>
        <w:t xml:space="preserve"> </w:t>
      </w:r>
      <w:r w:rsidR="008C2748" w:rsidRPr="004A1ED9">
        <w:rPr>
          <w:lang w:eastAsia="en-US"/>
        </w:rPr>
        <w:t>la</w:t>
      </w:r>
      <w:r w:rsidR="008C2748" w:rsidRPr="004A1ED9">
        <w:rPr>
          <w:spacing w:val="26"/>
          <w:w w:val="99"/>
          <w:lang w:eastAsia="en-US"/>
        </w:rPr>
        <w:t xml:space="preserve"> </w:t>
      </w:r>
      <w:r w:rsidR="008C2748" w:rsidRPr="004A1ED9">
        <w:rPr>
          <w:lang w:eastAsia="en-US"/>
        </w:rPr>
        <w:t>valutazione</w:t>
      </w:r>
      <w:r w:rsidR="008C2748" w:rsidRPr="004A1ED9">
        <w:rPr>
          <w:spacing w:val="37"/>
          <w:lang w:eastAsia="en-US"/>
        </w:rPr>
        <w:t xml:space="preserve"> </w:t>
      </w:r>
      <w:r w:rsidR="008C2748" w:rsidRPr="004A1ED9">
        <w:rPr>
          <w:lang w:eastAsia="en-US"/>
        </w:rPr>
        <w:t>e</w:t>
      </w:r>
      <w:r w:rsidR="008C2748" w:rsidRPr="004A1ED9">
        <w:rPr>
          <w:spacing w:val="10"/>
          <w:lang w:eastAsia="en-US"/>
        </w:rPr>
        <w:t xml:space="preserve"> </w:t>
      </w:r>
      <w:r w:rsidR="008C2748" w:rsidRPr="004A1ED9">
        <w:rPr>
          <w:lang w:eastAsia="en-US"/>
        </w:rPr>
        <w:t>di</w:t>
      </w:r>
      <w:r w:rsidR="008C2748" w:rsidRPr="004A1ED9">
        <w:rPr>
          <w:spacing w:val="24"/>
          <w:lang w:eastAsia="en-US"/>
        </w:rPr>
        <w:t xml:space="preserve"> </w:t>
      </w:r>
      <w:r w:rsidR="008C2748" w:rsidRPr="004A1ED9">
        <w:rPr>
          <w:lang w:eastAsia="en-US"/>
        </w:rPr>
        <w:t>n.</w:t>
      </w:r>
      <w:r w:rsidR="008C2748" w:rsidRPr="004A1ED9">
        <w:rPr>
          <w:spacing w:val="36"/>
          <w:lang w:eastAsia="en-US"/>
        </w:rPr>
        <w:t xml:space="preserve"> </w:t>
      </w:r>
      <w:r w:rsidR="008C2748" w:rsidRPr="004A1ED9">
        <w:rPr>
          <w:lang w:eastAsia="en-US"/>
        </w:rPr>
        <w:t>1</w:t>
      </w:r>
      <w:r w:rsidR="008C2748" w:rsidRPr="004A1ED9">
        <w:rPr>
          <w:spacing w:val="7"/>
          <w:lang w:eastAsia="en-US"/>
        </w:rPr>
        <w:t xml:space="preserve"> </w:t>
      </w:r>
      <w:r w:rsidR="008C2748" w:rsidRPr="004A1ED9">
        <w:rPr>
          <w:lang w:eastAsia="en-US"/>
        </w:rPr>
        <w:t>(una)</w:t>
      </w:r>
      <w:r w:rsidR="008C2748" w:rsidRPr="004A1ED9">
        <w:rPr>
          <w:spacing w:val="16"/>
          <w:lang w:eastAsia="en-US"/>
        </w:rPr>
        <w:t xml:space="preserve"> </w:t>
      </w:r>
      <w:r w:rsidR="008C2748" w:rsidRPr="004A1ED9">
        <w:rPr>
          <w:lang w:eastAsia="en-US"/>
        </w:rPr>
        <w:t>figura</w:t>
      </w:r>
      <w:r w:rsidR="008C2748" w:rsidRPr="004A1ED9">
        <w:rPr>
          <w:spacing w:val="18"/>
          <w:lang w:eastAsia="en-US"/>
        </w:rPr>
        <w:t xml:space="preserve"> </w:t>
      </w:r>
      <w:r w:rsidR="008C2748" w:rsidRPr="004A1ED9">
        <w:rPr>
          <w:lang w:eastAsia="en-US"/>
        </w:rPr>
        <w:t>di</w:t>
      </w:r>
      <w:r w:rsidR="008C2748" w:rsidRPr="004A1ED9">
        <w:rPr>
          <w:spacing w:val="29"/>
          <w:lang w:eastAsia="en-US"/>
        </w:rPr>
        <w:t xml:space="preserve"> </w:t>
      </w:r>
      <w:r w:rsidR="008C2748" w:rsidRPr="004A1ED9">
        <w:rPr>
          <w:lang w:eastAsia="en-US"/>
        </w:rPr>
        <w:t>supporto</w:t>
      </w:r>
      <w:r w:rsidR="008C2748" w:rsidRPr="004A1ED9">
        <w:rPr>
          <w:spacing w:val="27"/>
          <w:lang w:eastAsia="en-US"/>
        </w:rPr>
        <w:t xml:space="preserve"> </w:t>
      </w:r>
      <w:r w:rsidR="008C2748" w:rsidRPr="004A1ED9">
        <w:rPr>
          <w:lang w:eastAsia="en-US"/>
        </w:rPr>
        <w:t>operativo</w:t>
      </w:r>
      <w:r w:rsidR="008C2748" w:rsidRPr="004A1ED9">
        <w:rPr>
          <w:spacing w:val="22"/>
          <w:lang w:eastAsia="en-US"/>
        </w:rPr>
        <w:t xml:space="preserve"> </w:t>
      </w:r>
      <w:r w:rsidR="008C2748" w:rsidRPr="004A1ED9">
        <w:rPr>
          <w:lang w:eastAsia="en-US"/>
        </w:rPr>
        <w:t>rivolta</w:t>
      </w:r>
      <w:r w:rsidR="008C2748" w:rsidRPr="004A1ED9">
        <w:rPr>
          <w:spacing w:val="18"/>
          <w:lang w:eastAsia="en-US"/>
        </w:rPr>
        <w:t xml:space="preserve"> </w:t>
      </w:r>
      <w:r w:rsidR="008C2748" w:rsidRPr="004A1ED9">
        <w:rPr>
          <w:lang w:eastAsia="en-US"/>
        </w:rPr>
        <w:t>al</w:t>
      </w:r>
      <w:r w:rsidR="008C2748" w:rsidRPr="004A1ED9">
        <w:rPr>
          <w:spacing w:val="15"/>
          <w:lang w:eastAsia="en-US"/>
        </w:rPr>
        <w:t xml:space="preserve"> </w:t>
      </w:r>
      <w:r w:rsidR="008C2748" w:rsidRPr="004A1ED9">
        <w:rPr>
          <w:lang w:eastAsia="en-US"/>
        </w:rPr>
        <w:t>personale</w:t>
      </w:r>
      <w:r w:rsidR="008C2748" w:rsidRPr="004A1ED9">
        <w:rPr>
          <w:spacing w:val="27"/>
          <w:lang w:eastAsia="en-US"/>
        </w:rPr>
        <w:t xml:space="preserve"> </w:t>
      </w:r>
      <w:r w:rsidR="008C2748" w:rsidRPr="004A1ED9">
        <w:rPr>
          <w:lang w:eastAsia="en-US"/>
        </w:rPr>
        <w:t>docente</w:t>
      </w:r>
      <w:r w:rsidR="008C2748" w:rsidRPr="004A1ED9">
        <w:rPr>
          <w:spacing w:val="25"/>
          <w:lang w:eastAsia="en-US"/>
        </w:rPr>
        <w:t xml:space="preserve"> </w:t>
      </w:r>
      <w:r w:rsidR="008C2748" w:rsidRPr="004A1ED9">
        <w:rPr>
          <w:lang w:eastAsia="en-US"/>
        </w:rPr>
        <w:t>in</w:t>
      </w:r>
      <w:r w:rsidR="008C2748" w:rsidRPr="004A1ED9">
        <w:rPr>
          <w:spacing w:val="9"/>
          <w:lang w:eastAsia="en-US"/>
        </w:rPr>
        <w:t xml:space="preserve"> </w:t>
      </w:r>
      <w:r w:rsidR="008C2748" w:rsidRPr="004A1ED9">
        <w:rPr>
          <w:lang w:eastAsia="en-US"/>
        </w:rPr>
        <w:t>servizio</w:t>
      </w:r>
      <w:r w:rsidR="008C2748" w:rsidRPr="004A1ED9">
        <w:rPr>
          <w:w w:val="101"/>
          <w:lang w:eastAsia="en-US"/>
        </w:rPr>
        <w:t xml:space="preserve"> </w:t>
      </w:r>
      <w:proofErr w:type="spellStart"/>
      <w:r w:rsidR="008C2748" w:rsidRPr="004A1ED9">
        <w:rPr>
          <w:lang w:eastAsia="en-US"/>
        </w:rPr>
        <w:t>nell</w:t>
      </w:r>
      <w:proofErr w:type="spellEnd"/>
      <w:r w:rsidR="008C2748" w:rsidRPr="004A1ED9">
        <w:rPr>
          <w:spacing w:val="-29"/>
          <w:lang w:eastAsia="en-US"/>
        </w:rPr>
        <w:t xml:space="preserve"> </w:t>
      </w:r>
      <w:r w:rsidR="008C2748" w:rsidRPr="004A1ED9">
        <w:rPr>
          <w:spacing w:val="-1"/>
          <w:lang w:eastAsia="en-US"/>
        </w:rPr>
        <w:t>'</w:t>
      </w:r>
      <w:proofErr w:type="spellStart"/>
      <w:r w:rsidR="008C2748" w:rsidRPr="004A1ED9">
        <w:rPr>
          <w:spacing w:val="-1"/>
          <w:lang w:eastAsia="en-US"/>
        </w:rPr>
        <w:t>a.s.</w:t>
      </w:r>
      <w:proofErr w:type="spellEnd"/>
      <w:r w:rsidR="008C2748" w:rsidRPr="004A1ED9">
        <w:rPr>
          <w:spacing w:val="51"/>
          <w:lang w:eastAsia="en-US"/>
        </w:rPr>
        <w:t xml:space="preserve"> </w:t>
      </w:r>
      <w:r w:rsidR="008C2748" w:rsidRPr="004A1ED9">
        <w:rPr>
          <w:spacing w:val="2"/>
          <w:lang w:eastAsia="en-US"/>
        </w:rPr>
        <w:t>2018/201</w:t>
      </w:r>
      <w:r w:rsidRPr="004A1ED9">
        <w:rPr>
          <w:spacing w:val="2"/>
          <w:lang w:eastAsia="en-US"/>
        </w:rPr>
        <w:t>9</w:t>
      </w:r>
      <w:r w:rsidR="008C2748" w:rsidRPr="004A1ED9">
        <w:rPr>
          <w:spacing w:val="54"/>
          <w:lang w:eastAsia="en-US"/>
        </w:rPr>
        <w:t xml:space="preserve"> </w:t>
      </w:r>
      <w:r w:rsidR="008C2748" w:rsidRPr="004A1ED9">
        <w:rPr>
          <w:lang w:eastAsia="en-US"/>
        </w:rPr>
        <w:t>presso</w:t>
      </w:r>
      <w:r w:rsidR="008C2748" w:rsidRPr="004A1ED9">
        <w:rPr>
          <w:spacing w:val="6"/>
          <w:lang w:eastAsia="en-US"/>
        </w:rPr>
        <w:t xml:space="preserve"> </w:t>
      </w:r>
      <w:r w:rsidR="008C2748" w:rsidRPr="004A1ED9">
        <w:rPr>
          <w:lang w:eastAsia="en-US"/>
        </w:rPr>
        <w:t>questa</w:t>
      </w:r>
      <w:r w:rsidR="008C2748" w:rsidRPr="004A1ED9">
        <w:rPr>
          <w:spacing w:val="54"/>
          <w:lang w:eastAsia="en-US"/>
        </w:rPr>
        <w:t xml:space="preserve"> </w:t>
      </w:r>
      <w:r w:rsidR="008C2748" w:rsidRPr="004A1ED9">
        <w:rPr>
          <w:lang w:eastAsia="en-US"/>
        </w:rPr>
        <w:t>Istituzione</w:t>
      </w:r>
      <w:r w:rsidR="008C2748" w:rsidRPr="004A1ED9">
        <w:rPr>
          <w:spacing w:val="12"/>
          <w:lang w:eastAsia="en-US"/>
        </w:rPr>
        <w:t xml:space="preserve"> </w:t>
      </w:r>
      <w:r w:rsidR="008C2748" w:rsidRPr="004A1ED9">
        <w:rPr>
          <w:lang w:eastAsia="en-US"/>
        </w:rPr>
        <w:t>Scolastica</w:t>
      </w:r>
      <w:r w:rsidR="008C2748" w:rsidRPr="004A1ED9">
        <w:rPr>
          <w:spacing w:val="51"/>
          <w:lang w:eastAsia="en-US"/>
        </w:rPr>
        <w:t xml:space="preserve"> </w:t>
      </w:r>
      <w:r w:rsidR="008C2748" w:rsidRPr="004A1ED9">
        <w:rPr>
          <w:lang w:eastAsia="en-US"/>
        </w:rPr>
        <w:t xml:space="preserve">ISISS  </w:t>
      </w:r>
      <w:r w:rsidR="008C2748" w:rsidRPr="004A1ED9">
        <w:rPr>
          <w:spacing w:val="-2"/>
          <w:lang w:eastAsia="en-US"/>
        </w:rPr>
        <w:t>"</w:t>
      </w:r>
      <w:proofErr w:type="spellStart"/>
      <w:r w:rsidR="008C2748" w:rsidRPr="004A1ED9">
        <w:rPr>
          <w:spacing w:val="-3"/>
          <w:lang w:eastAsia="en-US"/>
        </w:rPr>
        <w:t>G.B.Novelli</w:t>
      </w:r>
      <w:proofErr w:type="spellEnd"/>
      <w:r w:rsidR="008C2748" w:rsidRPr="004A1ED9">
        <w:rPr>
          <w:spacing w:val="-13"/>
          <w:lang w:eastAsia="en-US"/>
        </w:rPr>
        <w:t xml:space="preserve"> </w:t>
      </w:r>
      <w:r w:rsidR="008C2748" w:rsidRPr="004A1ED9">
        <w:rPr>
          <w:lang w:eastAsia="en-US"/>
        </w:rPr>
        <w:t>"</w:t>
      </w:r>
      <w:r w:rsidR="008C2748" w:rsidRPr="004A1ED9">
        <w:rPr>
          <w:spacing w:val="21"/>
          <w:lang w:eastAsia="en-US"/>
        </w:rPr>
        <w:t xml:space="preserve"> </w:t>
      </w:r>
      <w:r w:rsidR="008C2748" w:rsidRPr="004A1ED9">
        <w:rPr>
          <w:lang w:eastAsia="en-US"/>
        </w:rPr>
        <w:t>di</w:t>
      </w:r>
      <w:r w:rsidR="008C2748" w:rsidRPr="004A1ED9">
        <w:rPr>
          <w:spacing w:val="48"/>
          <w:lang w:eastAsia="en-US"/>
        </w:rPr>
        <w:t xml:space="preserve"> </w:t>
      </w:r>
      <w:r w:rsidR="008C2748" w:rsidRPr="004A1ED9">
        <w:rPr>
          <w:lang w:eastAsia="en-US"/>
        </w:rPr>
        <w:t>Marcianise</w:t>
      </w:r>
      <w:r w:rsidR="008C2748" w:rsidRPr="004A1ED9">
        <w:rPr>
          <w:spacing w:val="27"/>
          <w:w w:val="99"/>
          <w:lang w:eastAsia="en-US"/>
        </w:rPr>
        <w:t xml:space="preserve"> </w:t>
      </w:r>
      <w:r w:rsidR="008C2748" w:rsidRPr="004A1ED9">
        <w:rPr>
          <w:lang w:eastAsia="en-US"/>
        </w:rPr>
        <w:t>con</w:t>
      </w:r>
      <w:r w:rsidR="008C2748" w:rsidRPr="004A1ED9">
        <w:rPr>
          <w:spacing w:val="50"/>
          <w:lang w:eastAsia="en-US"/>
        </w:rPr>
        <w:t xml:space="preserve"> </w:t>
      </w:r>
      <w:r w:rsidR="008C2748" w:rsidRPr="004A1ED9">
        <w:rPr>
          <w:lang w:eastAsia="en-US"/>
        </w:rPr>
        <w:t>contratto</w:t>
      </w:r>
      <w:r w:rsidR="008C2748" w:rsidRPr="004A1ED9">
        <w:rPr>
          <w:spacing w:val="7"/>
          <w:lang w:eastAsia="en-US"/>
        </w:rPr>
        <w:t xml:space="preserve"> </w:t>
      </w:r>
      <w:r w:rsidR="008C2748" w:rsidRPr="004A1ED9">
        <w:rPr>
          <w:lang w:eastAsia="en-US"/>
        </w:rPr>
        <w:t>a</w:t>
      </w:r>
      <w:r w:rsidR="008C2748" w:rsidRPr="004A1ED9">
        <w:rPr>
          <w:spacing w:val="37"/>
          <w:lang w:eastAsia="en-US"/>
        </w:rPr>
        <w:t xml:space="preserve"> </w:t>
      </w:r>
      <w:r w:rsidR="008C2748" w:rsidRPr="004A1ED9">
        <w:rPr>
          <w:lang w:eastAsia="en-US"/>
        </w:rPr>
        <w:t>tempo</w:t>
      </w:r>
      <w:r w:rsidR="008C2748" w:rsidRPr="004A1ED9">
        <w:rPr>
          <w:spacing w:val="3"/>
          <w:lang w:eastAsia="en-US"/>
        </w:rPr>
        <w:t xml:space="preserve"> </w:t>
      </w:r>
      <w:r w:rsidR="008C2748" w:rsidRPr="004A1ED9">
        <w:rPr>
          <w:lang w:eastAsia="en-US"/>
        </w:rPr>
        <w:t>indeterminato</w:t>
      </w:r>
      <w:r w:rsidR="008C2748" w:rsidRPr="004A1ED9">
        <w:rPr>
          <w:spacing w:val="10"/>
          <w:lang w:eastAsia="en-US"/>
        </w:rPr>
        <w:t xml:space="preserve"> </w:t>
      </w:r>
      <w:r w:rsidR="008C2748" w:rsidRPr="004A1ED9">
        <w:rPr>
          <w:lang w:eastAsia="en-US"/>
        </w:rPr>
        <w:t>o</w:t>
      </w:r>
      <w:r w:rsidR="008C2748" w:rsidRPr="004A1ED9">
        <w:rPr>
          <w:spacing w:val="49"/>
          <w:lang w:eastAsia="en-US"/>
        </w:rPr>
        <w:t xml:space="preserve"> </w:t>
      </w:r>
      <w:r w:rsidR="008C2748" w:rsidRPr="004A1ED9">
        <w:rPr>
          <w:lang w:eastAsia="en-US"/>
        </w:rPr>
        <w:t>con</w:t>
      </w:r>
      <w:r w:rsidR="008C2748" w:rsidRPr="004A1ED9">
        <w:rPr>
          <w:spacing w:val="53"/>
          <w:lang w:eastAsia="en-US"/>
        </w:rPr>
        <w:t xml:space="preserve"> </w:t>
      </w:r>
      <w:r w:rsidR="008C2748" w:rsidRPr="004A1ED9">
        <w:rPr>
          <w:lang w:eastAsia="en-US"/>
        </w:rPr>
        <w:t>contratto</w:t>
      </w:r>
      <w:r w:rsidR="008C2748" w:rsidRPr="004A1ED9">
        <w:rPr>
          <w:spacing w:val="7"/>
          <w:lang w:eastAsia="en-US"/>
        </w:rPr>
        <w:t xml:space="preserve"> </w:t>
      </w:r>
      <w:r w:rsidR="008C2748" w:rsidRPr="004A1ED9">
        <w:rPr>
          <w:lang w:eastAsia="en-US"/>
        </w:rPr>
        <w:t>a</w:t>
      </w:r>
      <w:r w:rsidR="008C2748" w:rsidRPr="004A1ED9">
        <w:rPr>
          <w:spacing w:val="38"/>
          <w:lang w:eastAsia="en-US"/>
        </w:rPr>
        <w:t xml:space="preserve"> </w:t>
      </w:r>
      <w:r w:rsidR="008C2748" w:rsidRPr="004A1ED9">
        <w:rPr>
          <w:lang w:eastAsia="en-US"/>
        </w:rPr>
        <w:t>te</w:t>
      </w:r>
      <w:r w:rsidR="008C2748" w:rsidRPr="004A1ED9">
        <w:rPr>
          <w:spacing w:val="26"/>
          <w:lang w:eastAsia="en-US"/>
        </w:rPr>
        <w:t>m</w:t>
      </w:r>
      <w:r w:rsidR="008C2748" w:rsidRPr="004A1ED9">
        <w:rPr>
          <w:lang w:eastAsia="en-US"/>
        </w:rPr>
        <w:t>po</w:t>
      </w:r>
      <w:r w:rsidR="008C2748" w:rsidRPr="004A1ED9">
        <w:rPr>
          <w:spacing w:val="2"/>
          <w:lang w:eastAsia="en-US"/>
        </w:rPr>
        <w:t xml:space="preserve"> </w:t>
      </w:r>
      <w:r w:rsidR="008C2748" w:rsidRPr="004A1ED9">
        <w:rPr>
          <w:lang w:eastAsia="en-US"/>
        </w:rPr>
        <w:t>determinato</w:t>
      </w:r>
      <w:r w:rsidR="008C2748" w:rsidRPr="004A1ED9">
        <w:rPr>
          <w:spacing w:val="9"/>
          <w:lang w:eastAsia="en-US"/>
        </w:rPr>
        <w:t xml:space="preserve"> </w:t>
      </w:r>
      <w:r w:rsidR="008C2748" w:rsidRPr="004A1ED9">
        <w:rPr>
          <w:lang w:eastAsia="en-US"/>
        </w:rPr>
        <w:t>fino</w:t>
      </w:r>
      <w:r w:rsidR="008C2748" w:rsidRPr="004A1ED9">
        <w:rPr>
          <w:spacing w:val="34"/>
          <w:lang w:eastAsia="en-US"/>
        </w:rPr>
        <w:t xml:space="preserve"> </w:t>
      </w:r>
      <w:r w:rsidR="008C2748" w:rsidRPr="004A1ED9">
        <w:rPr>
          <w:lang w:eastAsia="en-US"/>
        </w:rPr>
        <w:t>al</w:t>
      </w:r>
      <w:r w:rsidR="008C2748" w:rsidRPr="004A1ED9">
        <w:rPr>
          <w:spacing w:val="44"/>
          <w:lang w:eastAsia="en-US"/>
        </w:rPr>
        <w:t xml:space="preserve"> </w:t>
      </w:r>
      <w:r w:rsidR="008C2748" w:rsidRPr="004A1ED9">
        <w:rPr>
          <w:lang w:eastAsia="en-US"/>
        </w:rPr>
        <w:t>termine</w:t>
      </w:r>
      <w:r w:rsidR="008C2748" w:rsidRPr="004A1ED9">
        <w:rPr>
          <w:spacing w:val="50"/>
          <w:w w:val="99"/>
          <w:lang w:eastAsia="en-US"/>
        </w:rPr>
        <w:t xml:space="preserve"> </w:t>
      </w:r>
      <w:r w:rsidR="008C2748" w:rsidRPr="004A1ED9">
        <w:rPr>
          <w:lang w:eastAsia="en-US"/>
        </w:rPr>
        <w:t>dell'anno</w:t>
      </w:r>
      <w:r w:rsidR="008C2748" w:rsidRPr="004A1ED9">
        <w:rPr>
          <w:spacing w:val="50"/>
          <w:lang w:eastAsia="en-US"/>
        </w:rPr>
        <w:t xml:space="preserve"> </w:t>
      </w:r>
      <w:r w:rsidR="008C2748" w:rsidRPr="004A1ED9">
        <w:rPr>
          <w:lang w:eastAsia="en-US"/>
        </w:rPr>
        <w:t>scolastico</w:t>
      </w:r>
      <w:r w:rsidR="008C2748" w:rsidRPr="004A1ED9">
        <w:rPr>
          <w:spacing w:val="3"/>
          <w:lang w:eastAsia="en-US"/>
        </w:rPr>
        <w:t xml:space="preserve"> </w:t>
      </w:r>
      <w:r w:rsidR="008C2748" w:rsidRPr="004A1ED9">
        <w:rPr>
          <w:spacing w:val="2"/>
          <w:lang w:eastAsia="en-US"/>
        </w:rPr>
        <w:t>(31/08/2019)</w:t>
      </w:r>
      <w:r w:rsidR="008C2748" w:rsidRPr="004A1ED9">
        <w:rPr>
          <w:spacing w:val="43"/>
          <w:lang w:eastAsia="en-US"/>
        </w:rPr>
        <w:t xml:space="preserve"> </w:t>
      </w:r>
      <w:r w:rsidR="008C2748" w:rsidRPr="004A1ED9">
        <w:rPr>
          <w:lang w:eastAsia="en-US"/>
        </w:rPr>
        <w:t>per</w:t>
      </w:r>
      <w:r w:rsidR="008C2748" w:rsidRPr="004A1ED9">
        <w:rPr>
          <w:spacing w:val="56"/>
          <w:lang w:eastAsia="en-US"/>
        </w:rPr>
        <w:t xml:space="preserve"> </w:t>
      </w:r>
      <w:r w:rsidR="008C2748" w:rsidRPr="004A1ED9">
        <w:rPr>
          <w:lang w:eastAsia="en-US"/>
        </w:rPr>
        <w:t>la</w:t>
      </w:r>
      <w:r w:rsidR="008C2748" w:rsidRPr="004A1ED9">
        <w:rPr>
          <w:spacing w:val="40"/>
          <w:lang w:eastAsia="en-US"/>
        </w:rPr>
        <w:t xml:space="preserve"> </w:t>
      </w:r>
      <w:r w:rsidR="008C2748" w:rsidRPr="004A1ED9">
        <w:rPr>
          <w:lang w:eastAsia="en-US"/>
        </w:rPr>
        <w:t>realizzazione</w:t>
      </w:r>
      <w:r w:rsidR="008C2748" w:rsidRPr="004A1ED9">
        <w:rPr>
          <w:spacing w:val="4"/>
          <w:lang w:eastAsia="en-US"/>
        </w:rPr>
        <w:t xml:space="preserve"> </w:t>
      </w:r>
      <w:r w:rsidR="008C2748" w:rsidRPr="004A1ED9">
        <w:rPr>
          <w:lang w:eastAsia="en-US"/>
        </w:rPr>
        <w:t>dei</w:t>
      </w:r>
      <w:r w:rsidR="008C2748" w:rsidRPr="004A1ED9">
        <w:rPr>
          <w:spacing w:val="52"/>
          <w:lang w:eastAsia="en-US"/>
        </w:rPr>
        <w:t xml:space="preserve"> </w:t>
      </w:r>
      <w:r w:rsidR="008C2748" w:rsidRPr="004A1ED9">
        <w:rPr>
          <w:lang w:eastAsia="en-US"/>
        </w:rPr>
        <w:t>moduli</w:t>
      </w:r>
      <w:r w:rsidR="008C2748" w:rsidRPr="004A1ED9">
        <w:rPr>
          <w:spacing w:val="46"/>
          <w:lang w:eastAsia="en-US"/>
        </w:rPr>
        <w:t xml:space="preserve"> </w:t>
      </w:r>
      <w:r w:rsidR="008C2748" w:rsidRPr="004A1ED9">
        <w:rPr>
          <w:lang w:eastAsia="en-US"/>
        </w:rPr>
        <w:t>di</w:t>
      </w:r>
      <w:r w:rsidR="008C2748" w:rsidRPr="004A1ED9">
        <w:rPr>
          <w:spacing w:val="50"/>
          <w:lang w:eastAsia="en-US"/>
        </w:rPr>
        <w:t xml:space="preserve"> </w:t>
      </w:r>
      <w:r w:rsidR="008C2748" w:rsidRPr="004A1ED9">
        <w:rPr>
          <w:lang w:eastAsia="en-US"/>
        </w:rPr>
        <w:t>cui</w:t>
      </w:r>
      <w:r w:rsidR="008C2748" w:rsidRPr="004A1ED9">
        <w:rPr>
          <w:spacing w:val="46"/>
          <w:lang w:eastAsia="en-US"/>
        </w:rPr>
        <w:t xml:space="preserve"> </w:t>
      </w:r>
      <w:r w:rsidR="008C2748" w:rsidRPr="004A1ED9">
        <w:rPr>
          <w:lang w:eastAsia="en-US"/>
        </w:rPr>
        <w:t>al</w:t>
      </w:r>
      <w:r w:rsidR="008C2748" w:rsidRPr="004A1ED9">
        <w:rPr>
          <w:spacing w:val="44"/>
          <w:lang w:eastAsia="en-US"/>
        </w:rPr>
        <w:t xml:space="preserve"> </w:t>
      </w:r>
      <w:r w:rsidR="008C2748" w:rsidRPr="004A1ED9">
        <w:rPr>
          <w:lang w:eastAsia="en-US"/>
        </w:rPr>
        <w:t>Progetto</w:t>
      </w:r>
      <w:r w:rsidR="008C2748" w:rsidRPr="004A1ED9">
        <w:rPr>
          <w:spacing w:val="22"/>
          <w:w w:val="99"/>
          <w:lang w:eastAsia="en-US"/>
        </w:rPr>
        <w:t xml:space="preserve"> </w:t>
      </w:r>
      <w:r w:rsidR="008C2748" w:rsidRPr="004A1ED9">
        <w:rPr>
          <w:bCs/>
        </w:rPr>
        <w:t>PON FSE</w:t>
      </w:r>
      <w:r w:rsidR="008C2748" w:rsidRPr="004A1ED9">
        <w:t xml:space="preserve"> dal titolo</w:t>
      </w:r>
      <w:r w:rsidRPr="004A1ED9">
        <w:t xml:space="preserve"> “Educare alla bellezza culturale” </w:t>
      </w:r>
      <w:r w:rsidRPr="004A1ED9">
        <w:rPr>
          <w:bCs/>
        </w:rPr>
        <w:t>CODICE:  10.2.5 A-FSEPON-CA-2018-227</w:t>
      </w:r>
    </w:p>
    <w:p w:rsidR="00F66683" w:rsidRPr="004A1ED9" w:rsidRDefault="00F66683" w:rsidP="00916CF1">
      <w:pPr>
        <w:jc w:val="both"/>
      </w:pPr>
    </w:p>
    <w:p w:rsidR="008C2748" w:rsidRPr="004A1ED9" w:rsidRDefault="00F66683" w:rsidP="00916CF1">
      <w:pPr>
        <w:widowControl w:val="0"/>
        <w:tabs>
          <w:tab w:val="left" w:pos="841"/>
        </w:tabs>
        <w:spacing w:line="246" w:lineRule="auto"/>
        <w:ind w:right="111"/>
        <w:jc w:val="both"/>
        <w:rPr>
          <w:lang w:eastAsia="en-US"/>
        </w:rPr>
      </w:pPr>
      <w:r w:rsidRPr="004A1ED9">
        <w:rPr>
          <w:rFonts w:eastAsia="Calibri" w:hAnsi="Calibri"/>
          <w:lang w:eastAsia="en-US"/>
        </w:rPr>
        <w:t xml:space="preserve">2) </w:t>
      </w:r>
      <w:r w:rsidR="008C2748" w:rsidRPr="004A1ED9">
        <w:rPr>
          <w:rFonts w:eastAsia="Calibri" w:hAnsi="Calibri"/>
          <w:lang w:eastAsia="en-US"/>
        </w:rPr>
        <w:t>di</w:t>
      </w:r>
      <w:r w:rsidR="008C2748" w:rsidRPr="004A1ED9">
        <w:rPr>
          <w:rFonts w:eastAsia="Calibri" w:hAnsi="Calibri"/>
          <w:spacing w:val="18"/>
          <w:lang w:eastAsia="en-US"/>
        </w:rPr>
        <w:t xml:space="preserve"> </w:t>
      </w:r>
      <w:r w:rsidR="008C2748" w:rsidRPr="004A1ED9">
        <w:rPr>
          <w:rFonts w:eastAsia="Calibri" w:hAnsi="Calibri"/>
          <w:lang w:eastAsia="en-US"/>
        </w:rPr>
        <w:t>approvare</w:t>
      </w:r>
      <w:r w:rsidR="008C2748" w:rsidRPr="004A1ED9">
        <w:rPr>
          <w:rFonts w:eastAsia="Calibri" w:hAnsi="Calibri"/>
          <w:spacing w:val="28"/>
          <w:lang w:eastAsia="en-US"/>
        </w:rPr>
        <w:t xml:space="preserve"> </w:t>
      </w:r>
      <w:r w:rsidR="008C2748" w:rsidRPr="004A1ED9">
        <w:rPr>
          <w:rFonts w:eastAsia="Calibri" w:hAnsi="Calibri"/>
          <w:lang w:eastAsia="en-US"/>
        </w:rPr>
        <w:t>l</w:t>
      </w:r>
      <w:r w:rsidR="008C2748" w:rsidRPr="004A1ED9">
        <w:rPr>
          <w:rFonts w:eastAsia="Calibri" w:hAnsi="Calibri"/>
          <w:spacing w:val="-28"/>
          <w:lang w:eastAsia="en-US"/>
        </w:rPr>
        <w:t xml:space="preserve"> </w:t>
      </w:r>
      <w:r w:rsidR="008C2748" w:rsidRPr="004A1ED9">
        <w:rPr>
          <w:rFonts w:eastAsia="Calibri" w:hAnsi="Calibri"/>
          <w:spacing w:val="-1"/>
          <w:lang w:eastAsia="en-US"/>
        </w:rPr>
        <w:t>'Avviso</w:t>
      </w:r>
      <w:r w:rsidR="008C2748" w:rsidRPr="004A1ED9">
        <w:rPr>
          <w:rFonts w:eastAsia="Calibri" w:hAnsi="Calibri"/>
          <w:spacing w:val="31"/>
          <w:lang w:eastAsia="en-US"/>
        </w:rPr>
        <w:t xml:space="preserve"> </w:t>
      </w:r>
      <w:r w:rsidR="008C2748" w:rsidRPr="004A1ED9">
        <w:rPr>
          <w:rFonts w:eastAsia="Calibri" w:hAnsi="Calibri"/>
          <w:lang w:eastAsia="en-US"/>
        </w:rPr>
        <w:t>e</w:t>
      </w:r>
      <w:r w:rsidR="008C2748" w:rsidRPr="004A1ED9">
        <w:rPr>
          <w:rFonts w:eastAsia="Calibri" w:hAnsi="Calibri"/>
          <w:spacing w:val="16"/>
          <w:lang w:eastAsia="en-US"/>
        </w:rPr>
        <w:t xml:space="preserve"> </w:t>
      </w:r>
      <w:r w:rsidR="008C2748" w:rsidRPr="004A1ED9">
        <w:rPr>
          <w:rFonts w:eastAsia="Calibri" w:hAnsi="Calibri"/>
          <w:lang w:eastAsia="en-US"/>
        </w:rPr>
        <w:t>relativi</w:t>
      </w:r>
      <w:r w:rsidR="008C2748" w:rsidRPr="004A1ED9">
        <w:rPr>
          <w:rFonts w:eastAsia="Calibri" w:hAnsi="Calibri"/>
          <w:spacing w:val="39"/>
          <w:lang w:eastAsia="en-US"/>
        </w:rPr>
        <w:t xml:space="preserve"> </w:t>
      </w:r>
      <w:r w:rsidR="008C2748" w:rsidRPr="004A1ED9">
        <w:rPr>
          <w:rFonts w:eastAsia="Calibri" w:hAnsi="Calibri"/>
          <w:lang w:eastAsia="en-US"/>
        </w:rPr>
        <w:t>allegati</w:t>
      </w:r>
      <w:r w:rsidR="008C2748" w:rsidRPr="004A1ED9">
        <w:rPr>
          <w:rFonts w:eastAsia="Calibri" w:hAnsi="Calibri"/>
          <w:spacing w:val="35"/>
          <w:lang w:eastAsia="en-US"/>
        </w:rPr>
        <w:t xml:space="preserve"> </w:t>
      </w:r>
      <w:r w:rsidR="008C2748" w:rsidRPr="004A1ED9">
        <w:rPr>
          <w:rFonts w:eastAsia="Calibri" w:hAnsi="Calibri"/>
          <w:lang w:eastAsia="en-US"/>
        </w:rPr>
        <w:t>(Domanda</w:t>
      </w:r>
      <w:r w:rsidR="008C2748" w:rsidRPr="004A1ED9">
        <w:rPr>
          <w:rFonts w:eastAsia="Calibri" w:hAnsi="Calibri"/>
          <w:spacing w:val="18"/>
          <w:lang w:eastAsia="en-US"/>
        </w:rPr>
        <w:t xml:space="preserve"> </w:t>
      </w:r>
      <w:r w:rsidR="008C2748" w:rsidRPr="004A1ED9">
        <w:rPr>
          <w:rFonts w:eastAsia="Calibri" w:hAnsi="Calibri"/>
          <w:lang w:eastAsia="en-US"/>
        </w:rPr>
        <w:t>di</w:t>
      </w:r>
      <w:r w:rsidR="008C2748" w:rsidRPr="004A1ED9">
        <w:rPr>
          <w:rFonts w:eastAsia="Calibri" w:hAnsi="Calibri"/>
          <w:spacing w:val="29"/>
          <w:lang w:eastAsia="en-US"/>
        </w:rPr>
        <w:t xml:space="preserve"> </w:t>
      </w:r>
      <w:r w:rsidR="008C2748" w:rsidRPr="004A1ED9">
        <w:rPr>
          <w:rFonts w:eastAsia="Calibri" w:hAnsi="Calibri"/>
          <w:lang w:eastAsia="en-US"/>
        </w:rPr>
        <w:t>Partecipazione</w:t>
      </w:r>
      <w:r w:rsidR="008C2748" w:rsidRPr="004A1ED9">
        <w:rPr>
          <w:rFonts w:eastAsia="Calibri" w:hAnsi="Calibri"/>
          <w:spacing w:val="36"/>
          <w:lang w:eastAsia="en-US"/>
        </w:rPr>
        <w:t xml:space="preserve"> </w:t>
      </w:r>
      <w:r w:rsidR="008C2748" w:rsidRPr="004A1ED9">
        <w:rPr>
          <w:rFonts w:eastAsia="Calibri" w:hAnsi="Calibri"/>
          <w:i/>
          <w:lang w:eastAsia="en-US"/>
        </w:rPr>
        <w:t>-Allegato</w:t>
      </w:r>
      <w:r w:rsidR="008C2748" w:rsidRPr="004A1ED9">
        <w:rPr>
          <w:rFonts w:eastAsia="Calibri" w:hAnsi="Calibri"/>
          <w:i/>
          <w:spacing w:val="16"/>
          <w:lang w:eastAsia="en-US"/>
        </w:rPr>
        <w:t xml:space="preserve"> </w:t>
      </w:r>
      <w:r w:rsidR="008C2748" w:rsidRPr="004A1ED9">
        <w:rPr>
          <w:rFonts w:eastAsia="Calibri" w:hAnsi="Calibri"/>
          <w:i/>
          <w:lang w:eastAsia="en-US"/>
        </w:rPr>
        <w:t>A</w:t>
      </w:r>
      <w:r w:rsidR="008C2748" w:rsidRPr="004A1ED9">
        <w:rPr>
          <w:rFonts w:eastAsia="Calibri" w:hAnsi="Calibri"/>
          <w:i/>
          <w:spacing w:val="42"/>
          <w:lang w:eastAsia="en-US"/>
        </w:rPr>
        <w:t xml:space="preserve"> </w:t>
      </w:r>
      <w:r w:rsidR="008C2748" w:rsidRPr="004A1ED9">
        <w:rPr>
          <w:rFonts w:eastAsia="Calibri" w:hAnsi="Calibri"/>
          <w:lang w:eastAsia="en-US"/>
        </w:rPr>
        <w:t>e</w:t>
      </w:r>
      <w:r w:rsidR="008C2748" w:rsidRPr="004A1ED9">
        <w:rPr>
          <w:rFonts w:eastAsia="Calibri" w:hAnsi="Calibri"/>
          <w:spacing w:val="22"/>
          <w:lang w:eastAsia="en-US"/>
        </w:rPr>
        <w:t xml:space="preserve"> </w:t>
      </w:r>
      <w:r w:rsidR="008C2748" w:rsidRPr="004A1ED9">
        <w:rPr>
          <w:rFonts w:eastAsia="Calibri" w:hAnsi="Calibri"/>
          <w:lang w:eastAsia="en-US"/>
        </w:rPr>
        <w:t>Scheda</w:t>
      </w:r>
      <w:r w:rsidR="008C2748" w:rsidRPr="004A1ED9">
        <w:rPr>
          <w:rFonts w:eastAsia="Calibri" w:hAnsi="Calibri"/>
          <w:spacing w:val="19"/>
          <w:lang w:eastAsia="en-US"/>
        </w:rPr>
        <w:t xml:space="preserve"> </w:t>
      </w:r>
      <w:r w:rsidR="008C2748" w:rsidRPr="004A1ED9">
        <w:rPr>
          <w:rFonts w:eastAsia="Calibri" w:hAnsi="Calibri"/>
          <w:lang w:eastAsia="en-US"/>
        </w:rPr>
        <w:t>di</w:t>
      </w:r>
      <w:r w:rsidR="008C2748" w:rsidRPr="004A1ED9">
        <w:rPr>
          <w:rFonts w:eastAsia="Calibri" w:hAnsi="Calibri"/>
          <w:spacing w:val="20"/>
          <w:w w:val="94"/>
          <w:lang w:eastAsia="en-US"/>
        </w:rPr>
        <w:t xml:space="preserve"> </w:t>
      </w:r>
      <w:r w:rsidR="008C2748" w:rsidRPr="004A1ED9">
        <w:rPr>
          <w:rFonts w:eastAsia="Calibri" w:hAnsi="Calibri"/>
          <w:lang w:eastAsia="en-US"/>
        </w:rPr>
        <w:t>autovalutazione</w:t>
      </w:r>
      <w:r w:rsidR="008C2748" w:rsidRPr="004A1ED9">
        <w:rPr>
          <w:rFonts w:eastAsia="Calibri" w:hAnsi="Calibri"/>
          <w:spacing w:val="26"/>
          <w:lang w:eastAsia="en-US"/>
        </w:rPr>
        <w:t xml:space="preserve"> </w:t>
      </w:r>
      <w:r w:rsidR="008C2748" w:rsidRPr="004A1ED9">
        <w:rPr>
          <w:rFonts w:eastAsia="Calibri" w:hAnsi="Calibri"/>
          <w:i/>
          <w:lang w:eastAsia="en-US"/>
        </w:rPr>
        <w:t>-</w:t>
      </w:r>
      <w:r w:rsidR="008C2748" w:rsidRPr="004A1ED9">
        <w:rPr>
          <w:rFonts w:eastAsia="Calibri" w:hAnsi="Calibri"/>
          <w:i/>
          <w:spacing w:val="-13"/>
          <w:lang w:eastAsia="en-US"/>
        </w:rPr>
        <w:t xml:space="preserve"> </w:t>
      </w:r>
      <w:r w:rsidR="008C2748" w:rsidRPr="004A1ED9">
        <w:rPr>
          <w:rFonts w:eastAsia="Calibri" w:hAnsi="Calibri"/>
          <w:i/>
          <w:lang w:eastAsia="en-US"/>
        </w:rPr>
        <w:t>Allegato</w:t>
      </w:r>
      <w:r w:rsidR="008C2748" w:rsidRPr="004A1ED9">
        <w:rPr>
          <w:rFonts w:eastAsia="Calibri" w:hAnsi="Calibri"/>
          <w:i/>
          <w:spacing w:val="25"/>
          <w:lang w:eastAsia="en-US"/>
        </w:rPr>
        <w:t xml:space="preserve"> </w:t>
      </w:r>
      <w:r w:rsidR="008C2748" w:rsidRPr="004A1ED9">
        <w:rPr>
          <w:rFonts w:eastAsia="Calibri" w:hAnsi="Calibri"/>
          <w:i/>
          <w:lang w:eastAsia="en-US"/>
        </w:rPr>
        <w:t>B</w:t>
      </w:r>
      <w:r w:rsidR="008C2748" w:rsidRPr="004A1ED9">
        <w:rPr>
          <w:rFonts w:eastAsia="Calibri" w:hAnsi="Calibri"/>
          <w:i/>
          <w:spacing w:val="21"/>
          <w:lang w:eastAsia="en-US"/>
        </w:rPr>
        <w:t>)</w:t>
      </w:r>
      <w:r w:rsidR="008C2748" w:rsidRPr="004A1ED9">
        <w:rPr>
          <w:rFonts w:eastAsia="Calibri" w:hAnsi="Calibri"/>
          <w:i/>
          <w:lang w:eastAsia="en-US"/>
        </w:rPr>
        <w:t>,</w:t>
      </w:r>
      <w:r w:rsidR="008C2748" w:rsidRPr="004A1ED9">
        <w:rPr>
          <w:rFonts w:eastAsia="Calibri" w:hAnsi="Calibri"/>
          <w:i/>
          <w:spacing w:val="44"/>
          <w:lang w:eastAsia="en-US"/>
        </w:rPr>
        <w:t xml:space="preserve"> </w:t>
      </w:r>
      <w:r w:rsidR="008C2748" w:rsidRPr="004A1ED9">
        <w:rPr>
          <w:rFonts w:eastAsia="Calibri" w:hAnsi="Calibri"/>
          <w:lang w:eastAsia="en-US"/>
        </w:rPr>
        <w:t>che</w:t>
      </w:r>
      <w:r w:rsidR="008C2748" w:rsidRPr="004A1ED9">
        <w:rPr>
          <w:rFonts w:eastAsia="Calibri" w:hAnsi="Calibri"/>
          <w:spacing w:val="5"/>
          <w:lang w:eastAsia="en-US"/>
        </w:rPr>
        <w:t xml:space="preserve"> </w:t>
      </w:r>
      <w:r w:rsidR="008C2748" w:rsidRPr="004A1ED9">
        <w:rPr>
          <w:rFonts w:eastAsia="Calibri" w:hAnsi="Calibri"/>
          <w:lang w:eastAsia="en-US"/>
        </w:rPr>
        <w:t>costituiscono</w:t>
      </w:r>
      <w:r w:rsidR="008C2748" w:rsidRPr="004A1ED9">
        <w:rPr>
          <w:rFonts w:eastAsia="Calibri" w:hAnsi="Calibri"/>
          <w:spacing w:val="30"/>
          <w:lang w:eastAsia="en-US"/>
        </w:rPr>
        <w:t xml:space="preserve"> </w:t>
      </w:r>
      <w:r w:rsidR="008C2748" w:rsidRPr="004A1ED9">
        <w:rPr>
          <w:rFonts w:eastAsia="Calibri" w:hAnsi="Calibri"/>
          <w:lang w:eastAsia="en-US"/>
        </w:rPr>
        <w:t>parte</w:t>
      </w:r>
      <w:r w:rsidR="008C2748" w:rsidRPr="004A1ED9">
        <w:rPr>
          <w:rFonts w:eastAsia="Calibri" w:hAnsi="Calibri"/>
          <w:spacing w:val="19"/>
          <w:lang w:eastAsia="en-US"/>
        </w:rPr>
        <w:t xml:space="preserve"> </w:t>
      </w:r>
      <w:r w:rsidR="008C2748" w:rsidRPr="004A1ED9">
        <w:rPr>
          <w:rFonts w:eastAsia="Calibri" w:hAnsi="Calibri"/>
          <w:lang w:eastAsia="en-US"/>
        </w:rPr>
        <w:t>integrante</w:t>
      </w:r>
      <w:r w:rsidR="008C2748" w:rsidRPr="004A1ED9">
        <w:rPr>
          <w:rFonts w:eastAsia="Calibri" w:hAnsi="Calibri"/>
          <w:spacing w:val="10"/>
          <w:lang w:eastAsia="en-US"/>
        </w:rPr>
        <w:t xml:space="preserve"> </w:t>
      </w:r>
      <w:r w:rsidR="008C2748" w:rsidRPr="004A1ED9">
        <w:rPr>
          <w:rFonts w:eastAsia="Calibri" w:hAnsi="Calibri"/>
          <w:lang w:eastAsia="en-US"/>
        </w:rPr>
        <w:t>della</w:t>
      </w:r>
      <w:r w:rsidR="008C2748" w:rsidRPr="004A1ED9">
        <w:rPr>
          <w:rFonts w:eastAsia="Calibri" w:hAnsi="Calibri"/>
          <w:spacing w:val="-5"/>
          <w:lang w:eastAsia="en-US"/>
        </w:rPr>
        <w:t xml:space="preserve"> </w:t>
      </w:r>
      <w:r w:rsidR="008C2748" w:rsidRPr="004A1ED9">
        <w:rPr>
          <w:rFonts w:eastAsia="Calibri" w:hAnsi="Calibri"/>
          <w:lang w:eastAsia="en-US"/>
        </w:rPr>
        <w:t>presente</w:t>
      </w:r>
      <w:r w:rsidR="008C2748" w:rsidRPr="004A1ED9">
        <w:rPr>
          <w:rFonts w:eastAsia="Calibri" w:hAnsi="Calibri"/>
          <w:spacing w:val="23"/>
          <w:lang w:eastAsia="en-US"/>
        </w:rPr>
        <w:t xml:space="preserve"> </w:t>
      </w:r>
      <w:r w:rsidR="008C2748" w:rsidRPr="004A1ED9">
        <w:rPr>
          <w:rFonts w:eastAsia="Calibri" w:hAnsi="Calibri"/>
          <w:lang w:eastAsia="en-US"/>
        </w:rPr>
        <w:t>determina;</w:t>
      </w:r>
    </w:p>
    <w:p w:rsidR="008C2748" w:rsidRPr="004A1ED9" w:rsidRDefault="008C2748" w:rsidP="00916CF1">
      <w:pPr>
        <w:widowControl w:val="0"/>
        <w:spacing w:before="3"/>
        <w:jc w:val="both"/>
        <w:rPr>
          <w:lang w:eastAsia="en-US"/>
        </w:rPr>
      </w:pPr>
    </w:p>
    <w:p w:rsidR="008C2748" w:rsidRPr="004A1ED9" w:rsidRDefault="00F66683" w:rsidP="00916CF1">
      <w:pPr>
        <w:widowControl w:val="0"/>
        <w:tabs>
          <w:tab w:val="left" w:pos="841"/>
        </w:tabs>
        <w:jc w:val="both"/>
        <w:rPr>
          <w:lang w:val="en-US" w:eastAsia="en-US"/>
        </w:rPr>
      </w:pPr>
      <w:r w:rsidRPr="004A1ED9">
        <w:rPr>
          <w:rFonts w:eastAsia="Calibri" w:hAnsi="Calibri"/>
          <w:lang w:val="en-US" w:eastAsia="en-US"/>
        </w:rPr>
        <w:t xml:space="preserve">3) </w:t>
      </w:r>
      <w:proofErr w:type="spellStart"/>
      <w:r w:rsidR="008C2748" w:rsidRPr="004A1ED9">
        <w:rPr>
          <w:rFonts w:eastAsia="Calibri" w:hAnsi="Calibri"/>
          <w:lang w:val="en-US" w:eastAsia="en-US"/>
        </w:rPr>
        <w:t>di</w:t>
      </w:r>
      <w:proofErr w:type="spellEnd"/>
      <w:r w:rsidR="008C2748" w:rsidRPr="004A1ED9">
        <w:rPr>
          <w:rFonts w:eastAsia="Calibri" w:hAnsi="Calibri"/>
          <w:spacing w:val="7"/>
          <w:lang w:val="en-US" w:eastAsia="en-US"/>
        </w:rPr>
        <w:t xml:space="preserve"> </w:t>
      </w:r>
      <w:proofErr w:type="spellStart"/>
      <w:r w:rsidR="008C2748" w:rsidRPr="004A1ED9">
        <w:rPr>
          <w:rFonts w:eastAsia="Calibri" w:hAnsi="Calibri"/>
          <w:lang w:val="en-US" w:eastAsia="en-US"/>
        </w:rPr>
        <w:t>precisare</w:t>
      </w:r>
      <w:proofErr w:type="spellEnd"/>
      <w:r w:rsidR="008C2748" w:rsidRPr="004A1ED9">
        <w:rPr>
          <w:rFonts w:eastAsia="Calibri" w:hAnsi="Calibri"/>
          <w:spacing w:val="20"/>
          <w:lang w:val="en-US" w:eastAsia="en-US"/>
        </w:rPr>
        <w:t xml:space="preserve"> </w:t>
      </w:r>
      <w:proofErr w:type="spellStart"/>
      <w:r w:rsidR="008C2748" w:rsidRPr="004A1ED9">
        <w:rPr>
          <w:rFonts w:eastAsia="Calibri" w:hAnsi="Calibri"/>
          <w:lang w:val="en-US" w:eastAsia="en-US"/>
        </w:rPr>
        <w:t>che</w:t>
      </w:r>
      <w:proofErr w:type="spellEnd"/>
      <w:r w:rsidR="008C2748" w:rsidRPr="004A1ED9">
        <w:rPr>
          <w:rFonts w:eastAsia="Calibri" w:hAnsi="Calibri"/>
          <w:lang w:val="en-US" w:eastAsia="en-US"/>
        </w:rPr>
        <w:t>:</w:t>
      </w:r>
    </w:p>
    <w:p w:rsidR="008C2748" w:rsidRPr="004A1ED9" w:rsidRDefault="008C2748" w:rsidP="00916CF1">
      <w:pPr>
        <w:widowControl w:val="0"/>
        <w:spacing w:before="9"/>
        <w:jc w:val="both"/>
        <w:rPr>
          <w:lang w:val="en-US" w:eastAsia="en-US"/>
        </w:rPr>
      </w:pPr>
    </w:p>
    <w:p w:rsidR="008C2748" w:rsidRPr="004A1ED9" w:rsidRDefault="008C2748" w:rsidP="00916CF1">
      <w:pPr>
        <w:widowControl w:val="0"/>
        <w:numPr>
          <w:ilvl w:val="0"/>
          <w:numId w:val="42"/>
        </w:numPr>
        <w:tabs>
          <w:tab w:val="left" w:pos="845"/>
        </w:tabs>
        <w:spacing w:line="242" w:lineRule="auto"/>
        <w:ind w:right="98" w:hanging="346"/>
        <w:jc w:val="both"/>
        <w:rPr>
          <w:lang w:eastAsia="en-US"/>
        </w:rPr>
      </w:pPr>
      <w:r w:rsidRPr="004A1ED9">
        <w:rPr>
          <w:rFonts w:eastAsia="Calibri"/>
          <w:lang w:eastAsia="en-US"/>
        </w:rPr>
        <w:t>la</w:t>
      </w:r>
      <w:r w:rsidRPr="004A1ED9">
        <w:rPr>
          <w:rFonts w:eastAsia="Calibri"/>
          <w:spacing w:val="-2"/>
          <w:lang w:eastAsia="en-US"/>
        </w:rPr>
        <w:t xml:space="preserve"> </w:t>
      </w:r>
      <w:r w:rsidRPr="004A1ED9">
        <w:rPr>
          <w:rFonts w:eastAsia="Calibri"/>
          <w:lang w:eastAsia="en-US"/>
        </w:rPr>
        <w:t>selezione</w:t>
      </w:r>
      <w:r w:rsidRPr="004A1ED9">
        <w:rPr>
          <w:rFonts w:eastAsia="Calibri"/>
          <w:spacing w:val="15"/>
          <w:lang w:eastAsia="en-US"/>
        </w:rPr>
        <w:t xml:space="preserve"> </w:t>
      </w:r>
      <w:r w:rsidRPr="004A1ED9">
        <w:rPr>
          <w:rFonts w:eastAsia="Calibri"/>
          <w:lang w:eastAsia="en-US"/>
        </w:rPr>
        <w:t>tra</w:t>
      </w:r>
      <w:r w:rsidRPr="004A1ED9">
        <w:rPr>
          <w:rFonts w:eastAsia="Calibri"/>
          <w:spacing w:val="9"/>
          <w:lang w:eastAsia="en-US"/>
        </w:rPr>
        <w:t xml:space="preserve"> </w:t>
      </w:r>
      <w:r w:rsidRPr="004A1ED9">
        <w:rPr>
          <w:rFonts w:eastAsia="Calibri"/>
          <w:lang w:eastAsia="en-US"/>
        </w:rPr>
        <w:t>tutte</w:t>
      </w:r>
      <w:r w:rsidRPr="004A1ED9">
        <w:rPr>
          <w:rFonts w:eastAsia="Calibri"/>
          <w:spacing w:val="10"/>
          <w:lang w:eastAsia="en-US"/>
        </w:rPr>
        <w:t xml:space="preserve"> </w:t>
      </w:r>
      <w:r w:rsidRPr="004A1ED9">
        <w:rPr>
          <w:rFonts w:eastAsia="Calibri"/>
          <w:lang w:eastAsia="en-US"/>
        </w:rPr>
        <w:t>le</w:t>
      </w:r>
      <w:r w:rsidRPr="004A1ED9">
        <w:rPr>
          <w:rFonts w:eastAsia="Calibri"/>
          <w:spacing w:val="1"/>
          <w:lang w:eastAsia="en-US"/>
        </w:rPr>
        <w:t xml:space="preserve"> </w:t>
      </w:r>
      <w:r w:rsidRPr="004A1ED9">
        <w:rPr>
          <w:rFonts w:eastAsia="Calibri"/>
          <w:lang w:eastAsia="en-US"/>
        </w:rPr>
        <w:t>candidature</w:t>
      </w:r>
      <w:r w:rsidRPr="004A1ED9">
        <w:rPr>
          <w:rFonts w:eastAsia="Calibri"/>
          <w:spacing w:val="9"/>
          <w:lang w:eastAsia="en-US"/>
        </w:rPr>
        <w:t xml:space="preserve"> </w:t>
      </w:r>
      <w:r w:rsidRPr="004A1ED9">
        <w:rPr>
          <w:rFonts w:eastAsia="Calibri"/>
          <w:lang w:eastAsia="en-US"/>
        </w:rPr>
        <w:t>pervenute</w:t>
      </w:r>
      <w:r w:rsidRPr="004A1ED9">
        <w:rPr>
          <w:rFonts w:eastAsia="Calibri"/>
          <w:spacing w:val="7"/>
          <w:lang w:eastAsia="en-US"/>
        </w:rPr>
        <w:t xml:space="preserve"> </w:t>
      </w:r>
      <w:r w:rsidRPr="004A1ED9">
        <w:rPr>
          <w:rFonts w:eastAsia="Calibri"/>
          <w:lang w:eastAsia="en-US"/>
        </w:rPr>
        <w:t>nei</w:t>
      </w:r>
      <w:r w:rsidRPr="004A1ED9">
        <w:rPr>
          <w:rFonts w:eastAsia="Calibri"/>
          <w:spacing w:val="6"/>
          <w:lang w:eastAsia="en-US"/>
        </w:rPr>
        <w:t xml:space="preserve"> </w:t>
      </w:r>
      <w:r w:rsidRPr="004A1ED9">
        <w:rPr>
          <w:rFonts w:eastAsia="Calibri"/>
          <w:lang w:eastAsia="en-US"/>
        </w:rPr>
        <w:t>termini</w:t>
      </w:r>
      <w:r w:rsidRPr="004A1ED9">
        <w:rPr>
          <w:rFonts w:eastAsia="Calibri"/>
          <w:spacing w:val="15"/>
          <w:lang w:eastAsia="en-US"/>
        </w:rPr>
        <w:t xml:space="preserve"> </w:t>
      </w:r>
      <w:r w:rsidRPr="004A1ED9">
        <w:rPr>
          <w:rFonts w:eastAsia="Calibri"/>
          <w:lang w:eastAsia="en-US"/>
        </w:rPr>
        <w:t>avverrà</w:t>
      </w:r>
      <w:r w:rsidRPr="004A1ED9">
        <w:rPr>
          <w:rFonts w:eastAsia="Calibri"/>
          <w:spacing w:val="7"/>
          <w:lang w:eastAsia="en-US"/>
        </w:rPr>
        <w:t xml:space="preserve"> </w:t>
      </w:r>
      <w:r w:rsidRPr="004A1ED9">
        <w:rPr>
          <w:rFonts w:eastAsia="Calibri"/>
          <w:lang w:eastAsia="en-US"/>
        </w:rPr>
        <w:t>ad</w:t>
      </w:r>
      <w:r w:rsidRPr="004A1ED9">
        <w:rPr>
          <w:rFonts w:eastAsia="Calibri"/>
          <w:spacing w:val="14"/>
          <w:lang w:eastAsia="en-US"/>
        </w:rPr>
        <w:t xml:space="preserve"> </w:t>
      </w:r>
      <w:r w:rsidRPr="004A1ED9">
        <w:rPr>
          <w:rFonts w:eastAsia="Calibri"/>
          <w:lang w:eastAsia="en-US"/>
        </w:rPr>
        <w:t>opera</w:t>
      </w:r>
      <w:r w:rsidRPr="004A1ED9">
        <w:rPr>
          <w:rFonts w:eastAsia="Calibri"/>
          <w:spacing w:val="13"/>
          <w:lang w:eastAsia="en-US"/>
        </w:rPr>
        <w:t xml:space="preserve"> </w:t>
      </w:r>
      <w:r w:rsidRPr="004A1ED9">
        <w:rPr>
          <w:rFonts w:eastAsia="Calibri"/>
          <w:lang w:eastAsia="en-US"/>
        </w:rPr>
        <w:t>di</w:t>
      </w:r>
      <w:r w:rsidRPr="004A1ED9">
        <w:rPr>
          <w:rFonts w:eastAsia="Calibri"/>
          <w:spacing w:val="-1"/>
          <w:lang w:eastAsia="en-US"/>
        </w:rPr>
        <w:t xml:space="preserve"> </w:t>
      </w:r>
      <w:r w:rsidRPr="004A1ED9">
        <w:rPr>
          <w:rFonts w:eastAsia="Calibri"/>
          <w:lang w:eastAsia="en-US"/>
        </w:rPr>
        <w:t>una</w:t>
      </w:r>
      <w:r w:rsidRPr="004A1ED9">
        <w:rPr>
          <w:rFonts w:eastAsia="Calibri"/>
          <w:spacing w:val="8"/>
          <w:lang w:eastAsia="en-US"/>
        </w:rPr>
        <w:t xml:space="preserve"> </w:t>
      </w:r>
      <w:r w:rsidRPr="004A1ED9">
        <w:rPr>
          <w:rFonts w:eastAsia="Calibri"/>
          <w:lang w:eastAsia="en-US"/>
        </w:rPr>
        <w:t>Commission</w:t>
      </w:r>
      <w:r w:rsidRPr="004A1ED9">
        <w:rPr>
          <w:rFonts w:eastAsia="Calibri"/>
          <w:spacing w:val="25"/>
          <w:lang w:eastAsia="en-US"/>
        </w:rPr>
        <w:t>e</w:t>
      </w:r>
      <w:r w:rsidRPr="004A1ED9">
        <w:rPr>
          <w:rFonts w:eastAsia="Calibri"/>
          <w:lang w:eastAsia="en-US"/>
        </w:rPr>
        <w:t>,</w:t>
      </w:r>
      <w:r w:rsidRPr="004A1ED9">
        <w:rPr>
          <w:rFonts w:eastAsia="Calibri"/>
          <w:spacing w:val="50"/>
          <w:w w:val="97"/>
          <w:lang w:eastAsia="en-US"/>
        </w:rPr>
        <w:t xml:space="preserve"> </w:t>
      </w:r>
      <w:r w:rsidRPr="004A1ED9">
        <w:rPr>
          <w:rFonts w:eastAsia="Calibri"/>
          <w:lang w:eastAsia="en-US"/>
        </w:rPr>
        <w:t>appositamente</w:t>
      </w:r>
      <w:r w:rsidRPr="004A1ED9">
        <w:rPr>
          <w:rFonts w:eastAsia="Calibri"/>
          <w:spacing w:val="21"/>
          <w:lang w:eastAsia="en-US"/>
        </w:rPr>
        <w:t xml:space="preserve"> </w:t>
      </w:r>
      <w:r w:rsidRPr="004A1ED9">
        <w:rPr>
          <w:rFonts w:eastAsia="Calibri"/>
          <w:lang w:eastAsia="en-US"/>
        </w:rPr>
        <w:t>nominata</w:t>
      </w:r>
      <w:r w:rsidRPr="004A1ED9">
        <w:rPr>
          <w:rFonts w:eastAsia="Calibri"/>
          <w:spacing w:val="-30"/>
          <w:lang w:eastAsia="en-US"/>
        </w:rPr>
        <w:t xml:space="preserve"> </w:t>
      </w:r>
      <w:r w:rsidRPr="004A1ED9">
        <w:rPr>
          <w:rFonts w:eastAsia="Calibri"/>
          <w:lang w:eastAsia="en-US"/>
        </w:rPr>
        <w:t>,</w:t>
      </w:r>
      <w:r w:rsidRPr="004A1ED9">
        <w:rPr>
          <w:rFonts w:eastAsia="Calibri"/>
          <w:spacing w:val="-3"/>
          <w:lang w:eastAsia="en-US"/>
        </w:rPr>
        <w:t xml:space="preserve"> </w:t>
      </w:r>
      <w:r w:rsidRPr="004A1ED9">
        <w:rPr>
          <w:rFonts w:eastAsia="Calibri"/>
          <w:lang w:eastAsia="en-US"/>
        </w:rPr>
        <w:t>in</w:t>
      </w:r>
      <w:r w:rsidRPr="004A1ED9">
        <w:rPr>
          <w:rFonts w:eastAsia="Calibri"/>
          <w:spacing w:val="22"/>
          <w:lang w:eastAsia="en-US"/>
        </w:rPr>
        <w:t xml:space="preserve"> </w:t>
      </w:r>
      <w:r w:rsidRPr="004A1ED9">
        <w:rPr>
          <w:rFonts w:eastAsia="Calibri"/>
          <w:lang w:eastAsia="en-US"/>
        </w:rPr>
        <w:t>base</w:t>
      </w:r>
      <w:r w:rsidRPr="004A1ED9">
        <w:rPr>
          <w:rFonts w:eastAsia="Calibri"/>
          <w:spacing w:val="15"/>
          <w:lang w:eastAsia="en-US"/>
        </w:rPr>
        <w:t xml:space="preserve"> </w:t>
      </w:r>
      <w:r w:rsidRPr="004A1ED9">
        <w:rPr>
          <w:rFonts w:eastAsia="Calibri"/>
          <w:lang w:eastAsia="en-US"/>
        </w:rPr>
        <w:t>ai</w:t>
      </w:r>
      <w:r w:rsidRPr="004A1ED9">
        <w:rPr>
          <w:rFonts w:eastAsia="Calibri"/>
          <w:spacing w:val="12"/>
          <w:lang w:eastAsia="en-US"/>
        </w:rPr>
        <w:t xml:space="preserve"> </w:t>
      </w:r>
      <w:r w:rsidRPr="004A1ED9">
        <w:rPr>
          <w:rFonts w:eastAsia="Calibri"/>
          <w:lang w:eastAsia="en-US"/>
        </w:rPr>
        <w:t>titoli</w:t>
      </w:r>
      <w:r w:rsidRPr="004A1ED9">
        <w:rPr>
          <w:rFonts w:eastAsia="Calibri"/>
          <w:spacing w:val="-34"/>
          <w:lang w:eastAsia="en-US"/>
        </w:rPr>
        <w:t xml:space="preserve"> </w:t>
      </w:r>
      <w:r w:rsidRPr="004A1ED9">
        <w:rPr>
          <w:rFonts w:eastAsia="Calibri"/>
          <w:lang w:eastAsia="en-US"/>
        </w:rPr>
        <w:t>,</w:t>
      </w:r>
      <w:r w:rsidRPr="004A1ED9">
        <w:rPr>
          <w:rFonts w:eastAsia="Calibri"/>
          <w:spacing w:val="-7"/>
          <w:lang w:eastAsia="en-US"/>
        </w:rPr>
        <w:t xml:space="preserve"> </w:t>
      </w:r>
      <w:r w:rsidRPr="004A1ED9">
        <w:rPr>
          <w:rFonts w:eastAsia="Calibri"/>
          <w:lang w:eastAsia="en-US"/>
        </w:rPr>
        <w:t>alle</w:t>
      </w:r>
      <w:r w:rsidRPr="004A1ED9">
        <w:rPr>
          <w:rFonts w:eastAsia="Calibri"/>
          <w:spacing w:val="10"/>
          <w:lang w:eastAsia="en-US"/>
        </w:rPr>
        <w:t xml:space="preserve"> </w:t>
      </w:r>
      <w:r w:rsidRPr="004A1ED9">
        <w:rPr>
          <w:rFonts w:eastAsia="Calibri"/>
          <w:lang w:eastAsia="en-US"/>
        </w:rPr>
        <w:t>competenze</w:t>
      </w:r>
      <w:r w:rsidRPr="004A1ED9">
        <w:rPr>
          <w:rFonts w:eastAsia="Calibri"/>
          <w:spacing w:val="27"/>
          <w:lang w:eastAsia="en-US"/>
        </w:rPr>
        <w:t xml:space="preserve"> </w:t>
      </w:r>
      <w:r w:rsidRPr="004A1ED9">
        <w:rPr>
          <w:rFonts w:eastAsia="Calibri"/>
          <w:lang w:eastAsia="en-US"/>
        </w:rPr>
        <w:t>ed</w:t>
      </w:r>
      <w:r w:rsidRPr="004A1ED9">
        <w:rPr>
          <w:rFonts w:eastAsia="Calibri"/>
          <w:spacing w:val="13"/>
          <w:lang w:eastAsia="en-US"/>
        </w:rPr>
        <w:t xml:space="preserve"> </w:t>
      </w:r>
      <w:r w:rsidRPr="004A1ED9">
        <w:rPr>
          <w:rFonts w:eastAsia="Calibri"/>
          <w:lang w:eastAsia="en-US"/>
        </w:rPr>
        <w:t>alle</w:t>
      </w:r>
      <w:r w:rsidRPr="004A1ED9">
        <w:rPr>
          <w:rFonts w:eastAsia="Calibri"/>
          <w:spacing w:val="10"/>
          <w:lang w:eastAsia="en-US"/>
        </w:rPr>
        <w:t xml:space="preserve"> </w:t>
      </w:r>
      <w:r w:rsidRPr="004A1ED9">
        <w:rPr>
          <w:rFonts w:eastAsia="Calibri"/>
          <w:lang w:eastAsia="en-US"/>
        </w:rPr>
        <w:t>esperienze</w:t>
      </w:r>
      <w:r w:rsidRPr="004A1ED9">
        <w:rPr>
          <w:rFonts w:eastAsia="Calibri"/>
          <w:spacing w:val="13"/>
          <w:lang w:eastAsia="en-US"/>
        </w:rPr>
        <w:t xml:space="preserve"> </w:t>
      </w:r>
      <w:r w:rsidRPr="004A1ED9">
        <w:rPr>
          <w:rFonts w:eastAsia="Calibri"/>
          <w:lang w:eastAsia="en-US"/>
        </w:rPr>
        <w:t>maturate</w:t>
      </w:r>
      <w:r w:rsidRPr="004A1ED9">
        <w:rPr>
          <w:rFonts w:eastAsia="Calibri"/>
          <w:spacing w:val="-30"/>
          <w:lang w:eastAsia="en-US"/>
        </w:rPr>
        <w:t xml:space="preserve"> </w:t>
      </w:r>
      <w:r w:rsidRPr="004A1ED9">
        <w:rPr>
          <w:rFonts w:eastAsia="Calibri"/>
          <w:lang w:eastAsia="en-US"/>
        </w:rPr>
        <w:t>,</w:t>
      </w:r>
      <w:r w:rsidRPr="004A1ED9">
        <w:rPr>
          <w:rFonts w:eastAsia="Calibri"/>
          <w:spacing w:val="5"/>
          <w:lang w:eastAsia="en-US"/>
        </w:rPr>
        <w:t xml:space="preserve"> </w:t>
      </w:r>
      <w:r w:rsidRPr="004A1ED9">
        <w:rPr>
          <w:rFonts w:eastAsia="Calibri"/>
          <w:lang w:eastAsia="en-US"/>
        </w:rPr>
        <w:t>secondo</w:t>
      </w:r>
      <w:r w:rsidRPr="004A1ED9">
        <w:rPr>
          <w:rFonts w:eastAsia="Calibri"/>
          <w:w w:val="99"/>
          <w:lang w:eastAsia="en-US"/>
        </w:rPr>
        <w:t xml:space="preserve"> </w:t>
      </w:r>
      <w:r w:rsidRPr="004A1ED9">
        <w:rPr>
          <w:rFonts w:eastAsia="Calibri"/>
          <w:lang w:eastAsia="en-US"/>
        </w:rPr>
        <w:t>la</w:t>
      </w:r>
      <w:r w:rsidRPr="004A1ED9">
        <w:rPr>
          <w:rFonts w:eastAsia="Calibri"/>
          <w:spacing w:val="-2"/>
          <w:lang w:eastAsia="en-US"/>
        </w:rPr>
        <w:t xml:space="preserve"> </w:t>
      </w:r>
      <w:r w:rsidRPr="004A1ED9">
        <w:rPr>
          <w:rFonts w:eastAsia="Calibri"/>
          <w:lang w:eastAsia="en-US"/>
        </w:rPr>
        <w:t>griglia</w:t>
      </w:r>
      <w:r w:rsidRPr="004A1ED9">
        <w:rPr>
          <w:rFonts w:eastAsia="Calibri"/>
          <w:spacing w:val="13"/>
          <w:lang w:eastAsia="en-US"/>
        </w:rPr>
        <w:t xml:space="preserve"> </w:t>
      </w:r>
      <w:r w:rsidRPr="004A1ED9">
        <w:rPr>
          <w:rFonts w:eastAsia="Calibri"/>
          <w:lang w:eastAsia="en-US"/>
        </w:rPr>
        <w:t>allegata</w:t>
      </w:r>
      <w:r w:rsidRPr="004A1ED9">
        <w:rPr>
          <w:rFonts w:eastAsia="Calibri"/>
          <w:spacing w:val="15"/>
          <w:lang w:eastAsia="en-US"/>
        </w:rPr>
        <w:t xml:space="preserve"> </w:t>
      </w:r>
      <w:proofErr w:type="spellStart"/>
      <w:r w:rsidRPr="004A1ED9">
        <w:rPr>
          <w:rFonts w:eastAsia="Calibri"/>
          <w:lang w:eastAsia="en-US"/>
        </w:rPr>
        <w:t>all</w:t>
      </w:r>
      <w:proofErr w:type="spellEnd"/>
      <w:r w:rsidRPr="004A1ED9">
        <w:rPr>
          <w:rFonts w:eastAsia="Calibri"/>
          <w:spacing w:val="-27"/>
          <w:lang w:eastAsia="en-US"/>
        </w:rPr>
        <w:t xml:space="preserve"> </w:t>
      </w:r>
      <w:r w:rsidRPr="004A1ED9">
        <w:rPr>
          <w:rFonts w:eastAsia="Calibri"/>
          <w:lang w:eastAsia="en-US"/>
        </w:rPr>
        <w:t>'Avviso</w:t>
      </w:r>
      <w:r w:rsidR="00F66683" w:rsidRPr="004A1ED9">
        <w:rPr>
          <w:rFonts w:eastAsia="Calibri"/>
          <w:lang w:eastAsia="en-US"/>
        </w:rPr>
        <w:t>;</w:t>
      </w:r>
      <w:r w:rsidRPr="004A1ED9">
        <w:rPr>
          <w:rFonts w:eastAsia="Calibri"/>
          <w:lang w:eastAsia="en-US"/>
        </w:rPr>
        <w:t>.</w:t>
      </w:r>
    </w:p>
    <w:p w:rsidR="008C2748" w:rsidRPr="004A1ED9" w:rsidRDefault="008C2748" w:rsidP="00916CF1">
      <w:pPr>
        <w:widowControl w:val="0"/>
        <w:spacing w:before="10"/>
        <w:jc w:val="both"/>
        <w:rPr>
          <w:lang w:eastAsia="en-US"/>
        </w:rPr>
      </w:pPr>
    </w:p>
    <w:p w:rsidR="008C2748" w:rsidRPr="004A1ED9" w:rsidRDefault="008C2748" w:rsidP="00916CF1">
      <w:pPr>
        <w:widowControl w:val="0"/>
        <w:numPr>
          <w:ilvl w:val="0"/>
          <w:numId w:val="42"/>
        </w:numPr>
        <w:tabs>
          <w:tab w:val="left" w:pos="841"/>
        </w:tabs>
        <w:spacing w:line="258" w:lineRule="exact"/>
        <w:ind w:right="160" w:hanging="350"/>
        <w:jc w:val="both"/>
        <w:rPr>
          <w:lang w:eastAsia="en-US"/>
        </w:rPr>
      </w:pPr>
      <w:r w:rsidRPr="004A1ED9">
        <w:rPr>
          <w:rFonts w:eastAsia="Calibri" w:hAnsi="Calibri"/>
          <w:lang w:eastAsia="en-US"/>
        </w:rPr>
        <w:t>gli</w:t>
      </w:r>
      <w:r w:rsidRPr="004A1ED9">
        <w:rPr>
          <w:rFonts w:eastAsia="Calibri" w:hAnsi="Calibri"/>
          <w:spacing w:val="9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incarichi</w:t>
      </w:r>
      <w:r w:rsidRPr="004A1ED9">
        <w:rPr>
          <w:rFonts w:eastAsia="Calibri" w:hAnsi="Calibri"/>
          <w:spacing w:val="27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saranno</w:t>
      </w:r>
      <w:r w:rsidRPr="004A1ED9">
        <w:rPr>
          <w:rFonts w:eastAsia="Calibri" w:hAnsi="Calibri"/>
          <w:spacing w:val="9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attribuiti</w:t>
      </w:r>
      <w:r w:rsidRPr="004A1ED9">
        <w:rPr>
          <w:rFonts w:eastAsia="Calibri" w:hAnsi="Calibri"/>
          <w:spacing w:val="56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tramite</w:t>
      </w:r>
      <w:r w:rsidRPr="004A1ED9">
        <w:rPr>
          <w:rFonts w:eastAsia="Calibri" w:hAnsi="Calibri"/>
          <w:spacing w:val="19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provvedimento</w:t>
      </w:r>
      <w:r w:rsidRPr="004A1ED9">
        <w:rPr>
          <w:rFonts w:eastAsia="Calibri" w:hAnsi="Calibri"/>
          <w:spacing w:val="32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scritto</w:t>
      </w:r>
      <w:r w:rsidRPr="004A1ED9">
        <w:rPr>
          <w:rFonts w:eastAsia="Calibri" w:hAnsi="Calibri"/>
          <w:spacing w:val="11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del</w:t>
      </w:r>
      <w:r w:rsidRPr="004A1ED9">
        <w:rPr>
          <w:rFonts w:eastAsia="Calibri" w:hAnsi="Calibri"/>
          <w:spacing w:val="12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Dirigente</w:t>
      </w:r>
      <w:r w:rsidRPr="004A1ED9">
        <w:rPr>
          <w:rFonts w:eastAsia="Calibri" w:hAnsi="Calibri"/>
          <w:spacing w:val="30"/>
          <w:lang w:eastAsia="en-US"/>
        </w:rPr>
        <w:t xml:space="preserve"> </w:t>
      </w:r>
      <w:r w:rsidRPr="004A1ED9">
        <w:rPr>
          <w:rFonts w:eastAsia="Calibri" w:hAnsi="Calibri"/>
          <w:spacing w:val="1"/>
          <w:lang w:eastAsia="en-US"/>
        </w:rPr>
        <w:t>Scolastico</w:t>
      </w:r>
      <w:r w:rsidRPr="004A1ED9">
        <w:rPr>
          <w:rFonts w:eastAsia="Calibri" w:hAnsi="Calibri"/>
          <w:lang w:eastAsia="en-US"/>
        </w:rPr>
        <w:t>,</w:t>
      </w:r>
      <w:r w:rsidRPr="004A1ED9">
        <w:rPr>
          <w:rFonts w:eastAsia="Calibri" w:hAnsi="Calibri"/>
          <w:spacing w:val="-11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a</w:t>
      </w:r>
      <w:r w:rsidRPr="004A1ED9">
        <w:rPr>
          <w:rFonts w:eastAsia="Calibri" w:hAnsi="Calibri"/>
          <w:spacing w:val="-1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seguito</w:t>
      </w:r>
      <w:r w:rsidRPr="004A1ED9">
        <w:rPr>
          <w:rFonts w:eastAsia="Calibri" w:hAnsi="Calibri"/>
          <w:spacing w:val="21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di</w:t>
      </w:r>
      <w:r w:rsidRPr="004A1ED9">
        <w:rPr>
          <w:rFonts w:eastAsia="Calibri" w:hAnsi="Calibri"/>
          <w:spacing w:val="3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verbale</w:t>
      </w:r>
      <w:r w:rsidRPr="004A1ED9">
        <w:rPr>
          <w:rFonts w:eastAsia="Calibri" w:hAnsi="Calibri"/>
          <w:spacing w:val="20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della</w:t>
      </w:r>
      <w:r w:rsidRPr="004A1ED9">
        <w:rPr>
          <w:rFonts w:eastAsia="Calibri" w:hAnsi="Calibri"/>
          <w:spacing w:val="7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Commissione</w:t>
      </w:r>
      <w:r w:rsidRPr="004A1ED9">
        <w:rPr>
          <w:rFonts w:eastAsia="Calibri" w:hAnsi="Calibri"/>
          <w:spacing w:val="14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di</w:t>
      </w:r>
      <w:r w:rsidRPr="004A1ED9">
        <w:rPr>
          <w:rFonts w:eastAsia="Calibri" w:hAnsi="Calibri"/>
          <w:spacing w:val="3"/>
          <w:lang w:eastAsia="en-US"/>
        </w:rPr>
        <w:t xml:space="preserve"> </w:t>
      </w:r>
      <w:r w:rsidRPr="004A1ED9">
        <w:rPr>
          <w:rFonts w:eastAsia="Calibri" w:hAnsi="Calibri"/>
          <w:lang w:eastAsia="en-US"/>
        </w:rPr>
        <w:t>valutazione;</w:t>
      </w:r>
    </w:p>
    <w:p w:rsidR="008C2748" w:rsidRPr="004A1ED9" w:rsidRDefault="008C2748" w:rsidP="00916CF1">
      <w:pPr>
        <w:widowControl w:val="0"/>
        <w:spacing w:before="3"/>
        <w:jc w:val="both"/>
        <w:rPr>
          <w:lang w:eastAsia="en-US"/>
        </w:rPr>
      </w:pPr>
    </w:p>
    <w:p w:rsidR="008C2748" w:rsidRPr="004A1ED9" w:rsidRDefault="008C2748" w:rsidP="00916CF1">
      <w:pPr>
        <w:widowControl w:val="0"/>
        <w:numPr>
          <w:ilvl w:val="0"/>
          <w:numId w:val="42"/>
        </w:numPr>
        <w:tabs>
          <w:tab w:val="left" w:pos="845"/>
        </w:tabs>
        <w:spacing w:line="239" w:lineRule="auto"/>
        <w:ind w:left="849" w:right="105" w:hanging="341"/>
        <w:jc w:val="both"/>
        <w:rPr>
          <w:lang w:eastAsia="en-US"/>
        </w:rPr>
      </w:pPr>
      <w:r w:rsidRPr="004A1ED9">
        <w:rPr>
          <w:rFonts w:eastAsia="Calibri"/>
          <w:lang w:eastAsia="en-US"/>
        </w:rPr>
        <w:t>questa</w:t>
      </w:r>
      <w:r w:rsidRPr="004A1ED9">
        <w:rPr>
          <w:rFonts w:eastAsia="Calibri"/>
          <w:spacing w:val="3"/>
          <w:lang w:eastAsia="en-US"/>
        </w:rPr>
        <w:t xml:space="preserve"> </w:t>
      </w:r>
      <w:r w:rsidRPr="004A1ED9">
        <w:rPr>
          <w:rFonts w:eastAsia="Calibri"/>
          <w:lang w:eastAsia="en-US"/>
        </w:rPr>
        <w:t>Istituzione</w:t>
      </w:r>
      <w:r w:rsidRPr="004A1ED9">
        <w:rPr>
          <w:rFonts w:eastAsia="Calibri"/>
          <w:spacing w:val="20"/>
          <w:lang w:eastAsia="en-US"/>
        </w:rPr>
        <w:t xml:space="preserve"> </w:t>
      </w:r>
      <w:r w:rsidRPr="004A1ED9">
        <w:rPr>
          <w:rFonts w:eastAsia="Calibri"/>
          <w:lang w:eastAsia="en-US"/>
        </w:rPr>
        <w:t>Scolastica</w:t>
      </w:r>
      <w:r w:rsidRPr="004A1ED9">
        <w:rPr>
          <w:rFonts w:eastAsia="Calibri"/>
          <w:spacing w:val="7"/>
          <w:lang w:eastAsia="en-US"/>
        </w:rPr>
        <w:t xml:space="preserve"> </w:t>
      </w:r>
      <w:r w:rsidRPr="004A1ED9">
        <w:rPr>
          <w:rFonts w:eastAsia="Calibri"/>
          <w:lang w:eastAsia="en-US"/>
        </w:rPr>
        <w:t>si</w:t>
      </w:r>
      <w:r w:rsidRPr="004A1ED9">
        <w:rPr>
          <w:rFonts w:eastAsia="Calibri"/>
          <w:spacing w:val="48"/>
          <w:lang w:eastAsia="en-US"/>
        </w:rPr>
        <w:t xml:space="preserve"> </w:t>
      </w:r>
      <w:r w:rsidRPr="004A1ED9">
        <w:rPr>
          <w:rFonts w:eastAsia="Calibri"/>
          <w:lang w:eastAsia="en-US"/>
        </w:rPr>
        <w:t>riserva</w:t>
      </w:r>
      <w:r w:rsidRPr="004A1ED9">
        <w:rPr>
          <w:rFonts w:eastAsia="Calibri"/>
          <w:spacing w:val="10"/>
          <w:lang w:eastAsia="en-US"/>
        </w:rPr>
        <w:t xml:space="preserve"> </w:t>
      </w:r>
      <w:r w:rsidRPr="004A1ED9">
        <w:rPr>
          <w:rFonts w:eastAsia="Calibri"/>
          <w:lang w:eastAsia="en-US"/>
        </w:rPr>
        <w:t>di  procede</w:t>
      </w:r>
      <w:r w:rsidRPr="004A1ED9">
        <w:rPr>
          <w:rFonts w:eastAsia="Calibri"/>
          <w:spacing w:val="27"/>
          <w:lang w:eastAsia="en-US"/>
        </w:rPr>
        <w:t>r</w:t>
      </w:r>
      <w:r w:rsidRPr="004A1ED9">
        <w:rPr>
          <w:rFonts w:eastAsia="Calibri"/>
          <w:lang w:eastAsia="en-US"/>
        </w:rPr>
        <w:t>e</w:t>
      </w:r>
      <w:r w:rsidRPr="004A1ED9">
        <w:rPr>
          <w:rFonts w:eastAsia="Calibri"/>
          <w:spacing w:val="54"/>
          <w:lang w:eastAsia="en-US"/>
        </w:rPr>
        <w:t xml:space="preserve"> </w:t>
      </w:r>
      <w:r w:rsidRPr="004A1ED9">
        <w:rPr>
          <w:rFonts w:eastAsia="Calibri"/>
          <w:lang w:eastAsia="en-US"/>
        </w:rPr>
        <w:t>al</w:t>
      </w:r>
      <w:r w:rsidRPr="004A1ED9">
        <w:rPr>
          <w:rFonts w:eastAsia="Calibri"/>
          <w:spacing w:val="6"/>
          <w:lang w:eastAsia="en-US"/>
        </w:rPr>
        <w:t xml:space="preserve"> </w:t>
      </w:r>
      <w:r w:rsidRPr="004A1ED9">
        <w:rPr>
          <w:rFonts w:eastAsia="Calibri"/>
          <w:lang w:eastAsia="en-US"/>
        </w:rPr>
        <w:t>conferimento</w:t>
      </w:r>
      <w:r w:rsidRPr="004A1ED9">
        <w:rPr>
          <w:rFonts w:eastAsia="Calibri"/>
          <w:spacing w:val="25"/>
          <w:lang w:eastAsia="en-US"/>
        </w:rPr>
        <w:t xml:space="preserve"> </w:t>
      </w:r>
      <w:r w:rsidRPr="004A1ED9">
        <w:rPr>
          <w:rFonts w:eastAsia="Calibri"/>
          <w:lang w:eastAsia="en-US"/>
        </w:rPr>
        <w:t>del</w:t>
      </w:r>
      <w:r w:rsidRPr="004A1ED9">
        <w:rPr>
          <w:rFonts w:eastAsia="Calibri"/>
          <w:spacing w:val="23"/>
          <w:lang w:eastAsia="en-US"/>
        </w:rPr>
        <w:t>l</w:t>
      </w:r>
      <w:r w:rsidRPr="004A1ED9">
        <w:rPr>
          <w:rFonts w:eastAsia="Calibri"/>
          <w:spacing w:val="1"/>
          <w:lang w:eastAsia="en-US"/>
        </w:rPr>
        <w:t>'</w:t>
      </w:r>
      <w:r w:rsidRPr="004A1ED9">
        <w:rPr>
          <w:rFonts w:eastAsia="Calibri"/>
          <w:lang w:eastAsia="en-US"/>
        </w:rPr>
        <w:t>incarico</w:t>
      </w:r>
      <w:r w:rsidRPr="004A1ED9">
        <w:rPr>
          <w:rFonts w:eastAsia="Calibri"/>
          <w:spacing w:val="8"/>
          <w:lang w:eastAsia="en-US"/>
        </w:rPr>
        <w:t xml:space="preserve"> </w:t>
      </w:r>
      <w:r w:rsidRPr="004A1ED9">
        <w:rPr>
          <w:rFonts w:eastAsia="Calibri"/>
          <w:lang w:eastAsia="en-US"/>
        </w:rPr>
        <w:t>anche</w:t>
      </w:r>
      <w:r w:rsidRPr="004A1ED9">
        <w:rPr>
          <w:rFonts w:eastAsia="Calibri"/>
          <w:spacing w:val="4"/>
          <w:lang w:eastAsia="en-US"/>
        </w:rPr>
        <w:t xml:space="preserve"> </w:t>
      </w:r>
      <w:r w:rsidRPr="004A1ED9">
        <w:rPr>
          <w:rFonts w:eastAsia="Calibri"/>
          <w:lang w:eastAsia="en-US"/>
        </w:rPr>
        <w:t>in</w:t>
      </w:r>
      <w:r w:rsidRPr="004A1ED9">
        <w:rPr>
          <w:rFonts w:eastAsia="Calibri"/>
          <w:spacing w:val="106"/>
          <w:w w:val="97"/>
          <w:lang w:eastAsia="en-US"/>
        </w:rPr>
        <w:t xml:space="preserve"> </w:t>
      </w:r>
      <w:r w:rsidRPr="004A1ED9">
        <w:rPr>
          <w:rFonts w:eastAsia="Calibri"/>
          <w:lang w:eastAsia="en-US"/>
        </w:rPr>
        <w:t>presenza</w:t>
      </w:r>
      <w:r w:rsidRPr="004A1ED9">
        <w:rPr>
          <w:rFonts w:eastAsia="Calibri"/>
          <w:spacing w:val="18"/>
          <w:lang w:eastAsia="en-US"/>
        </w:rPr>
        <w:t xml:space="preserve"> </w:t>
      </w:r>
      <w:r w:rsidRPr="004A1ED9">
        <w:rPr>
          <w:rFonts w:eastAsia="Calibri"/>
          <w:lang w:eastAsia="en-US"/>
        </w:rPr>
        <w:t>di</w:t>
      </w:r>
      <w:r w:rsidRPr="004A1ED9">
        <w:rPr>
          <w:rFonts w:eastAsia="Calibri"/>
          <w:spacing w:val="4"/>
          <w:lang w:eastAsia="en-US"/>
        </w:rPr>
        <w:t xml:space="preserve"> </w:t>
      </w:r>
      <w:r w:rsidRPr="004A1ED9">
        <w:rPr>
          <w:rFonts w:eastAsia="Calibri"/>
          <w:lang w:eastAsia="en-US"/>
        </w:rPr>
        <w:t>una</w:t>
      </w:r>
      <w:r w:rsidRPr="004A1ED9">
        <w:rPr>
          <w:rFonts w:eastAsia="Calibri"/>
          <w:spacing w:val="17"/>
          <w:lang w:eastAsia="en-US"/>
        </w:rPr>
        <w:t xml:space="preserve"> </w:t>
      </w:r>
      <w:r w:rsidRPr="004A1ED9">
        <w:rPr>
          <w:rFonts w:eastAsia="Calibri"/>
          <w:lang w:eastAsia="en-US"/>
        </w:rPr>
        <w:t>sola istanza</w:t>
      </w:r>
      <w:r w:rsidRPr="004A1ED9">
        <w:rPr>
          <w:rFonts w:eastAsia="Calibri"/>
          <w:spacing w:val="16"/>
          <w:lang w:eastAsia="en-US"/>
        </w:rPr>
        <w:t xml:space="preserve"> </w:t>
      </w:r>
      <w:r w:rsidRPr="004A1ED9">
        <w:rPr>
          <w:rFonts w:eastAsia="Calibri"/>
          <w:lang w:eastAsia="en-US"/>
        </w:rPr>
        <w:t>di</w:t>
      </w:r>
      <w:r w:rsidRPr="004A1ED9">
        <w:rPr>
          <w:rFonts w:eastAsia="Calibri"/>
          <w:spacing w:val="9"/>
          <w:lang w:eastAsia="en-US"/>
        </w:rPr>
        <w:t xml:space="preserve"> </w:t>
      </w:r>
      <w:r w:rsidRPr="004A1ED9">
        <w:rPr>
          <w:rFonts w:eastAsia="Calibri"/>
          <w:lang w:eastAsia="en-US"/>
        </w:rPr>
        <w:t>partecipazione</w:t>
      </w:r>
      <w:r w:rsidRPr="004A1ED9">
        <w:rPr>
          <w:rFonts w:eastAsia="Calibri"/>
          <w:spacing w:val="27"/>
          <w:lang w:eastAsia="en-US"/>
        </w:rPr>
        <w:t xml:space="preserve"> </w:t>
      </w:r>
      <w:r w:rsidRPr="004A1ED9">
        <w:rPr>
          <w:rFonts w:eastAsia="Calibri"/>
          <w:lang w:eastAsia="en-US"/>
        </w:rPr>
        <w:t>pervenuta</w:t>
      </w:r>
      <w:r w:rsidRPr="004A1ED9">
        <w:rPr>
          <w:rFonts w:eastAsia="Calibri"/>
          <w:spacing w:val="-25"/>
          <w:lang w:eastAsia="en-US"/>
        </w:rPr>
        <w:t xml:space="preserve"> </w:t>
      </w:r>
      <w:r w:rsidRPr="004A1ED9">
        <w:rPr>
          <w:rFonts w:eastAsia="Calibri"/>
          <w:lang w:eastAsia="en-US"/>
        </w:rPr>
        <w:t>,</w:t>
      </w:r>
      <w:r w:rsidRPr="004A1ED9">
        <w:rPr>
          <w:rFonts w:eastAsia="Calibri"/>
          <w:spacing w:val="-7"/>
          <w:lang w:eastAsia="en-US"/>
        </w:rPr>
        <w:t xml:space="preserve"> </w:t>
      </w:r>
      <w:r w:rsidRPr="004A1ED9">
        <w:rPr>
          <w:rFonts w:eastAsia="Calibri"/>
          <w:lang w:eastAsia="en-US"/>
        </w:rPr>
        <w:t>relativamente</w:t>
      </w:r>
      <w:r w:rsidRPr="004A1ED9">
        <w:rPr>
          <w:rFonts w:eastAsia="Calibri"/>
          <w:spacing w:val="34"/>
          <w:lang w:eastAsia="en-US"/>
        </w:rPr>
        <w:t xml:space="preserve"> </w:t>
      </w:r>
      <w:r w:rsidRPr="004A1ED9">
        <w:rPr>
          <w:rFonts w:eastAsia="Calibri"/>
          <w:lang w:eastAsia="en-US"/>
        </w:rPr>
        <w:t>al</w:t>
      </w:r>
      <w:r w:rsidRPr="004A1ED9">
        <w:rPr>
          <w:rFonts w:eastAsia="Calibri"/>
          <w:spacing w:val="13"/>
          <w:lang w:eastAsia="en-US"/>
        </w:rPr>
        <w:t xml:space="preserve"> </w:t>
      </w:r>
      <w:r w:rsidRPr="004A1ED9">
        <w:rPr>
          <w:rFonts w:eastAsia="Calibri"/>
          <w:lang w:eastAsia="en-US"/>
        </w:rPr>
        <w:t>ruolo</w:t>
      </w:r>
      <w:r w:rsidRPr="004A1ED9">
        <w:rPr>
          <w:rFonts w:eastAsia="Calibri"/>
          <w:spacing w:val="23"/>
          <w:lang w:eastAsia="en-US"/>
        </w:rPr>
        <w:t xml:space="preserve"> </w:t>
      </w:r>
      <w:r w:rsidRPr="004A1ED9">
        <w:rPr>
          <w:rFonts w:eastAsia="Calibri"/>
          <w:lang w:eastAsia="en-US"/>
        </w:rPr>
        <w:t>di</w:t>
      </w:r>
      <w:r w:rsidRPr="004A1ED9">
        <w:rPr>
          <w:rFonts w:eastAsia="Calibri"/>
          <w:spacing w:val="7"/>
          <w:lang w:eastAsia="en-US"/>
        </w:rPr>
        <w:t xml:space="preserve"> </w:t>
      </w:r>
      <w:r w:rsidRPr="004A1ED9">
        <w:rPr>
          <w:rFonts w:eastAsia="Calibri"/>
          <w:lang w:eastAsia="en-US"/>
        </w:rPr>
        <w:t>referente</w:t>
      </w:r>
      <w:r w:rsidRPr="004A1ED9">
        <w:rPr>
          <w:rFonts w:eastAsia="Calibri"/>
          <w:spacing w:val="19"/>
          <w:lang w:eastAsia="en-US"/>
        </w:rPr>
        <w:t xml:space="preserve"> </w:t>
      </w:r>
      <w:r w:rsidRPr="004A1ED9">
        <w:rPr>
          <w:rFonts w:eastAsia="Calibri"/>
          <w:w w:val="96"/>
          <w:lang w:eastAsia="en-US"/>
        </w:rPr>
        <w:t xml:space="preserve"> </w:t>
      </w:r>
      <w:r w:rsidRPr="004A1ED9">
        <w:rPr>
          <w:rFonts w:eastAsia="Calibri"/>
          <w:lang w:eastAsia="en-US"/>
        </w:rPr>
        <w:t>per</w:t>
      </w:r>
      <w:r w:rsidRPr="004A1ED9">
        <w:rPr>
          <w:rFonts w:eastAsia="Calibri"/>
          <w:spacing w:val="29"/>
          <w:lang w:eastAsia="en-US"/>
        </w:rPr>
        <w:t xml:space="preserve"> </w:t>
      </w:r>
      <w:r w:rsidRPr="004A1ED9">
        <w:rPr>
          <w:rFonts w:eastAsia="Calibri"/>
          <w:lang w:eastAsia="en-US"/>
        </w:rPr>
        <w:t>la</w:t>
      </w:r>
      <w:r w:rsidRPr="004A1ED9">
        <w:rPr>
          <w:rFonts w:eastAsia="Calibri"/>
          <w:spacing w:val="19"/>
          <w:lang w:eastAsia="en-US"/>
        </w:rPr>
        <w:t xml:space="preserve"> </w:t>
      </w:r>
      <w:r w:rsidRPr="004A1ED9">
        <w:rPr>
          <w:rFonts w:eastAsia="Calibri"/>
          <w:lang w:eastAsia="en-US"/>
        </w:rPr>
        <w:t>valutazione</w:t>
      </w:r>
      <w:r w:rsidRPr="004A1ED9">
        <w:rPr>
          <w:rFonts w:eastAsia="Calibri"/>
          <w:spacing w:val="47"/>
          <w:lang w:eastAsia="en-US"/>
        </w:rPr>
        <w:t xml:space="preserve"> </w:t>
      </w:r>
      <w:r w:rsidRPr="004A1ED9">
        <w:rPr>
          <w:rFonts w:eastAsia="Calibri"/>
          <w:lang w:eastAsia="en-US"/>
        </w:rPr>
        <w:t>o</w:t>
      </w:r>
      <w:r w:rsidRPr="004A1ED9">
        <w:rPr>
          <w:rFonts w:eastAsia="Calibri"/>
          <w:spacing w:val="20"/>
          <w:lang w:eastAsia="en-US"/>
        </w:rPr>
        <w:t xml:space="preserve"> </w:t>
      </w:r>
      <w:r w:rsidRPr="004A1ED9">
        <w:rPr>
          <w:rFonts w:eastAsia="Calibri"/>
          <w:lang w:eastAsia="en-US"/>
        </w:rPr>
        <w:t>di</w:t>
      </w:r>
      <w:r w:rsidRPr="004A1ED9">
        <w:rPr>
          <w:rFonts w:eastAsia="Calibri"/>
          <w:spacing w:val="22"/>
          <w:lang w:eastAsia="en-US"/>
        </w:rPr>
        <w:t xml:space="preserve"> </w:t>
      </w:r>
      <w:r w:rsidRPr="004A1ED9">
        <w:rPr>
          <w:rFonts w:eastAsia="Calibri"/>
          <w:lang w:eastAsia="en-US"/>
        </w:rPr>
        <w:t>figura</w:t>
      </w:r>
      <w:r w:rsidRPr="004A1ED9">
        <w:rPr>
          <w:rFonts w:eastAsia="Calibri"/>
          <w:spacing w:val="23"/>
          <w:lang w:eastAsia="en-US"/>
        </w:rPr>
        <w:t xml:space="preserve"> </w:t>
      </w:r>
      <w:r w:rsidRPr="004A1ED9">
        <w:rPr>
          <w:rFonts w:eastAsia="Calibri"/>
          <w:lang w:eastAsia="en-US"/>
        </w:rPr>
        <w:t>di</w:t>
      </w:r>
      <w:r w:rsidRPr="004A1ED9">
        <w:rPr>
          <w:rFonts w:eastAsia="Calibri"/>
          <w:spacing w:val="33"/>
          <w:lang w:eastAsia="en-US"/>
        </w:rPr>
        <w:t xml:space="preserve"> </w:t>
      </w:r>
      <w:r w:rsidRPr="004A1ED9">
        <w:rPr>
          <w:rFonts w:eastAsia="Calibri"/>
          <w:lang w:eastAsia="en-US"/>
        </w:rPr>
        <w:t>supporto</w:t>
      </w:r>
      <w:r w:rsidRPr="004A1ED9">
        <w:rPr>
          <w:rFonts w:eastAsia="Calibri"/>
          <w:spacing w:val="31"/>
          <w:lang w:eastAsia="en-US"/>
        </w:rPr>
        <w:t xml:space="preserve"> </w:t>
      </w:r>
      <w:r w:rsidRPr="004A1ED9">
        <w:rPr>
          <w:rFonts w:eastAsia="Calibri"/>
          <w:spacing w:val="1"/>
          <w:lang w:eastAsia="en-US"/>
        </w:rPr>
        <w:t>operativo</w:t>
      </w:r>
      <w:r w:rsidRPr="004A1ED9">
        <w:rPr>
          <w:rFonts w:eastAsia="Calibri"/>
          <w:lang w:eastAsia="en-US"/>
        </w:rPr>
        <w:t>,</w:t>
      </w:r>
      <w:r w:rsidRPr="004A1ED9">
        <w:rPr>
          <w:rFonts w:eastAsia="Calibri"/>
          <w:spacing w:val="8"/>
          <w:lang w:eastAsia="en-US"/>
        </w:rPr>
        <w:t xml:space="preserve"> </w:t>
      </w:r>
      <w:proofErr w:type="spellStart"/>
      <w:r w:rsidRPr="004A1ED9">
        <w:rPr>
          <w:rFonts w:eastAsia="Calibri"/>
          <w:lang w:eastAsia="en-US"/>
        </w:rPr>
        <w:t>purchè</w:t>
      </w:r>
      <w:proofErr w:type="spellEnd"/>
      <w:r w:rsidRPr="004A1ED9">
        <w:rPr>
          <w:rFonts w:eastAsia="Calibri"/>
          <w:spacing w:val="31"/>
          <w:lang w:eastAsia="en-US"/>
        </w:rPr>
        <w:t xml:space="preserve"> </w:t>
      </w:r>
      <w:r w:rsidRPr="004A1ED9">
        <w:rPr>
          <w:rFonts w:eastAsia="Calibri"/>
          <w:lang w:eastAsia="en-US"/>
        </w:rPr>
        <w:t>ritenuta</w:t>
      </w:r>
      <w:r w:rsidRPr="004A1ED9">
        <w:rPr>
          <w:rFonts w:eastAsia="Calibri"/>
          <w:spacing w:val="36"/>
          <w:lang w:eastAsia="en-US"/>
        </w:rPr>
        <w:t xml:space="preserve"> </w:t>
      </w:r>
      <w:r w:rsidRPr="004A1ED9">
        <w:rPr>
          <w:rFonts w:eastAsia="Calibri"/>
          <w:lang w:eastAsia="en-US"/>
        </w:rPr>
        <w:t>valida</w:t>
      </w:r>
      <w:r w:rsidRPr="004A1ED9">
        <w:rPr>
          <w:rFonts w:eastAsia="Calibri"/>
          <w:spacing w:val="29"/>
          <w:lang w:eastAsia="en-US"/>
        </w:rPr>
        <w:t xml:space="preserve"> </w:t>
      </w:r>
      <w:r w:rsidRPr="004A1ED9">
        <w:rPr>
          <w:rFonts w:eastAsia="Calibri"/>
          <w:lang w:eastAsia="en-US"/>
        </w:rPr>
        <w:t>e</w:t>
      </w:r>
      <w:r w:rsidRPr="004A1ED9">
        <w:rPr>
          <w:rFonts w:eastAsia="Calibri"/>
          <w:spacing w:val="19"/>
          <w:lang w:eastAsia="en-US"/>
        </w:rPr>
        <w:t xml:space="preserve"> </w:t>
      </w:r>
      <w:r w:rsidRPr="004A1ED9">
        <w:rPr>
          <w:rFonts w:eastAsia="Calibri"/>
          <w:lang w:eastAsia="en-US"/>
        </w:rPr>
        <w:t>congruente</w:t>
      </w:r>
      <w:r w:rsidRPr="004A1ED9">
        <w:rPr>
          <w:rFonts w:eastAsia="Calibri"/>
          <w:spacing w:val="33"/>
          <w:lang w:eastAsia="en-US"/>
        </w:rPr>
        <w:t xml:space="preserve"> </w:t>
      </w:r>
      <w:r w:rsidRPr="004A1ED9">
        <w:rPr>
          <w:rFonts w:eastAsia="Calibri"/>
          <w:lang w:eastAsia="en-US"/>
        </w:rPr>
        <w:t>con</w:t>
      </w:r>
      <w:r w:rsidRPr="004A1ED9">
        <w:rPr>
          <w:rFonts w:eastAsia="Calibri"/>
          <w:spacing w:val="29"/>
          <w:lang w:eastAsia="en-US"/>
        </w:rPr>
        <w:t xml:space="preserve"> </w:t>
      </w:r>
      <w:r w:rsidRPr="004A1ED9">
        <w:rPr>
          <w:rFonts w:eastAsia="Calibri"/>
          <w:lang w:eastAsia="en-US"/>
        </w:rPr>
        <w:t>i</w:t>
      </w:r>
      <w:r w:rsidRPr="004A1ED9">
        <w:rPr>
          <w:rFonts w:eastAsia="Calibri"/>
          <w:spacing w:val="28"/>
          <w:w w:val="89"/>
          <w:lang w:eastAsia="en-US"/>
        </w:rPr>
        <w:t xml:space="preserve"> </w:t>
      </w:r>
      <w:r w:rsidRPr="004A1ED9">
        <w:rPr>
          <w:rFonts w:eastAsia="Calibri"/>
          <w:lang w:eastAsia="en-US"/>
        </w:rPr>
        <w:t xml:space="preserve">requisiti </w:t>
      </w:r>
      <w:proofErr w:type="spellStart"/>
      <w:r w:rsidRPr="004A1ED9">
        <w:rPr>
          <w:rFonts w:eastAsia="Calibri"/>
          <w:lang w:eastAsia="en-US"/>
        </w:rPr>
        <w:t>ric</w:t>
      </w:r>
      <w:r w:rsidR="00F66683" w:rsidRPr="004A1ED9">
        <w:rPr>
          <w:rFonts w:eastAsia="Calibri"/>
          <w:lang w:eastAsia="en-US"/>
        </w:rPr>
        <w:t>h</w:t>
      </w:r>
      <w:proofErr w:type="spellEnd"/>
      <w:r w:rsidRPr="004A1ED9">
        <w:rPr>
          <w:rFonts w:eastAsia="Calibri"/>
          <w:spacing w:val="-31"/>
          <w:lang w:eastAsia="en-US"/>
        </w:rPr>
        <w:t xml:space="preserve"> </w:t>
      </w:r>
      <w:proofErr w:type="spellStart"/>
      <w:r w:rsidRPr="004A1ED9">
        <w:rPr>
          <w:rFonts w:eastAsia="Calibri"/>
          <w:lang w:eastAsia="en-US"/>
        </w:rPr>
        <w:t>iesti</w:t>
      </w:r>
      <w:proofErr w:type="spellEnd"/>
      <w:r w:rsidRPr="004A1ED9">
        <w:rPr>
          <w:rFonts w:eastAsia="Calibri"/>
          <w:spacing w:val="-40"/>
          <w:lang w:eastAsia="en-US"/>
        </w:rPr>
        <w:t xml:space="preserve"> </w:t>
      </w:r>
      <w:r w:rsidRPr="004A1ED9">
        <w:rPr>
          <w:rFonts w:eastAsia="Calibri"/>
          <w:lang w:eastAsia="en-US"/>
        </w:rPr>
        <w:t>;</w:t>
      </w:r>
    </w:p>
    <w:p w:rsidR="008C2748" w:rsidRPr="004A1ED9" w:rsidRDefault="008C2748" w:rsidP="00916CF1">
      <w:pPr>
        <w:widowControl w:val="0"/>
        <w:spacing w:before="2"/>
        <w:jc w:val="both"/>
        <w:rPr>
          <w:lang w:eastAsia="en-US"/>
        </w:rPr>
      </w:pPr>
    </w:p>
    <w:p w:rsidR="008C2748" w:rsidRPr="004A1ED9" w:rsidRDefault="008C2748" w:rsidP="00916CF1">
      <w:pPr>
        <w:widowControl w:val="0"/>
        <w:numPr>
          <w:ilvl w:val="0"/>
          <w:numId w:val="42"/>
        </w:numPr>
        <w:tabs>
          <w:tab w:val="left" w:pos="850"/>
        </w:tabs>
        <w:spacing w:line="242" w:lineRule="auto"/>
        <w:ind w:right="107" w:hanging="341"/>
        <w:jc w:val="both"/>
        <w:rPr>
          <w:lang w:eastAsia="en-US"/>
        </w:rPr>
      </w:pPr>
      <w:r w:rsidRPr="004A1ED9">
        <w:rPr>
          <w:rFonts w:eastAsia="Calibri"/>
          <w:lang w:eastAsia="en-US"/>
        </w:rPr>
        <w:t xml:space="preserve">dalla  </w:t>
      </w:r>
      <w:r w:rsidRPr="004A1ED9">
        <w:rPr>
          <w:rFonts w:eastAsia="Calibri"/>
          <w:spacing w:val="4"/>
          <w:lang w:eastAsia="en-US"/>
        </w:rPr>
        <w:t xml:space="preserve"> </w:t>
      </w:r>
      <w:r w:rsidRPr="004A1ED9">
        <w:rPr>
          <w:rFonts w:eastAsia="Calibri"/>
          <w:lang w:eastAsia="en-US"/>
        </w:rPr>
        <w:t xml:space="preserve">presente  </w:t>
      </w:r>
      <w:r w:rsidRPr="004A1ED9">
        <w:rPr>
          <w:rFonts w:eastAsia="Calibri"/>
          <w:spacing w:val="35"/>
          <w:lang w:eastAsia="en-US"/>
        </w:rPr>
        <w:t xml:space="preserve"> </w:t>
      </w:r>
      <w:r w:rsidRPr="004A1ED9">
        <w:rPr>
          <w:rFonts w:eastAsia="Calibri"/>
          <w:lang w:eastAsia="en-US"/>
        </w:rPr>
        <w:t xml:space="preserve">determinazione  </w:t>
      </w:r>
      <w:r w:rsidRPr="004A1ED9">
        <w:rPr>
          <w:rFonts w:eastAsia="Calibri"/>
          <w:spacing w:val="43"/>
          <w:lang w:eastAsia="en-US"/>
        </w:rPr>
        <w:t xml:space="preserve"> </w:t>
      </w:r>
      <w:r w:rsidRPr="004A1ED9">
        <w:rPr>
          <w:rFonts w:eastAsia="Calibri"/>
          <w:lang w:eastAsia="en-US"/>
        </w:rPr>
        <w:t xml:space="preserve">non  </w:t>
      </w:r>
      <w:r w:rsidRPr="004A1ED9">
        <w:rPr>
          <w:rFonts w:eastAsia="Calibri"/>
          <w:spacing w:val="33"/>
          <w:lang w:eastAsia="en-US"/>
        </w:rPr>
        <w:t xml:space="preserve"> </w:t>
      </w:r>
      <w:r w:rsidRPr="004A1ED9">
        <w:rPr>
          <w:rFonts w:eastAsia="Calibri"/>
          <w:lang w:eastAsia="en-US"/>
        </w:rPr>
        <w:t xml:space="preserve">deriva  </w:t>
      </w:r>
      <w:r w:rsidRPr="004A1ED9">
        <w:rPr>
          <w:rFonts w:eastAsia="Calibri"/>
          <w:spacing w:val="18"/>
          <w:lang w:eastAsia="en-US"/>
        </w:rPr>
        <w:t xml:space="preserve"> </w:t>
      </w:r>
      <w:r w:rsidRPr="004A1ED9">
        <w:rPr>
          <w:rFonts w:eastAsia="Calibri"/>
          <w:lang w:eastAsia="en-US"/>
        </w:rPr>
        <w:t xml:space="preserve">alcuna  </w:t>
      </w:r>
      <w:r w:rsidRPr="004A1ED9">
        <w:rPr>
          <w:rFonts w:eastAsia="Calibri"/>
          <w:spacing w:val="17"/>
          <w:lang w:eastAsia="en-US"/>
        </w:rPr>
        <w:t xml:space="preserve"> </w:t>
      </w:r>
      <w:r w:rsidRPr="004A1ED9">
        <w:rPr>
          <w:rFonts w:eastAsia="Calibri"/>
          <w:lang w:eastAsia="en-US"/>
        </w:rPr>
        <w:t xml:space="preserve">obbligazione  </w:t>
      </w:r>
      <w:r w:rsidRPr="004A1ED9">
        <w:rPr>
          <w:rFonts w:eastAsia="Calibri"/>
          <w:spacing w:val="33"/>
          <w:lang w:eastAsia="en-US"/>
        </w:rPr>
        <w:t xml:space="preserve"> </w:t>
      </w:r>
      <w:r w:rsidRPr="004A1ED9">
        <w:rPr>
          <w:rFonts w:eastAsia="Calibri"/>
          <w:lang w:eastAsia="en-US"/>
        </w:rPr>
        <w:t xml:space="preserve">a  </w:t>
      </w:r>
      <w:r w:rsidRPr="004A1ED9">
        <w:rPr>
          <w:rFonts w:eastAsia="Calibri"/>
          <w:spacing w:val="9"/>
          <w:lang w:eastAsia="en-US"/>
        </w:rPr>
        <w:t xml:space="preserve"> </w:t>
      </w:r>
      <w:r w:rsidRPr="004A1ED9">
        <w:rPr>
          <w:rFonts w:eastAsia="Calibri"/>
          <w:lang w:eastAsia="en-US"/>
        </w:rPr>
        <w:t xml:space="preserve">carico  </w:t>
      </w:r>
      <w:r w:rsidRPr="004A1ED9">
        <w:rPr>
          <w:rFonts w:eastAsia="Calibri"/>
          <w:spacing w:val="23"/>
          <w:lang w:eastAsia="en-US"/>
        </w:rPr>
        <w:t xml:space="preserve"> </w:t>
      </w:r>
      <w:r w:rsidRPr="004A1ED9">
        <w:rPr>
          <w:rFonts w:eastAsia="Calibri"/>
          <w:lang w:eastAsia="en-US"/>
        </w:rPr>
        <w:t>di</w:t>
      </w:r>
      <w:r w:rsidRPr="004A1ED9">
        <w:rPr>
          <w:rFonts w:eastAsia="Calibri"/>
          <w:w w:val="94"/>
          <w:lang w:eastAsia="en-US"/>
        </w:rPr>
        <w:t xml:space="preserve"> </w:t>
      </w:r>
      <w:r w:rsidRPr="004A1ED9">
        <w:rPr>
          <w:rFonts w:eastAsia="Calibri"/>
          <w:lang w:eastAsia="en-US"/>
        </w:rPr>
        <w:t>quest'Amministrazione</w:t>
      </w:r>
      <w:r w:rsidRPr="004A1ED9">
        <w:rPr>
          <w:rFonts w:eastAsia="Calibri"/>
          <w:spacing w:val="53"/>
          <w:lang w:eastAsia="en-US"/>
        </w:rPr>
        <w:t xml:space="preserve"> </w:t>
      </w:r>
      <w:r w:rsidRPr="004A1ED9">
        <w:rPr>
          <w:rFonts w:eastAsia="Calibri"/>
          <w:lang w:eastAsia="en-US"/>
        </w:rPr>
        <w:t>che</w:t>
      </w:r>
      <w:r w:rsidRPr="004A1ED9">
        <w:rPr>
          <w:rFonts w:eastAsia="Calibri"/>
          <w:spacing w:val="5"/>
          <w:lang w:eastAsia="en-US"/>
        </w:rPr>
        <w:t xml:space="preserve"> </w:t>
      </w:r>
      <w:r w:rsidRPr="004A1ED9">
        <w:rPr>
          <w:rFonts w:eastAsia="Calibri"/>
          <w:lang w:eastAsia="en-US"/>
        </w:rPr>
        <w:t>ha</w:t>
      </w:r>
      <w:r w:rsidRPr="004A1ED9">
        <w:rPr>
          <w:rFonts w:eastAsia="Calibri"/>
          <w:spacing w:val="42"/>
          <w:lang w:eastAsia="en-US"/>
        </w:rPr>
        <w:t xml:space="preserve"> </w:t>
      </w:r>
      <w:r w:rsidRPr="004A1ED9">
        <w:rPr>
          <w:rFonts w:eastAsia="Calibri"/>
          <w:lang w:eastAsia="en-US"/>
        </w:rPr>
        <w:t>facoltà</w:t>
      </w:r>
      <w:r w:rsidRPr="004A1ED9">
        <w:rPr>
          <w:rFonts w:eastAsia="Calibri"/>
          <w:spacing w:val="43"/>
          <w:lang w:eastAsia="en-US"/>
        </w:rPr>
        <w:t xml:space="preserve"> </w:t>
      </w:r>
      <w:r w:rsidRPr="004A1ED9">
        <w:rPr>
          <w:rFonts w:eastAsia="Calibri"/>
          <w:lang w:eastAsia="en-US"/>
        </w:rPr>
        <w:t>di</w:t>
      </w:r>
      <w:r w:rsidRPr="004A1ED9">
        <w:rPr>
          <w:rFonts w:eastAsia="Calibri"/>
          <w:spacing w:val="46"/>
          <w:lang w:eastAsia="en-US"/>
        </w:rPr>
        <w:t xml:space="preserve"> </w:t>
      </w:r>
      <w:r w:rsidRPr="004A1ED9">
        <w:rPr>
          <w:rFonts w:eastAsia="Calibri"/>
          <w:lang w:eastAsia="en-US"/>
        </w:rPr>
        <w:t>non</w:t>
      </w:r>
      <w:r w:rsidRPr="004A1ED9">
        <w:rPr>
          <w:rFonts w:eastAsia="Calibri"/>
          <w:spacing w:val="42"/>
          <w:lang w:eastAsia="en-US"/>
        </w:rPr>
        <w:t xml:space="preserve"> </w:t>
      </w:r>
      <w:r w:rsidRPr="004A1ED9">
        <w:rPr>
          <w:rFonts w:eastAsia="Calibri"/>
          <w:lang w:eastAsia="en-US"/>
        </w:rPr>
        <w:t>far</w:t>
      </w:r>
      <w:r w:rsidRPr="004A1ED9">
        <w:rPr>
          <w:rFonts w:eastAsia="Calibri"/>
          <w:spacing w:val="33"/>
          <w:lang w:eastAsia="en-US"/>
        </w:rPr>
        <w:t xml:space="preserve"> </w:t>
      </w:r>
      <w:r w:rsidRPr="004A1ED9">
        <w:rPr>
          <w:rFonts w:eastAsia="Calibri"/>
          <w:lang w:eastAsia="en-US"/>
        </w:rPr>
        <w:t>luogo</w:t>
      </w:r>
      <w:r w:rsidRPr="004A1ED9">
        <w:rPr>
          <w:rFonts w:eastAsia="Calibri"/>
          <w:spacing w:val="42"/>
          <w:lang w:eastAsia="en-US"/>
        </w:rPr>
        <w:t xml:space="preserve"> </w:t>
      </w:r>
      <w:r w:rsidRPr="004A1ED9">
        <w:rPr>
          <w:rFonts w:eastAsia="Calibri"/>
          <w:spacing w:val="3"/>
          <w:lang w:eastAsia="en-US"/>
        </w:rPr>
        <w:t>all</w:t>
      </w:r>
      <w:r w:rsidRPr="004A1ED9">
        <w:rPr>
          <w:rFonts w:eastAsia="Calibri"/>
          <w:spacing w:val="1"/>
          <w:lang w:eastAsia="en-US"/>
        </w:rPr>
        <w:t>'</w:t>
      </w:r>
      <w:r w:rsidRPr="004A1ED9">
        <w:rPr>
          <w:rFonts w:eastAsia="Calibri"/>
          <w:spacing w:val="3"/>
          <w:lang w:eastAsia="en-US"/>
        </w:rPr>
        <w:t>Avviso</w:t>
      </w:r>
      <w:r w:rsidRPr="004A1ED9">
        <w:rPr>
          <w:rFonts w:eastAsia="Calibri"/>
          <w:spacing w:val="2"/>
          <w:lang w:eastAsia="en-US"/>
        </w:rPr>
        <w:t>,</w:t>
      </w:r>
      <w:r w:rsidRPr="004A1ED9">
        <w:rPr>
          <w:rFonts w:eastAsia="Calibri"/>
          <w:spacing w:val="19"/>
          <w:lang w:eastAsia="en-US"/>
        </w:rPr>
        <w:t xml:space="preserve"> </w:t>
      </w:r>
      <w:r w:rsidRPr="004A1ED9">
        <w:rPr>
          <w:rFonts w:eastAsia="Calibri"/>
          <w:lang w:eastAsia="en-US"/>
        </w:rPr>
        <w:t>di</w:t>
      </w:r>
      <w:r w:rsidRPr="004A1ED9">
        <w:rPr>
          <w:rFonts w:eastAsia="Calibri"/>
          <w:spacing w:val="25"/>
          <w:lang w:eastAsia="en-US"/>
        </w:rPr>
        <w:t xml:space="preserve"> </w:t>
      </w:r>
      <w:r w:rsidRPr="004A1ED9">
        <w:rPr>
          <w:rFonts w:eastAsia="Calibri"/>
          <w:lang w:eastAsia="en-US"/>
        </w:rPr>
        <w:t>prorogarne  la</w:t>
      </w:r>
      <w:r w:rsidRPr="004A1ED9">
        <w:rPr>
          <w:rFonts w:eastAsia="Calibri"/>
          <w:spacing w:val="30"/>
          <w:lang w:eastAsia="en-US"/>
        </w:rPr>
        <w:t xml:space="preserve"> </w:t>
      </w:r>
      <w:r w:rsidRPr="004A1ED9">
        <w:rPr>
          <w:rFonts w:eastAsia="Calibri"/>
          <w:lang w:eastAsia="en-US"/>
        </w:rPr>
        <w:t>data,</w:t>
      </w:r>
      <w:r w:rsidRPr="004A1ED9">
        <w:rPr>
          <w:rFonts w:eastAsia="Calibri"/>
          <w:spacing w:val="36"/>
          <w:lang w:eastAsia="en-US"/>
        </w:rPr>
        <w:t xml:space="preserve"> </w:t>
      </w:r>
      <w:r w:rsidRPr="004A1ED9">
        <w:rPr>
          <w:rFonts w:eastAsia="Calibri"/>
          <w:lang w:eastAsia="en-US"/>
        </w:rPr>
        <w:t>di</w:t>
      </w:r>
      <w:r w:rsidRPr="004A1ED9">
        <w:rPr>
          <w:rFonts w:eastAsia="Calibri"/>
          <w:spacing w:val="28"/>
          <w:w w:val="94"/>
          <w:lang w:eastAsia="en-US"/>
        </w:rPr>
        <w:t xml:space="preserve"> </w:t>
      </w:r>
      <w:r w:rsidRPr="004A1ED9">
        <w:rPr>
          <w:rFonts w:eastAsia="Calibri"/>
          <w:lang w:eastAsia="en-US"/>
        </w:rPr>
        <w:t>revocarlo</w:t>
      </w:r>
      <w:r w:rsidRPr="004A1ED9">
        <w:rPr>
          <w:rFonts w:eastAsia="Calibri"/>
          <w:spacing w:val="24"/>
          <w:lang w:eastAsia="en-US"/>
        </w:rPr>
        <w:t xml:space="preserve"> </w:t>
      </w:r>
      <w:r w:rsidRPr="004A1ED9">
        <w:rPr>
          <w:rFonts w:eastAsia="Calibri"/>
          <w:lang w:eastAsia="en-US"/>
        </w:rPr>
        <w:t>in</w:t>
      </w:r>
      <w:r w:rsidRPr="004A1ED9">
        <w:rPr>
          <w:rFonts w:eastAsia="Calibri"/>
          <w:spacing w:val="16"/>
          <w:lang w:eastAsia="en-US"/>
        </w:rPr>
        <w:t xml:space="preserve"> </w:t>
      </w:r>
      <w:r w:rsidRPr="004A1ED9">
        <w:rPr>
          <w:rFonts w:eastAsia="Calibri"/>
          <w:lang w:eastAsia="en-US"/>
        </w:rPr>
        <w:t>qualsiasi</w:t>
      </w:r>
      <w:r w:rsidRPr="004A1ED9">
        <w:rPr>
          <w:rFonts w:eastAsia="Calibri"/>
          <w:spacing w:val="18"/>
          <w:lang w:eastAsia="en-US"/>
        </w:rPr>
        <w:t xml:space="preserve"> </w:t>
      </w:r>
      <w:r w:rsidRPr="004A1ED9">
        <w:rPr>
          <w:rFonts w:eastAsia="Calibri"/>
          <w:spacing w:val="2"/>
          <w:lang w:eastAsia="en-US"/>
        </w:rPr>
        <w:t>momento</w:t>
      </w:r>
      <w:r w:rsidRPr="004A1ED9">
        <w:rPr>
          <w:rFonts w:eastAsia="Calibri"/>
          <w:spacing w:val="1"/>
          <w:lang w:eastAsia="en-US"/>
        </w:rPr>
        <w:t>,</w:t>
      </w:r>
      <w:r w:rsidRPr="004A1ED9">
        <w:rPr>
          <w:rFonts w:eastAsia="Calibri"/>
          <w:spacing w:val="54"/>
          <w:lang w:eastAsia="en-US"/>
        </w:rPr>
        <w:t xml:space="preserve"> </w:t>
      </w:r>
      <w:r w:rsidRPr="004A1ED9">
        <w:rPr>
          <w:rFonts w:eastAsia="Calibri"/>
          <w:lang w:eastAsia="en-US"/>
        </w:rPr>
        <w:t>dandone</w:t>
      </w:r>
      <w:r w:rsidRPr="004A1ED9">
        <w:rPr>
          <w:rFonts w:eastAsia="Calibri"/>
          <w:spacing w:val="11"/>
          <w:lang w:eastAsia="en-US"/>
        </w:rPr>
        <w:t xml:space="preserve"> </w:t>
      </w:r>
      <w:r w:rsidRPr="004A1ED9">
        <w:rPr>
          <w:rFonts w:eastAsia="Calibri"/>
          <w:lang w:eastAsia="en-US"/>
        </w:rPr>
        <w:t>pubblicità</w:t>
      </w:r>
      <w:r w:rsidRPr="004A1ED9">
        <w:rPr>
          <w:rFonts w:eastAsia="Calibri"/>
          <w:spacing w:val="29"/>
          <w:lang w:eastAsia="en-US"/>
        </w:rPr>
        <w:t xml:space="preserve"> </w:t>
      </w:r>
      <w:r w:rsidRPr="004A1ED9">
        <w:rPr>
          <w:rFonts w:eastAsia="Calibri"/>
          <w:lang w:eastAsia="en-US"/>
        </w:rPr>
        <w:t>stessi</w:t>
      </w:r>
      <w:r w:rsidRPr="004A1ED9">
        <w:rPr>
          <w:rFonts w:eastAsia="Calibri"/>
          <w:spacing w:val="8"/>
          <w:lang w:eastAsia="en-US"/>
        </w:rPr>
        <w:t xml:space="preserve"> </w:t>
      </w:r>
      <w:r w:rsidRPr="004A1ED9">
        <w:rPr>
          <w:rFonts w:eastAsia="Calibri"/>
          <w:spacing w:val="4"/>
          <w:lang w:eastAsia="en-US"/>
        </w:rPr>
        <w:t>mezzi,</w:t>
      </w:r>
      <w:r w:rsidRPr="004A1ED9">
        <w:rPr>
          <w:rFonts w:eastAsia="Calibri"/>
          <w:spacing w:val="57"/>
          <w:lang w:eastAsia="en-US"/>
        </w:rPr>
        <w:t xml:space="preserve"> </w:t>
      </w:r>
      <w:r w:rsidRPr="004A1ED9">
        <w:rPr>
          <w:rFonts w:eastAsia="Calibri"/>
          <w:lang w:eastAsia="en-US"/>
        </w:rPr>
        <w:t>senza</w:t>
      </w:r>
      <w:r w:rsidRPr="004A1ED9">
        <w:rPr>
          <w:rFonts w:eastAsia="Calibri"/>
          <w:spacing w:val="3"/>
          <w:lang w:eastAsia="en-US"/>
        </w:rPr>
        <w:t xml:space="preserve"> </w:t>
      </w:r>
      <w:r w:rsidRPr="004A1ED9">
        <w:rPr>
          <w:rFonts w:eastAsia="Calibri"/>
          <w:lang w:eastAsia="en-US"/>
        </w:rPr>
        <w:t>che</w:t>
      </w:r>
      <w:r w:rsidRPr="004A1ED9">
        <w:rPr>
          <w:rFonts w:eastAsia="Calibri"/>
          <w:spacing w:val="2"/>
          <w:lang w:eastAsia="en-US"/>
        </w:rPr>
        <w:t xml:space="preserve"> </w:t>
      </w:r>
      <w:r w:rsidRPr="004A1ED9">
        <w:rPr>
          <w:rFonts w:eastAsia="Calibri"/>
          <w:lang w:eastAsia="en-US"/>
        </w:rPr>
        <w:t>i</w:t>
      </w:r>
      <w:r w:rsidRPr="004A1ED9">
        <w:rPr>
          <w:rFonts w:eastAsia="Calibri"/>
          <w:spacing w:val="12"/>
          <w:lang w:eastAsia="en-US"/>
        </w:rPr>
        <w:t xml:space="preserve"> </w:t>
      </w:r>
      <w:r w:rsidRPr="004A1ED9">
        <w:rPr>
          <w:rFonts w:eastAsia="Calibri"/>
          <w:lang w:eastAsia="en-US"/>
        </w:rPr>
        <w:t>concorrenti</w:t>
      </w:r>
      <w:r w:rsidRPr="004A1ED9">
        <w:rPr>
          <w:rFonts w:eastAsia="Calibri"/>
          <w:spacing w:val="26"/>
          <w:w w:val="99"/>
          <w:lang w:eastAsia="en-US"/>
        </w:rPr>
        <w:t xml:space="preserve"> </w:t>
      </w:r>
      <w:r w:rsidRPr="004A1ED9">
        <w:rPr>
          <w:rFonts w:eastAsia="Calibri"/>
          <w:lang w:eastAsia="en-US"/>
        </w:rPr>
        <w:t>possano</w:t>
      </w:r>
      <w:r w:rsidRPr="004A1ED9">
        <w:rPr>
          <w:rFonts w:eastAsia="Calibri"/>
          <w:spacing w:val="9"/>
          <w:lang w:eastAsia="en-US"/>
        </w:rPr>
        <w:t xml:space="preserve"> </w:t>
      </w:r>
      <w:r w:rsidRPr="004A1ED9">
        <w:rPr>
          <w:rFonts w:eastAsia="Calibri"/>
          <w:lang w:eastAsia="en-US"/>
        </w:rPr>
        <w:t>vantare</w:t>
      </w:r>
      <w:r w:rsidRPr="004A1ED9">
        <w:rPr>
          <w:rFonts w:eastAsia="Calibri"/>
          <w:spacing w:val="11"/>
          <w:lang w:eastAsia="en-US"/>
        </w:rPr>
        <w:t xml:space="preserve"> </w:t>
      </w:r>
      <w:r w:rsidRPr="004A1ED9">
        <w:rPr>
          <w:rFonts w:eastAsia="Calibri"/>
          <w:lang w:eastAsia="en-US"/>
        </w:rPr>
        <w:t>pretese</w:t>
      </w:r>
      <w:r w:rsidRPr="004A1ED9">
        <w:rPr>
          <w:rFonts w:eastAsia="Calibri"/>
          <w:spacing w:val="13"/>
          <w:lang w:eastAsia="en-US"/>
        </w:rPr>
        <w:t xml:space="preserve"> </w:t>
      </w:r>
      <w:r w:rsidRPr="004A1ED9">
        <w:rPr>
          <w:rFonts w:eastAsia="Calibri"/>
          <w:lang w:eastAsia="en-US"/>
        </w:rPr>
        <w:t>al</w:t>
      </w:r>
      <w:r w:rsidRPr="004A1ED9">
        <w:rPr>
          <w:rFonts w:eastAsia="Calibri"/>
          <w:spacing w:val="1"/>
          <w:lang w:eastAsia="en-US"/>
        </w:rPr>
        <w:t xml:space="preserve"> </w:t>
      </w:r>
      <w:r w:rsidRPr="004A1ED9">
        <w:rPr>
          <w:rFonts w:eastAsia="Calibri"/>
          <w:lang w:eastAsia="en-US"/>
        </w:rPr>
        <w:t>riguardo</w:t>
      </w:r>
      <w:r w:rsidRPr="004A1ED9">
        <w:rPr>
          <w:rFonts w:eastAsia="Calibri"/>
          <w:spacing w:val="-24"/>
          <w:lang w:eastAsia="en-US"/>
        </w:rPr>
        <w:t xml:space="preserve"> </w:t>
      </w:r>
      <w:r w:rsidRPr="004A1ED9">
        <w:rPr>
          <w:rFonts w:eastAsia="Calibri"/>
          <w:lang w:eastAsia="en-US"/>
        </w:rPr>
        <w:t>;</w:t>
      </w:r>
    </w:p>
    <w:p w:rsidR="008C2748" w:rsidRPr="004A1ED9" w:rsidRDefault="008C2748" w:rsidP="00916CF1">
      <w:pPr>
        <w:widowControl w:val="0"/>
        <w:spacing w:line="242" w:lineRule="auto"/>
        <w:jc w:val="both"/>
        <w:rPr>
          <w:lang w:eastAsia="en-US"/>
        </w:rPr>
      </w:pPr>
    </w:p>
    <w:p w:rsidR="00AE4383" w:rsidRPr="004A1ED9" w:rsidRDefault="00AE4383" w:rsidP="00916CF1">
      <w:pPr>
        <w:widowControl w:val="0"/>
        <w:numPr>
          <w:ilvl w:val="0"/>
          <w:numId w:val="41"/>
        </w:numPr>
        <w:tabs>
          <w:tab w:val="left" w:pos="776"/>
        </w:tabs>
        <w:spacing w:before="54" w:line="262" w:lineRule="auto"/>
        <w:ind w:right="124" w:hanging="345"/>
        <w:jc w:val="both"/>
        <w:rPr>
          <w:lang w:eastAsia="en-US"/>
        </w:rPr>
      </w:pPr>
      <w:r w:rsidRPr="004A1ED9">
        <w:rPr>
          <w:lang w:eastAsia="en-US"/>
        </w:rPr>
        <w:t>ai</w:t>
      </w:r>
      <w:r w:rsidRPr="004A1ED9">
        <w:rPr>
          <w:spacing w:val="42"/>
          <w:lang w:eastAsia="en-US"/>
        </w:rPr>
        <w:t xml:space="preserve"> </w:t>
      </w:r>
      <w:r w:rsidRPr="004A1ED9">
        <w:rPr>
          <w:lang w:eastAsia="en-US"/>
        </w:rPr>
        <w:t>sensi</w:t>
      </w:r>
      <w:r w:rsidRPr="004A1ED9">
        <w:rPr>
          <w:spacing w:val="30"/>
          <w:lang w:eastAsia="en-US"/>
        </w:rPr>
        <w:t xml:space="preserve"> </w:t>
      </w:r>
      <w:r w:rsidRPr="004A1ED9">
        <w:rPr>
          <w:lang w:eastAsia="en-US"/>
        </w:rPr>
        <w:t>del</w:t>
      </w:r>
      <w:r w:rsidRPr="004A1ED9">
        <w:rPr>
          <w:spacing w:val="22"/>
          <w:lang w:eastAsia="en-US"/>
        </w:rPr>
        <w:t>l</w:t>
      </w:r>
      <w:r w:rsidRPr="004A1ED9">
        <w:rPr>
          <w:spacing w:val="-2"/>
          <w:lang w:eastAsia="en-US"/>
        </w:rPr>
        <w:t>'</w:t>
      </w:r>
      <w:r w:rsidRPr="004A1ED9">
        <w:rPr>
          <w:lang w:eastAsia="en-US"/>
        </w:rPr>
        <w:t>art.</w:t>
      </w:r>
      <w:r w:rsidRPr="004A1ED9">
        <w:rPr>
          <w:spacing w:val="25"/>
          <w:lang w:eastAsia="en-US"/>
        </w:rPr>
        <w:t xml:space="preserve"> </w:t>
      </w:r>
      <w:r w:rsidRPr="004A1ED9">
        <w:rPr>
          <w:lang w:eastAsia="en-US"/>
        </w:rPr>
        <w:t>31</w:t>
      </w:r>
      <w:r w:rsidRPr="004A1ED9">
        <w:rPr>
          <w:spacing w:val="46"/>
          <w:lang w:eastAsia="en-US"/>
        </w:rPr>
        <w:t xml:space="preserve"> </w:t>
      </w:r>
      <w:r w:rsidRPr="004A1ED9">
        <w:rPr>
          <w:lang w:eastAsia="en-US"/>
        </w:rPr>
        <w:t>del</w:t>
      </w:r>
      <w:r w:rsidRPr="004A1ED9">
        <w:rPr>
          <w:spacing w:val="42"/>
          <w:lang w:eastAsia="en-US"/>
        </w:rPr>
        <w:t xml:space="preserve"> </w:t>
      </w:r>
      <w:r w:rsidRPr="004A1ED9">
        <w:rPr>
          <w:lang w:eastAsia="en-US"/>
        </w:rPr>
        <w:t>D.Lgs.</w:t>
      </w:r>
      <w:r w:rsidRPr="004A1ED9">
        <w:rPr>
          <w:spacing w:val="1"/>
          <w:lang w:eastAsia="en-US"/>
        </w:rPr>
        <w:t>n</w:t>
      </w:r>
      <w:r w:rsidRPr="004A1ED9">
        <w:rPr>
          <w:lang w:eastAsia="en-US"/>
        </w:rPr>
        <w:t>°50</w:t>
      </w:r>
      <w:r w:rsidRPr="004A1ED9">
        <w:rPr>
          <w:spacing w:val="1"/>
          <w:lang w:eastAsia="en-US"/>
        </w:rPr>
        <w:t>/</w:t>
      </w:r>
      <w:r w:rsidRPr="004A1ED9">
        <w:rPr>
          <w:lang w:eastAsia="en-US"/>
        </w:rPr>
        <w:t>2016</w:t>
      </w:r>
      <w:r w:rsidRPr="004A1ED9">
        <w:rPr>
          <w:spacing w:val="35"/>
          <w:lang w:eastAsia="en-US"/>
        </w:rPr>
        <w:t xml:space="preserve"> </w:t>
      </w:r>
      <w:r w:rsidRPr="004A1ED9">
        <w:rPr>
          <w:lang w:eastAsia="en-US"/>
        </w:rPr>
        <w:t>e</w:t>
      </w:r>
      <w:r w:rsidRPr="004A1ED9">
        <w:rPr>
          <w:spacing w:val="17"/>
          <w:lang w:eastAsia="en-US"/>
        </w:rPr>
        <w:t xml:space="preserve"> </w:t>
      </w:r>
      <w:r w:rsidRPr="004A1ED9">
        <w:rPr>
          <w:lang w:eastAsia="en-US"/>
        </w:rPr>
        <w:t>del</w:t>
      </w:r>
      <w:r w:rsidRPr="004A1ED9">
        <w:rPr>
          <w:spacing w:val="22"/>
          <w:lang w:eastAsia="en-US"/>
        </w:rPr>
        <w:t>l</w:t>
      </w:r>
      <w:r w:rsidRPr="004A1ED9">
        <w:rPr>
          <w:spacing w:val="-2"/>
          <w:lang w:eastAsia="en-US"/>
        </w:rPr>
        <w:t>'</w:t>
      </w:r>
      <w:proofErr w:type="spellStart"/>
      <w:r w:rsidRPr="004A1ED9">
        <w:rPr>
          <w:lang w:eastAsia="en-US"/>
        </w:rPr>
        <w:t>ait</w:t>
      </w:r>
      <w:proofErr w:type="spellEnd"/>
      <w:r w:rsidRPr="004A1ED9">
        <w:rPr>
          <w:lang w:eastAsia="en-US"/>
        </w:rPr>
        <w:t>.</w:t>
      </w:r>
      <w:r w:rsidRPr="004A1ED9">
        <w:rPr>
          <w:spacing w:val="37"/>
          <w:lang w:eastAsia="en-US"/>
        </w:rPr>
        <w:t xml:space="preserve"> </w:t>
      </w:r>
      <w:r w:rsidRPr="004A1ED9">
        <w:rPr>
          <w:lang w:eastAsia="en-US"/>
        </w:rPr>
        <w:t>5</w:t>
      </w:r>
      <w:r w:rsidRPr="004A1ED9">
        <w:rPr>
          <w:spacing w:val="30"/>
          <w:lang w:eastAsia="en-US"/>
        </w:rPr>
        <w:t xml:space="preserve"> </w:t>
      </w:r>
      <w:r w:rsidRPr="004A1ED9">
        <w:rPr>
          <w:lang w:eastAsia="en-US"/>
        </w:rPr>
        <w:t>della</w:t>
      </w:r>
      <w:r w:rsidRPr="004A1ED9">
        <w:rPr>
          <w:spacing w:val="24"/>
          <w:lang w:eastAsia="en-US"/>
        </w:rPr>
        <w:t xml:space="preserve"> </w:t>
      </w:r>
      <w:r w:rsidRPr="004A1ED9">
        <w:rPr>
          <w:lang w:eastAsia="en-US"/>
        </w:rPr>
        <w:t>L.</w:t>
      </w:r>
      <w:r w:rsidRPr="004A1ED9">
        <w:rPr>
          <w:spacing w:val="24"/>
          <w:lang w:eastAsia="en-US"/>
        </w:rPr>
        <w:t xml:space="preserve"> </w:t>
      </w:r>
      <w:r w:rsidRPr="004A1ED9">
        <w:rPr>
          <w:lang w:eastAsia="en-US"/>
        </w:rPr>
        <w:t>241</w:t>
      </w:r>
      <w:r w:rsidRPr="004A1ED9">
        <w:rPr>
          <w:spacing w:val="51"/>
          <w:lang w:eastAsia="en-US"/>
        </w:rPr>
        <w:t xml:space="preserve"> </w:t>
      </w:r>
      <w:r w:rsidRPr="004A1ED9">
        <w:rPr>
          <w:lang w:eastAsia="en-US"/>
        </w:rPr>
        <w:t>del</w:t>
      </w:r>
      <w:r w:rsidRPr="004A1ED9">
        <w:rPr>
          <w:spacing w:val="53"/>
          <w:lang w:eastAsia="en-US"/>
        </w:rPr>
        <w:t xml:space="preserve"> </w:t>
      </w:r>
      <w:r w:rsidRPr="004A1ED9">
        <w:rPr>
          <w:lang w:eastAsia="en-US"/>
        </w:rPr>
        <w:t>7</w:t>
      </w:r>
      <w:r w:rsidRPr="004A1ED9">
        <w:rPr>
          <w:spacing w:val="20"/>
          <w:lang w:eastAsia="en-US"/>
        </w:rPr>
        <w:t xml:space="preserve"> </w:t>
      </w:r>
      <w:r w:rsidRPr="004A1ED9">
        <w:rPr>
          <w:lang w:eastAsia="en-US"/>
        </w:rPr>
        <w:t>agosto</w:t>
      </w:r>
      <w:r w:rsidRPr="004A1ED9">
        <w:rPr>
          <w:spacing w:val="3"/>
          <w:lang w:eastAsia="en-US"/>
        </w:rPr>
        <w:t xml:space="preserve"> </w:t>
      </w:r>
      <w:r w:rsidRPr="004A1ED9">
        <w:rPr>
          <w:spacing w:val="-1"/>
          <w:lang w:eastAsia="en-US"/>
        </w:rPr>
        <w:t>1990,</w:t>
      </w:r>
      <w:r w:rsidRPr="004A1ED9">
        <w:rPr>
          <w:spacing w:val="17"/>
          <w:lang w:eastAsia="en-US"/>
        </w:rPr>
        <w:t xml:space="preserve"> </w:t>
      </w:r>
      <w:r w:rsidRPr="004A1ED9">
        <w:rPr>
          <w:lang w:eastAsia="en-US"/>
        </w:rPr>
        <w:t>il</w:t>
      </w:r>
      <w:r w:rsidRPr="004A1ED9">
        <w:rPr>
          <w:spacing w:val="100"/>
          <w:w w:val="95"/>
          <w:lang w:eastAsia="en-US"/>
        </w:rPr>
        <w:t xml:space="preserve"> </w:t>
      </w:r>
      <w:r w:rsidRPr="004A1ED9">
        <w:rPr>
          <w:lang w:eastAsia="en-US"/>
        </w:rPr>
        <w:t>Responsabile</w:t>
      </w:r>
      <w:r w:rsidRPr="004A1ED9">
        <w:rPr>
          <w:spacing w:val="8"/>
          <w:lang w:eastAsia="en-US"/>
        </w:rPr>
        <w:t xml:space="preserve"> </w:t>
      </w:r>
      <w:r w:rsidRPr="004A1ED9">
        <w:rPr>
          <w:lang w:eastAsia="en-US"/>
        </w:rPr>
        <w:t>Unico</w:t>
      </w:r>
      <w:r w:rsidRPr="004A1ED9">
        <w:rPr>
          <w:spacing w:val="50"/>
          <w:lang w:eastAsia="en-US"/>
        </w:rPr>
        <w:t xml:space="preserve"> </w:t>
      </w:r>
      <w:r w:rsidRPr="004A1ED9">
        <w:rPr>
          <w:lang w:eastAsia="en-US"/>
        </w:rPr>
        <w:t>del</w:t>
      </w:r>
      <w:r w:rsidRPr="004A1ED9">
        <w:rPr>
          <w:spacing w:val="43"/>
          <w:lang w:eastAsia="en-US"/>
        </w:rPr>
        <w:t xml:space="preserve"> </w:t>
      </w:r>
      <w:r w:rsidRPr="004A1ED9">
        <w:rPr>
          <w:lang w:eastAsia="en-US"/>
        </w:rPr>
        <w:t>Procedimento</w:t>
      </w:r>
      <w:r w:rsidRPr="004A1ED9">
        <w:rPr>
          <w:spacing w:val="15"/>
          <w:lang w:eastAsia="en-US"/>
        </w:rPr>
        <w:t xml:space="preserve"> </w:t>
      </w:r>
      <w:r w:rsidRPr="004A1ED9">
        <w:rPr>
          <w:lang w:eastAsia="en-US"/>
        </w:rPr>
        <w:t>è</w:t>
      </w:r>
      <w:r w:rsidRPr="004A1ED9">
        <w:rPr>
          <w:spacing w:val="34"/>
          <w:lang w:eastAsia="en-US"/>
        </w:rPr>
        <w:t xml:space="preserve"> </w:t>
      </w:r>
      <w:r w:rsidRPr="004A1ED9">
        <w:rPr>
          <w:lang w:eastAsia="en-US"/>
        </w:rPr>
        <w:t>il</w:t>
      </w:r>
      <w:r w:rsidRPr="004A1ED9">
        <w:rPr>
          <w:spacing w:val="50"/>
          <w:lang w:eastAsia="en-US"/>
        </w:rPr>
        <w:t xml:space="preserve"> </w:t>
      </w:r>
      <w:r w:rsidRPr="004A1ED9">
        <w:rPr>
          <w:lang w:eastAsia="en-US"/>
        </w:rPr>
        <w:t>Dirigente</w:t>
      </w:r>
      <w:r w:rsidRPr="004A1ED9">
        <w:rPr>
          <w:spacing w:val="14"/>
          <w:lang w:eastAsia="en-US"/>
        </w:rPr>
        <w:t xml:space="preserve"> </w:t>
      </w:r>
      <w:r w:rsidRPr="004A1ED9">
        <w:rPr>
          <w:lang w:eastAsia="en-US"/>
        </w:rPr>
        <w:t>Scolastico</w:t>
      </w:r>
      <w:r w:rsidRPr="004A1ED9">
        <w:rPr>
          <w:spacing w:val="44"/>
          <w:lang w:eastAsia="en-US"/>
        </w:rPr>
        <w:t xml:space="preserve"> </w:t>
      </w:r>
      <w:r w:rsidRPr="004A1ED9">
        <w:rPr>
          <w:lang w:eastAsia="en-US"/>
        </w:rPr>
        <w:t>di</w:t>
      </w:r>
      <w:r w:rsidRPr="004A1ED9">
        <w:rPr>
          <w:spacing w:val="46"/>
          <w:lang w:eastAsia="en-US"/>
        </w:rPr>
        <w:t xml:space="preserve"> </w:t>
      </w:r>
      <w:r w:rsidRPr="004A1ED9">
        <w:rPr>
          <w:lang w:eastAsia="en-US"/>
        </w:rPr>
        <w:t>questa</w:t>
      </w:r>
      <w:r w:rsidRPr="004A1ED9">
        <w:rPr>
          <w:spacing w:val="48"/>
          <w:lang w:eastAsia="en-US"/>
        </w:rPr>
        <w:t xml:space="preserve"> </w:t>
      </w:r>
      <w:r w:rsidRPr="004A1ED9">
        <w:rPr>
          <w:lang w:eastAsia="en-US"/>
        </w:rPr>
        <w:t>Istituzione</w:t>
      </w:r>
      <w:r w:rsidRPr="004A1ED9">
        <w:rPr>
          <w:spacing w:val="4"/>
          <w:lang w:eastAsia="en-US"/>
        </w:rPr>
        <w:t xml:space="preserve"> </w:t>
      </w:r>
      <w:r w:rsidR="00916CF1" w:rsidRPr="004A1ED9">
        <w:rPr>
          <w:lang w:eastAsia="en-US"/>
        </w:rPr>
        <w:t>S</w:t>
      </w:r>
      <w:r w:rsidRPr="004A1ED9">
        <w:rPr>
          <w:lang w:eastAsia="en-US"/>
        </w:rPr>
        <w:t>colastic</w:t>
      </w:r>
      <w:r w:rsidRPr="004A1ED9">
        <w:rPr>
          <w:spacing w:val="21"/>
          <w:lang w:eastAsia="en-US"/>
        </w:rPr>
        <w:t>a</w:t>
      </w:r>
      <w:r w:rsidRPr="004A1ED9">
        <w:rPr>
          <w:lang w:eastAsia="en-US"/>
        </w:rPr>
        <w:t>,</w:t>
      </w:r>
      <w:r w:rsidRPr="004A1ED9">
        <w:rPr>
          <w:w w:val="101"/>
          <w:lang w:eastAsia="en-US"/>
        </w:rPr>
        <w:t xml:space="preserve"> </w:t>
      </w:r>
      <w:r w:rsidRPr="004A1ED9">
        <w:rPr>
          <w:lang w:eastAsia="en-US"/>
        </w:rPr>
        <w:t xml:space="preserve">prof.ssa </w:t>
      </w:r>
      <w:r w:rsidRPr="004A1ED9">
        <w:rPr>
          <w:spacing w:val="21"/>
          <w:lang w:eastAsia="en-US"/>
        </w:rPr>
        <w:t xml:space="preserve"> </w:t>
      </w:r>
      <w:r w:rsidRPr="004A1ED9">
        <w:rPr>
          <w:lang w:eastAsia="en-US"/>
        </w:rPr>
        <w:t xml:space="preserve">Emma </w:t>
      </w:r>
      <w:r w:rsidRPr="004A1ED9">
        <w:rPr>
          <w:spacing w:val="6"/>
          <w:lang w:eastAsia="en-US"/>
        </w:rPr>
        <w:t xml:space="preserve"> </w:t>
      </w:r>
      <w:proofErr w:type="spellStart"/>
      <w:r w:rsidRPr="004A1ED9">
        <w:rPr>
          <w:lang w:eastAsia="en-US"/>
        </w:rPr>
        <w:t>Marchitto</w:t>
      </w:r>
      <w:proofErr w:type="spellEnd"/>
      <w:r w:rsidRPr="004A1ED9">
        <w:rPr>
          <w:lang w:eastAsia="en-US"/>
        </w:rPr>
        <w:t>;</w:t>
      </w:r>
    </w:p>
    <w:p w:rsidR="00AE4383" w:rsidRPr="004A1ED9" w:rsidRDefault="00AE4383" w:rsidP="00916CF1">
      <w:pPr>
        <w:widowControl w:val="0"/>
        <w:spacing w:line="331" w:lineRule="exact"/>
        <w:ind w:left="443"/>
        <w:jc w:val="both"/>
        <w:rPr>
          <w:lang w:eastAsia="en-US"/>
        </w:rPr>
      </w:pPr>
    </w:p>
    <w:p w:rsidR="00AE4383" w:rsidRPr="004A1ED9" w:rsidRDefault="00AE4383" w:rsidP="00916CF1">
      <w:pPr>
        <w:widowControl w:val="0"/>
        <w:numPr>
          <w:ilvl w:val="0"/>
          <w:numId w:val="41"/>
        </w:numPr>
        <w:tabs>
          <w:tab w:val="left" w:pos="780"/>
        </w:tabs>
        <w:spacing w:line="237" w:lineRule="exact"/>
        <w:ind w:left="779" w:hanging="336"/>
        <w:jc w:val="both"/>
        <w:rPr>
          <w:lang w:eastAsia="en-US"/>
        </w:rPr>
      </w:pPr>
      <w:r w:rsidRPr="004A1ED9">
        <w:rPr>
          <w:w w:val="105"/>
          <w:lang w:eastAsia="en-US"/>
        </w:rPr>
        <w:t>ai  sensi</w:t>
      </w:r>
      <w:r w:rsidRPr="004A1ED9">
        <w:rPr>
          <w:spacing w:val="4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del</w:t>
      </w:r>
      <w:r w:rsidRPr="004A1ED9">
        <w:rPr>
          <w:spacing w:val="53"/>
          <w:w w:val="105"/>
          <w:lang w:eastAsia="en-US"/>
        </w:rPr>
        <w:t xml:space="preserve"> </w:t>
      </w:r>
      <w:proofErr w:type="spellStart"/>
      <w:r w:rsidRPr="004A1ED9">
        <w:rPr>
          <w:w w:val="105"/>
          <w:lang w:eastAsia="en-US"/>
        </w:rPr>
        <w:t>D.Lgs</w:t>
      </w:r>
      <w:proofErr w:type="spellEnd"/>
      <w:r w:rsidRPr="004A1ED9">
        <w:rPr>
          <w:w w:val="105"/>
          <w:lang w:eastAsia="en-US"/>
        </w:rPr>
        <w:t xml:space="preserve"> </w:t>
      </w:r>
      <w:r w:rsidRPr="004A1ED9">
        <w:rPr>
          <w:spacing w:val="19"/>
          <w:w w:val="105"/>
          <w:lang w:eastAsia="en-US"/>
        </w:rPr>
        <w:t xml:space="preserve"> </w:t>
      </w:r>
      <w:r w:rsidRPr="004A1ED9">
        <w:rPr>
          <w:spacing w:val="-2"/>
          <w:w w:val="105"/>
          <w:lang w:eastAsia="en-US"/>
        </w:rPr>
        <w:t>196</w:t>
      </w:r>
      <w:r w:rsidRPr="004A1ED9">
        <w:rPr>
          <w:spacing w:val="-3"/>
          <w:w w:val="105"/>
          <w:lang w:eastAsia="en-US"/>
        </w:rPr>
        <w:t>/</w:t>
      </w:r>
      <w:r w:rsidRPr="004A1ED9">
        <w:rPr>
          <w:spacing w:val="-2"/>
          <w:w w:val="105"/>
          <w:lang w:eastAsia="en-US"/>
        </w:rPr>
        <w:t>2003</w:t>
      </w:r>
      <w:r w:rsidRPr="004A1ED9">
        <w:rPr>
          <w:w w:val="105"/>
          <w:lang w:eastAsia="en-US"/>
        </w:rPr>
        <w:t xml:space="preserve"> </w:t>
      </w:r>
      <w:r w:rsidRPr="004A1ED9">
        <w:rPr>
          <w:spacing w:val="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i</w:t>
      </w:r>
      <w:r w:rsidRPr="004A1ED9">
        <w:rPr>
          <w:spacing w:val="50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dati</w:t>
      </w:r>
      <w:r w:rsidRPr="004A1ED9">
        <w:rPr>
          <w:spacing w:val="4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person</w:t>
      </w:r>
      <w:r w:rsidRPr="004A1ED9">
        <w:rPr>
          <w:spacing w:val="25"/>
          <w:w w:val="105"/>
          <w:lang w:eastAsia="en-US"/>
        </w:rPr>
        <w:t>a</w:t>
      </w:r>
      <w:r w:rsidRPr="004A1ED9">
        <w:rPr>
          <w:spacing w:val="35"/>
          <w:w w:val="105"/>
          <w:lang w:eastAsia="en-US"/>
        </w:rPr>
        <w:t>l</w:t>
      </w:r>
      <w:r w:rsidRPr="004A1ED9">
        <w:rPr>
          <w:w w:val="105"/>
          <w:lang w:eastAsia="en-US"/>
        </w:rPr>
        <w:t>i</w:t>
      </w:r>
      <w:r w:rsidRPr="004A1ED9">
        <w:rPr>
          <w:spacing w:val="5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fomiti</w:t>
      </w:r>
      <w:r w:rsidRPr="004A1ED9">
        <w:rPr>
          <w:spacing w:val="5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 xml:space="preserve">dagli </w:t>
      </w:r>
      <w:r w:rsidRPr="004A1ED9">
        <w:rPr>
          <w:spacing w:val="1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 xml:space="preserve">aspiranti </w:t>
      </w:r>
      <w:r w:rsidRPr="004A1ED9">
        <w:rPr>
          <w:spacing w:val="8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saranno</w:t>
      </w:r>
      <w:r w:rsidRPr="004A1ED9">
        <w:rPr>
          <w:spacing w:val="5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 xml:space="preserve">raccolti </w:t>
      </w:r>
      <w:r w:rsidRPr="004A1ED9">
        <w:rPr>
          <w:spacing w:val="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presso</w:t>
      </w:r>
      <w:r w:rsidR="00916CF1" w:rsidRPr="004A1ED9">
        <w:rPr>
          <w:lang w:eastAsia="en-US"/>
        </w:rPr>
        <w:t xml:space="preserve"> </w:t>
      </w:r>
      <w:r w:rsidRPr="004A1ED9">
        <w:rPr>
          <w:w w:val="105"/>
          <w:lang w:eastAsia="en-US"/>
        </w:rPr>
        <w:t>l</w:t>
      </w:r>
      <w:r w:rsidRPr="004A1ED9">
        <w:rPr>
          <w:spacing w:val="-3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'Istituto</w:t>
      </w:r>
      <w:r w:rsidRPr="004A1ED9">
        <w:rPr>
          <w:spacing w:val="1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per</w:t>
      </w:r>
      <w:r w:rsidRPr="004A1ED9">
        <w:rPr>
          <w:spacing w:val="20"/>
          <w:w w:val="105"/>
          <w:lang w:eastAsia="en-US"/>
        </w:rPr>
        <w:t xml:space="preserve"> </w:t>
      </w:r>
      <w:r w:rsidRPr="004A1ED9">
        <w:rPr>
          <w:spacing w:val="11"/>
          <w:w w:val="105"/>
          <w:lang w:eastAsia="en-US"/>
        </w:rPr>
        <w:t>l</w:t>
      </w:r>
      <w:r w:rsidRPr="004A1ED9">
        <w:rPr>
          <w:spacing w:val="7"/>
          <w:w w:val="105"/>
          <w:lang w:eastAsia="en-US"/>
        </w:rPr>
        <w:t>e</w:t>
      </w:r>
      <w:r w:rsidRPr="004A1ED9">
        <w:rPr>
          <w:spacing w:val="-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finalità</w:t>
      </w:r>
      <w:r w:rsidRPr="004A1ED9">
        <w:rPr>
          <w:spacing w:val="1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strettamente</w:t>
      </w:r>
      <w:r w:rsidRPr="004A1ED9">
        <w:rPr>
          <w:spacing w:val="1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connesse</w:t>
      </w:r>
      <w:r w:rsidRPr="004A1ED9">
        <w:rPr>
          <w:spacing w:val="1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alla</w:t>
      </w:r>
      <w:r w:rsidRPr="004A1ED9">
        <w:rPr>
          <w:spacing w:val="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sola</w:t>
      </w:r>
      <w:r w:rsidRPr="004A1ED9">
        <w:rPr>
          <w:spacing w:val="-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gestione</w:t>
      </w:r>
      <w:r w:rsidRPr="004A1ED9">
        <w:rPr>
          <w:spacing w:val="14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della</w:t>
      </w:r>
      <w:r w:rsidRPr="004A1ED9">
        <w:rPr>
          <w:spacing w:val="13"/>
          <w:w w:val="105"/>
          <w:lang w:eastAsia="en-US"/>
        </w:rPr>
        <w:t xml:space="preserve"> </w:t>
      </w:r>
      <w:r w:rsidRPr="004A1ED9">
        <w:rPr>
          <w:spacing w:val="1"/>
          <w:w w:val="105"/>
          <w:lang w:eastAsia="en-US"/>
        </w:rPr>
        <w:t>selezion</w:t>
      </w:r>
      <w:r w:rsidRPr="004A1ED9">
        <w:rPr>
          <w:w w:val="105"/>
          <w:lang w:eastAsia="en-US"/>
        </w:rPr>
        <w:t>e. I</w:t>
      </w:r>
      <w:r w:rsidRPr="004A1ED9">
        <w:rPr>
          <w:spacing w:val="2"/>
          <w:w w:val="105"/>
          <w:lang w:eastAsia="en-US"/>
        </w:rPr>
        <w:t xml:space="preserve"> </w:t>
      </w:r>
      <w:proofErr w:type="spellStart"/>
      <w:r w:rsidRPr="004A1ED9">
        <w:rPr>
          <w:w w:val="105"/>
          <w:lang w:eastAsia="en-US"/>
        </w:rPr>
        <w:t>medesi</w:t>
      </w:r>
      <w:proofErr w:type="spellEnd"/>
      <w:r w:rsidRPr="004A1ED9">
        <w:rPr>
          <w:spacing w:val="-2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mi</w:t>
      </w:r>
      <w:r w:rsidRPr="004A1ED9">
        <w:rPr>
          <w:spacing w:val="10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dati</w:t>
      </w:r>
      <w:r w:rsidRPr="004A1ED9">
        <w:rPr>
          <w:spacing w:val="29"/>
          <w:w w:val="102"/>
          <w:lang w:eastAsia="en-US"/>
        </w:rPr>
        <w:t xml:space="preserve"> </w:t>
      </w:r>
      <w:r w:rsidRPr="004A1ED9">
        <w:rPr>
          <w:w w:val="105"/>
          <w:lang w:eastAsia="en-US"/>
        </w:rPr>
        <w:t>potranno</w:t>
      </w:r>
      <w:r w:rsidRPr="004A1ED9">
        <w:rPr>
          <w:spacing w:val="1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essere</w:t>
      </w:r>
      <w:r w:rsidRPr="004A1ED9">
        <w:rPr>
          <w:spacing w:val="4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co</w:t>
      </w:r>
      <w:r w:rsidRPr="004A1ED9">
        <w:rPr>
          <w:spacing w:val="27"/>
          <w:w w:val="105"/>
          <w:lang w:eastAsia="en-US"/>
        </w:rPr>
        <w:t>m</w:t>
      </w:r>
      <w:r w:rsidRPr="004A1ED9">
        <w:rPr>
          <w:w w:val="105"/>
          <w:lang w:eastAsia="en-US"/>
        </w:rPr>
        <w:t>unicati</w:t>
      </w:r>
      <w:r w:rsidRPr="004A1ED9">
        <w:rPr>
          <w:spacing w:val="18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unicamente</w:t>
      </w:r>
      <w:r w:rsidRPr="004A1ED9">
        <w:rPr>
          <w:spacing w:val="19"/>
          <w:w w:val="105"/>
          <w:lang w:eastAsia="en-US"/>
        </w:rPr>
        <w:t xml:space="preserve"> </w:t>
      </w:r>
      <w:r w:rsidRPr="004A1ED9">
        <w:rPr>
          <w:spacing w:val="4"/>
          <w:w w:val="105"/>
          <w:lang w:eastAsia="en-US"/>
        </w:rPr>
        <w:t>alle</w:t>
      </w:r>
      <w:r w:rsidRPr="004A1ED9">
        <w:rPr>
          <w:spacing w:val="-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amministrazioni</w:t>
      </w:r>
      <w:r w:rsidRPr="004A1ED9">
        <w:rPr>
          <w:spacing w:val="2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pubbliche</w:t>
      </w:r>
      <w:r w:rsidRPr="004A1ED9">
        <w:rPr>
          <w:spacing w:val="1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direttamente</w:t>
      </w:r>
      <w:r w:rsidRPr="004A1ED9">
        <w:rPr>
          <w:spacing w:val="1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interessate</w:t>
      </w:r>
      <w:r w:rsidRPr="004A1ED9">
        <w:rPr>
          <w:spacing w:val="54"/>
          <w:w w:val="104"/>
          <w:lang w:eastAsia="en-US"/>
        </w:rPr>
        <w:t xml:space="preserve"> </w:t>
      </w:r>
      <w:r w:rsidRPr="004A1ED9">
        <w:rPr>
          <w:w w:val="105"/>
          <w:lang w:eastAsia="en-US"/>
        </w:rPr>
        <w:t>a</w:t>
      </w:r>
      <w:r w:rsidRPr="004A1ED9">
        <w:rPr>
          <w:spacing w:val="2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controllare</w:t>
      </w:r>
      <w:r w:rsidRPr="004A1ED9">
        <w:rPr>
          <w:spacing w:val="45"/>
          <w:w w:val="105"/>
          <w:lang w:eastAsia="en-US"/>
        </w:rPr>
        <w:t xml:space="preserve"> </w:t>
      </w:r>
      <w:r w:rsidRPr="004A1ED9">
        <w:rPr>
          <w:spacing w:val="6"/>
          <w:w w:val="105"/>
          <w:lang w:eastAsia="en-US"/>
        </w:rPr>
        <w:t>l</w:t>
      </w:r>
      <w:r w:rsidRPr="004A1ED9">
        <w:rPr>
          <w:spacing w:val="5"/>
          <w:w w:val="105"/>
          <w:lang w:eastAsia="en-US"/>
        </w:rPr>
        <w:t>o</w:t>
      </w:r>
      <w:r w:rsidRPr="004A1ED9">
        <w:rPr>
          <w:spacing w:val="37"/>
          <w:w w:val="105"/>
          <w:lang w:eastAsia="en-US"/>
        </w:rPr>
        <w:t xml:space="preserve"> </w:t>
      </w:r>
      <w:r w:rsidRPr="004A1ED9">
        <w:rPr>
          <w:spacing w:val="1"/>
          <w:w w:val="105"/>
          <w:lang w:eastAsia="en-US"/>
        </w:rPr>
        <w:t>svolgimento</w:t>
      </w:r>
      <w:r w:rsidRPr="004A1ED9">
        <w:rPr>
          <w:spacing w:val="4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della</w:t>
      </w:r>
      <w:r w:rsidRPr="004A1ED9">
        <w:rPr>
          <w:spacing w:val="38"/>
          <w:w w:val="105"/>
          <w:lang w:eastAsia="en-US"/>
        </w:rPr>
        <w:t xml:space="preserve"> </w:t>
      </w:r>
      <w:r w:rsidRPr="004A1ED9">
        <w:rPr>
          <w:spacing w:val="3"/>
          <w:w w:val="105"/>
          <w:lang w:eastAsia="en-US"/>
        </w:rPr>
        <w:t>se</w:t>
      </w:r>
      <w:r w:rsidRPr="004A1ED9">
        <w:rPr>
          <w:spacing w:val="4"/>
          <w:w w:val="105"/>
          <w:lang w:eastAsia="en-US"/>
        </w:rPr>
        <w:t>l</w:t>
      </w:r>
      <w:r w:rsidRPr="004A1ED9">
        <w:rPr>
          <w:spacing w:val="3"/>
          <w:w w:val="105"/>
          <w:lang w:eastAsia="en-US"/>
        </w:rPr>
        <w:t>ezione</w:t>
      </w:r>
      <w:r w:rsidRPr="004A1ED9">
        <w:rPr>
          <w:spacing w:val="3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o</w:t>
      </w:r>
      <w:r w:rsidRPr="004A1ED9">
        <w:rPr>
          <w:spacing w:val="3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</w:t>
      </w:r>
      <w:r w:rsidRPr="004A1ED9">
        <w:rPr>
          <w:spacing w:val="3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verificare</w:t>
      </w:r>
      <w:r w:rsidRPr="004A1ED9">
        <w:rPr>
          <w:spacing w:val="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la</w:t>
      </w:r>
      <w:r w:rsidRPr="004A1ED9">
        <w:rPr>
          <w:spacing w:val="2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posizione</w:t>
      </w:r>
      <w:r w:rsidRPr="004A1ED9">
        <w:rPr>
          <w:spacing w:val="50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g</w:t>
      </w:r>
      <w:r w:rsidRPr="004A1ED9">
        <w:rPr>
          <w:spacing w:val="5"/>
          <w:w w:val="105"/>
          <w:lang w:eastAsia="en-US"/>
        </w:rPr>
        <w:t>i</w:t>
      </w:r>
      <w:r w:rsidRPr="004A1ED9">
        <w:rPr>
          <w:w w:val="105"/>
          <w:lang w:eastAsia="en-US"/>
        </w:rPr>
        <w:t>urid</w:t>
      </w:r>
      <w:r w:rsidRPr="004A1ED9">
        <w:rPr>
          <w:spacing w:val="26"/>
          <w:w w:val="105"/>
          <w:lang w:eastAsia="en-US"/>
        </w:rPr>
        <w:t>i</w:t>
      </w:r>
      <w:r w:rsidRPr="004A1ED9">
        <w:rPr>
          <w:w w:val="105"/>
          <w:lang w:eastAsia="en-US"/>
        </w:rPr>
        <w:t>co</w:t>
      </w:r>
      <w:r w:rsidRPr="004A1ED9">
        <w:rPr>
          <w:spacing w:val="40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economica</w:t>
      </w:r>
      <w:r w:rsidRPr="004A1ED9">
        <w:rPr>
          <w:spacing w:val="78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del</w:t>
      </w:r>
      <w:r w:rsidRPr="004A1ED9">
        <w:rPr>
          <w:spacing w:val="22"/>
          <w:w w:val="105"/>
          <w:lang w:eastAsia="en-US"/>
        </w:rPr>
        <w:t>l</w:t>
      </w:r>
      <w:r w:rsidRPr="004A1ED9">
        <w:rPr>
          <w:spacing w:val="1"/>
          <w:w w:val="105"/>
          <w:lang w:eastAsia="en-US"/>
        </w:rPr>
        <w:t>'</w:t>
      </w:r>
      <w:r w:rsidRPr="004A1ED9">
        <w:rPr>
          <w:w w:val="105"/>
          <w:lang w:eastAsia="en-US"/>
        </w:rPr>
        <w:t>aspirante.</w:t>
      </w:r>
      <w:r w:rsidRPr="004A1ED9">
        <w:rPr>
          <w:spacing w:val="10"/>
          <w:w w:val="105"/>
          <w:lang w:eastAsia="en-US"/>
        </w:rPr>
        <w:t xml:space="preserve"> </w:t>
      </w:r>
      <w:r w:rsidRPr="004A1ED9">
        <w:rPr>
          <w:spacing w:val="2"/>
          <w:w w:val="105"/>
          <w:lang w:eastAsia="en-US"/>
        </w:rPr>
        <w:t>L</w:t>
      </w:r>
      <w:r w:rsidRPr="004A1ED9">
        <w:rPr>
          <w:spacing w:val="1"/>
          <w:w w:val="105"/>
          <w:lang w:eastAsia="en-US"/>
        </w:rPr>
        <w:t>'</w:t>
      </w:r>
      <w:r w:rsidRPr="004A1ED9">
        <w:rPr>
          <w:spacing w:val="2"/>
          <w:w w:val="105"/>
          <w:lang w:eastAsia="en-US"/>
        </w:rPr>
        <w:t>int</w:t>
      </w:r>
      <w:r w:rsidRPr="004A1ED9">
        <w:rPr>
          <w:spacing w:val="1"/>
          <w:w w:val="105"/>
          <w:lang w:eastAsia="en-US"/>
        </w:rPr>
        <w:t>e</w:t>
      </w:r>
      <w:r w:rsidRPr="004A1ED9">
        <w:rPr>
          <w:spacing w:val="2"/>
          <w:w w:val="105"/>
          <w:lang w:eastAsia="en-US"/>
        </w:rPr>
        <w:t>res</w:t>
      </w:r>
      <w:r w:rsidRPr="004A1ED9">
        <w:rPr>
          <w:spacing w:val="1"/>
          <w:w w:val="105"/>
          <w:lang w:eastAsia="en-US"/>
        </w:rPr>
        <w:t>s</w:t>
      </w:r>
      <w:r w:rsidRPr="004A1ED9">
        <w:rPr>
          <w:spacing w:val="2"/>
          <w:w w:val="105"/>
          <w:lang w:eastAsia="en-US"/>
        </w:rPr>
        <w:t>ato</w:t>
      </w:r>
      <w:r w:rsidRPr="004A1ED9">
        <w:rPr>
          <w:spacing w:val="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gode</w:t>
      </w:r>
      <w:r w:rsidRPr="004A1ED9">
        <w:rPr>
          <w:spacing w:val="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dei</w:t>
      </w:r>
      <w:r w:rsidRPr="004A1ED9">
        <w:rPr>
          <w:spacing w:val="17"/>
          <w:w w:val="105"/>
          <w:lang w:eastAsia="en-US"/>
        </w:rPr>
        <w:t xml:space="preserve"> </w:t>
      </w:r>
      <w:r w:rsidRPr="004A1ED9">
        <w:rPr>
          <w:spacing w:val="2"/>
          <w:w w:val="105"/>
          <w:lang w:eastAsia="en-US"/>
        </w:rPr>
        <w:t>diritti</w:t>
      </w:r>
      <w:r w:rsidRPr="004A1ED9">
        <w:rPr>
          <w:spacing w:val="1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di</w:t>
      </w:r>
      <w:r w:rsidRPr="004A1ED9">
        <w:rPr>
          <w:spacing w:val="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cui</w:t>
      </w:r>
      <w:r w:rsidRPr="004A1ED9">
        <w:rPr>
          <w:spacing w:val="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al</w:t>
      </w:r>
      <w:r w:rsidRPr="004A1ED9">
        <w:rPr>
          <w:spacing w:val="1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citato</w:t>
      </w:r>
      <w:r w:rsidRPr="004A1ED9">
        <w:rPr>
          <w:spacing w:val="1"/>
          <w:w w:val="105"/>
          <w:lang w:eastAsia="en-US"/>
        </w:rPr>
        <w:t xml:space="preserve"> </w:t>
      </w:r>
      <w:proofErr w:type="spellStart"/>
      <w:r w:rsidRPr="004A1ED9">
        <w:rPr>
          <w:w w:val="105"/>
          <w:lang w:eastAsia="en-US"/>
        </w:rPr>
        <w:t>D.Lgs</w:t>
      </w:r>
      <w:proofErr w:type="spellEnd"/>
      <w:r w:rsidRPr="004A1ED9">
        <w:rPr>
          <w:spacing w:val="25"/>
          <w:w w:val="105"/>
          <w:lang w:eastAsia="en-US"/>
        </w:rPr>
        <w:t xml:space="preserve"> </w:t>
      </w:r>
      <w:r w:rsidRPr="004A1ED9">
        <w:rPr>
          <w:spacing w:val="-2"/>
          <w:w w:val="105"/>
          <w:lang w:eastAsia="en-US"/>
        </w:rPr>
        <w:t>196/2003</w:t>
      </w:r>
      <w:r w:rsidRPr="004A1ED9">
        <w:rPr>
          <w:spacing w:val="-3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;</w:t>
      </w:r>
    </w:p>
    <w:p w:rsidR="00AE4383" w:rsidRPr="004A1ED9" w:rsidRDefault="00AE4383" w:rsidP="00916CF1">
      <w:pPr>
        <w:widowControl w:val="0"/>
        <w:spacing w:before="8"/>
        <w:jc w:val="both"/>
        <w:rPr>
          <w:lang w:eastAsia="en-US"/>
        </w:rPr>
      </w:pPr>
    </w:p>
    <w:p w:rsidR="00AE4383" w:rsidRPr="004A1ED9" w:rsidRDefault="00AE4383" w:rsidP="00916CF1">
      <w:pPr>
        <w:widowControl w:val="0"/>
        <w:numPr>
          <w:ilvl w:val="0"/>
          <w:numId w:val="40"/>
        </w:numPr>
        <w:tabs>
          <w:tab w:val="left" w:pos="795"/>
        </w:tabs>
        <w:spacing w:line="257" w:lineRule="auto"/>
        <w:ind w:right="635" w:hanging="350"/>
        <w:jc w:val="both"/>
        <w:rPr>
          <w:lang w:eastAsia="en-US"/>
        </w:rPr>
      </w:pPr>
      <w:r w:rsidRPr="004A1ED9">
        <w:rPr>
          <w:w w:val="105"/>
          <w:lang w:eastAsia="en-US"/>
        </w:rPr>
        <w:t>di</w:t>
      </w:r>
      <w:r w:rsidRPr="004A1ED9">
        <w:rPr>
          <w:spacing w:val="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demandare</w:t>
      </w:r>
      <w:r w:rsidRPr="004A1ED9">
        <w:rPr>
          <w:spacing w:val="10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l</w:t>
      </w:r>
      <w:r w:rsidRPr="004A1ED9">
        <w:rPr>
          <w:spacing w:val="-3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'</w:t>
      </w:r>
      <w:r w:rsidRPr="004A1ED9">
        <w:rPr>
          <w:spacing w:val="1"/>
          <w:w w:val="105"/>
          <w:lang w:eastAsia="en-US"/>
        </w:rPr>
        <w:t>i</w:t>
      </w:r>
      <w:r w:rsidRPr="004A1ED9">
        <w:rPr>
          <w:w w:val="105"/>
          <w:lang w:eastAsia="en-US"/>
        </w:rPr>
        <w:t>s</w:t>
      </w:r>
      <w:r w:rsidRPr="004A1ED9">
        <w:rPr>
          <w:spacing w:val="1"/>
          <w:w w:val="105"/>
          <w:lang w:eastAsia="en-US"/>
        </w:rPr>
        <w:t>truttoria</w:t>
      </w:r>
      <w:r w:rsidRPr="004A1ED9">
        <w:rPr>
          <w:spacing w:val="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al</w:t>
      </w:r>
      <w:r w:rsidRPr="004A1ED9">
        <w:rPr>
          <w:spacing w:val="-3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la</w:t>
      </w:r>
      <w:r w:rsidRPr="004A1ED9">
        <w:rPr>
          <w:spacing w:val="-10"/>
          <w:w w:val="105"/>
          <w:lang w:eastAsia="en-US"/>
        </w:rPr>
        <w:t xml:space="preserve"> </w:t>
      </w:r>
      <w:proofErr w:type="spellStart"/>
      <w:r w:rsidRPr="004A1ED9">
        <w:rPr>
          <w:spacing w:val="2"/>
          <w:w w:val="105"/>
          <w:lang w:eastAsia="en-US"/>
        </w:rPr>
        <w:t>D.S.G.A.</w:t>
      </w:r>
      <w:proofErr w:type="spellEnd"/>
      <w:r w:rsidRPr="004A1ED9">
        <w:rPr>
          <w:spacing w:val="-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di</w:t>
      </w:r>
      <w:r w:rsidRPr="004A1ED9">
        <w:rPr>
          <w:spacing w:val="-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questa</w:t>
      </w:r>
      <w:r w:rsidRPr="004A1ED9">
        <w:rPr>
          <w:spacing w:val="-1"/>
          <w:w w:val="105"/>
          <w:lang w:eastAsia="en-US"/>
        </w:rPr>
        <w:t xml:space="preserve"> </w:t>
      </w:r>
      <w:r w:rsidRPr="004A1ED9">
        <w:rPr>
          <w:spacing w:val="2"/>
          <w:w w:val="105"/>
          <w:lang w:eastAsia="en-US"/>
        </w:rPr>
        <w:t>Istituzione</w:t>
      </w:r>
      <w:r w:rsidRPr="004A1ED9">
        <w:rPr>
          <w:spacing w:val="12"/>
          <w:w w:val="105"/>
          <w:lang w:eastAsia="en-US"/>
        </w:rPr>
        <w:t xml:space="preserve"> </w:t>
      </w:r>
      <w:r w:rsidRPr="004A1ED9">
        <w:rPr>
          <w:spacing w:val="1"/>
          <w:w w:val="105"/>
          <w:lang w:eastAsia="en-US"/>
        </w:rPr>
        <w:t>Scolastica</w:t>
      </w:r>
      <w:r w:rsidRPr="004A1ED9">
        <w:rPr>
          <w:w w:val="105"/>
          <w:lang w:eastAsia="en-US"/>
        </w:rPr>
        <w:t>,</w:t>
      </w:r>
      <w:r w:rsidRPr="004A1ED9">
        <w:rPr>
          <w:spacing w:val="-1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Rag.</w:t>
      </w:r>
      <w:r w:rsidRPr="004A1ED9">
        <w:rPr>
          <w:spacing w:val="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Annamaria</w:t>
      </w:r>
      <w:r w:rsidRPr="004A1ED9">
        <w:rPr>
          <w:spacing w:val="30"/>
          <w:w w:val="104"/>
          <w:lang w:eastAsia="en-US"/>
        </w:rPr>
        <w:t xml:space="preserve"> </w:t>
      </w:r>
      <w:proofErr w:type="spellStart"/>
      <w:r w:rsidRPr="004A1ED9">
        <w:rPr>
          <w:spacing w:val="2"/>
          <w:w w:val="105"/>
          <w:lang w:eastAsia="en-US"/>
        </w:rPr>
        <w:t>Mingione</w:t>
      </w:r>
      <w:proofErr w:type="spellEnd"/>
      <w:r w:rsidRPr="004A1ED9">
        <w:rPr>
          <w:spacing w:val="1"/>
          <w:w w:val="105"/>
          <w:lang w:eastAsia="en-US"/>
        </w:rPr>
        <w:t>,</w:t>
      </w:r>
      <w:r w:rsidRPr="004A1ED9">
        <w:rPr>
          <w:spacing w:val="48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per</w:t>
      </w:r>
      <w:r w:rsidRPr="004A1ED9">
        <w:rPr>
          <w:spacing w:val="1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ciò</w:t>
      </w:r>
      <w:r w:rsidRPr="004A1ED9">
        <w:rPr>
          <w:spacing w:val="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che</w:t>
      </w:r>
      <w:r w:rsidRPr="004A1ED9">
        <w:rPr>
          <w:spacing w:val="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attiene</w:t>
      </w:r>
      <w:r w:rsidRPr="004A1ED9">
        <w:rPr>
          <w:spacing w:val="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alla</w:t>
      </w:r>
      <w:r w:rsidRPr="004A1ED9">
        <w:rPr>
          <w:spacing w:val="-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predisposizione</w:t>
      </w:r>
      <w:r w:rsidRPr="004A1ED9">
        <w:rPr>
          <w:spacing w:val="3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della</w:t>
      </w:r>
      <w:r w:rsidRPr="004A1ED9">
        <w:rPr>
          <w:spacing w:val="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documentazione</w:t>
      </w:r>
      <w:r w:rsidRPr="004A1ED9">
        <w:rPr>
          <w:spacing w:val="1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amministrativa</w:t>
      </w:r>
      <w:r w:rsidRPr="004A1ED9">
        <w:rPr>
          <w:spacing w:val="1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e</w:t>
      </w:r>
      <w:r w:rsidRPr="004A1ED9">
        <w:rPr>
          <w:spacing w:val="23"/>
          <w:w w:val="105"/>
          <w:lang w:eastAsia="en-US"/>
        </w:rPr>
        <w:t xml:space="preserve"> </w:t>
      </w:r>
      <w:r w:rsidRPr="004A1ED9">
        <w:rPr>
          <w:spacing w:val="1"/>
          <w:w w:val="105"/>
          <w:lang w:eastAsia="en-US"/>
        </w:rPr>
        <w:t>contabile</w:t>
      </w:r>
      <w:r w:rsidRPr="004A1ED9">
        <w:rPr>
          <w:w w:val="105"/>
          <w:lang w:eastAsia="en-US"/>
        </w:rPr>
        <w:t>;</w:t>
      </w:r>
    </w:p>
    <w:p w:rsidR="00AE4383" w:rsidRPr="004A1ED9" w:rsidRDefault="00AE4383" w:rsidP="008C2748">
      <w:pPr>
        <w:widowControl w:val="0"/>
        <w:spacing w:line="242" w:lineRule="auto"/>
        <w:jc w:val="both"/>
        <w:rPr>
          <w:lang w:eastAsia="en-US"/>
        </w:rPr>
        <w:sectPr w:rsidR="00AE4383" w:rsidRPr="004A1ED9">
          <w:pgSz w:w="11570" w:h="16490"/>
          <w:pgMar w:top="1560" w:right="540" w:bottom="280" w:left="1020" w:header="720" w:footer="720" w:gutter="0"/>
          <w:cols w:space="720"/>
        </w:sectPr>
      </w:pPr>
    </w:p>
    <w:p w:rsidR="008C2748" w:rsidRPr="004A1ED9" w:rsidRDefault="008C2748" w:rsidP="008C2748">
      <w:pPr>
        <w:widowControl w:val="0"/>
        <w:spacing w:before="1"/>
        <w:rPr>
          <w:lang w:eastAsia="en-US"/>
        </w:rPr>
      </w:pPr>
    </w:p>
    <w:p w:rsidR="008C2748" w:rsidRPr="004A1ED9" w:rsidRDefault="008C2748" w:rsidP="00916CF1">
      <w:pPr>
        <w:widowControl w:val="0"/>
        <w:numPr>
          <w:ilvl w:val="0"/>
          <w:numId w:val="40"/>
        </w:numPr>
        <w:tabs>
          <w:tab w:val="left" w:pos="799"/>
        </w:tabs>
        <w:spacing w:line="249" w:lineRule="auto"/>
        <w:ind w:left="808" w:right="104"/>
        <w:jc w:val="both"/>
        <w:rPr>
          <w:lang w:eastAsia="en-US"/>
        </w:rPr>
      </w:pPr>
      <w:r w:rsidRPr="004A1ED9">
        <w:rPr>
          <w:w w:val="105"/>
          <w:lang w:eastAsia="en-US"/>
        </w:rPr>
        <w:t>di</w:t>
      </w:r>
      <w:r w:rsidRPr="004A1ED9">
        <w:rPr>
          <w:spacing w:val="3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pubblicare</w:t>
      </w:r>
      <w:r w:rsidRPr="004A1ED9">
        <w:rPr>
          <w:spacing w:val="1"/>
          <w:w w:val="105"/>
          <w:lang w:eastAsia="en-US"/>
        </w:rPr>
        <w:t xml:space="preserve"> </w:t>
      </w:r>
      <w:r w:rsidRPr="004A1ED9">
        <w:rPr>
          <w:spacing w:val="7"/>
          <w:w w:val="105"/>
          <w:lang w:eastAsia="en-US"/>
        </w:rPr>
        <w:t>l</w:t>
      </w:r>
      <w:r w:rsidRPr="004A1ED9">
        <w:rPr>
          <w:spacing w:val="4"/>
          <w:w w:val="105"/>
          <w:lang w:eastAsia="en-US"/>
        </w:rPr>
        <w:t>a</w:t>
      </w:r>
      <w:r w:rsidRPr="004A1ED9">
        <w:rPr>
          <w:spacing w:val="24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presente</w:t>
      </w:r>
      <w:r w:rsidRPr="004A1ED9">
        <w:rPr>
          <w:spacing w:val="54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Determina</w:t>
      </w:r>
      <w:r w:rsidRPr="004A1ED9">
        <w:rPr>
          <w:spacing w:val="50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con</w:t>
      </w:r>
      <w:r w:rsidRPr="004A1ED9">
        <w:rPr>
          <w:spacing w:val="54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l</w:t>
      </w:r>
      <w:r w:rsidRPr="004A1ED9">
        <w:rPr>
          <w:spacing w:val="-38"/>
          <w:w w:val="105"/>
          <w:lang w:eastAsia="en-US"/>
        </w:rPr>
        <w:t xml:space="preserve"> </w:t>
      </w:r>
      <w:r w:rsidRPr="004A1ED9">
        <w:rPr>
          <w:spacing w:val="1"/>
          <w:w w:val="105"/>
          <w:lang w:eastAsia="en-US"/>
        </w:rPr>
        <w:t>'</w:t>
      </w:r>
      <w:r w:rsidRPr="004A1ED9">
        <w:rPr>
          <w:spacing w:val="3"/>
          <w:w w:val="105"/>
          <w:lang w:eastAsia="en-US"/>
        </w:rPr>
        <w:t>Avviso</w:t>
      </w:r>
      <w:r w:rsidRPr="004A1ED9">
        <w:rPr>
          <w:spacing w:val="2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di</w:t>
      </w:r>
      <w:r w:rsidRPr="004A1ED9">
        <w:rPr>
          <w:spacing w:val="3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selezione</w:t>
      </w:r>
      <w:r w:rsidRPr="004A1ED9">
        <w:rPr>
          <w:spacing w:val="3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e</w:t>
      </w:r>
      <w:r w:rsidRPr="004A1ED9">
        <w:rPr>
          <w:spacing w:val="3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con</w:t>
      </w:r>
      <w:r w:rsidRPr="004A1ED9">
        <w:rPr>
          <w:spacing w:val="3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allegati</w:t>
      </w:r>
      <w:r w:rsidRPr="004A1ED9">
        <w:rPr>
          <w:spacing w:val="4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la</w:t>
      </w:r>
      <w:r w:rsidRPr="004A1ED9">
        <w:rPr>
          <w:spacing w:val="2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Domanda</w:t>
      </w:r>
      <w:r w:rsidRPr="004A1ED9">
        <w:rPr>
          <w:spacing w:val="4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di</w:t>
      </w:r>
      <w:r w:rsidRPr="004A1ED9">
        <w:rPr>
          <w:spacing w:val="24"/>
          <w:w w:val="107"/>
          <w:lang w:eastAsia="en-US"/>
        </w:rPr>
        <w:t xml:space="preserve"> </w:t>
      </w:r>
      <w:r w:rsidRPr="004A1ED9">
        <w:rPr>
          <w:w w:val="105"/>
          <w:lang w:eastAsia="en-US"/>
        </w:rPr>
        <w:t>partecipazione</w:t>
      </w:r>
      <w:r w:rsidRPr="004A1ED9">
        <w:rPr>
          <w:spacing w:val="29"/>
          <w:w w:val="105"/>
          <w:lang w:eastAsia="en-US"/>
        </w:rPr>
        <w:t xml:space="preserve"> </w:t>
      </w:r>
      <w:r w:rsidRPr="004A1ED9">
        <w:rPr>
          <w:i/>
          <w:spacing w:val="1"/>
          <w:w w:val="105"/>
          <w:lang w:eastAsia="en-US"/>
        </w:rPr>
        <w:t>(Allegato</w:t>
      </w:r>
      <w:r w:rsidRPr="004A1ED9">
        <w:rPr>
          <w:i/>
          <w:spacing w:val="-9"/>
          <w:w w:val="105"/>
          <w:lang w:eastAsia="en-US"/>
        </w:rPr>
        <w:t xml:space="preserve"> </w:t>
      </w:r>
      <w:r w:rsidRPr="004A1ED9">
        <w:rPr>
          <w:i/>
          <w:w w:val="105"/>
          <w:lang w:eastAsia="en-US"/>
        </w:rPr>
        <w:t>A)</w:t>
      </w:r>
      <w:r w:rsidRPr="004A1ED9">
        <w:rPr>
          <w:i/>
          <w:spacing w:val="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e</w:t>
      </w:r>
      <w:r w:rsidRPr="004A1ED9">
        <w:rPr>
          <w:spacing w:val="-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la</w:t>
      </w:r>
      <w:r w:rsidRPr="004A1ED9">
        <w:rPr>
          <w:spacing w:val="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Scheda</w:t>
      </w:r>
      <w:r w:rsidRPr="004A1ED9">
        <w:rPr>
          <w:spacing w:val="-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di</w:t>
      </w:r>
      <w:r w:rsidRPr="004A1ED9">
        <w:rPr>
          <w:spacing w:val="3"/>
          <w:w w:val="105"/>
          <w:lang w:eastAsia="en-US"/>
        </w:rPr>
        <w:t xml:space="preserve"> </w:t>
      </w:r>
      <w:r w:rsidRPr="004A1ED9">
        <w:rPr>
          <w:spacing w:val="1"/>
          <w:w w:val="105"/>
          <w:lang w:eastAsia="en-US"/>
        </w:rPr>
        <w:t>autovalutazione</w:t>
      </w:r>
      <w:r w:rsidRPr="004A1ED9">
        <w:rPr>
          <w:spacing w:val="14"/>
          <w:w w:val="105"/>
          <w:lang w:eastAsia="en-US"/>
        </w:rPr>
        <w:t xml:space="preserve"> </w:t>
      </w:r>
      <w:r w:rsidRPr="004A1ED9">
        <w:rPr>
          <w:i/>
          <w:w w:val="105"/>
          <w:lang w:eastAsia="en-US"/>
        </w:rPr>
        <w:t>(Allegato</w:t>
      </w:r>
      <w:r w:rsidRPr="004A1ED9">
        <w:rPr>
          <w:i/>
          <w:spacing w:val="-2"/>
          <w:w w:val="105"/>
          <w:lang w:eastAsia="en-US"/>
        </w:rPr>
        <w:t xml:space="preserve"> </w:t>
      </w:r>
      <w:r w:rsidRPr="004A1ED9">
        <w:rPr>
          <w:i/>
          <w:spacing w:val="7"/>
          <w:w w:val="105"/>
          <w:lang w:eastAsia="en-US"/>
        </w:rPr>
        <w:t>B)</w:t>
      </w:r>
      <w:r w:rsidRPr="004A1ED9">
        <w:rPr>
          <w:i/>
          <w:spacing w:val="6"/>
          <w:w w:val="105"/>
          <w:lang w:eastAsia="en-US"/>
        </w:rPr>
        <w:t>,</w:t>
      </w:r>
      <w:r w:rsidRPr="004A1ED9">
        <w:rPr>
          <w:i/>
          <w:spacing w:val="-18"/>
          <w:w w:val="105"/>
          <w:lang w:eastAsia="en-US"/>
        </w:rPr>
        <w:t xml:space="preserve"> </w:t>
      </w:r>
      <w:proofErr w:type="spellStart"/>
      <w:r w:rsidRPr="004A1ED9">
        <w:rPr>
          <w:spacing w:val="2"/>
          <w:w w:val="105"/>
          <w:lang w:eastAsia="en-US"/>
        </w:rPr>
        <w:t>all</w:t>
      </w:r>
      <w:proofErr w:type="spellEnd"/>
      <w:r w:rsidRPr="004A1ED9">
        <w:rPr>
          <w:spacing w:val="-34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'Albo</w:t>
      </w:r>
      <w:r w:rsidRPr="004A1ED9">
        <w:rPr>
          <w:spacing w:val="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e</w:t>
      </w:r>
      <w:r w:rsidRPr="004A1ED9">
        <w:rPr>
          <w:spacing w:val="-3"/>
          <w:w w:val="105"/>
          <w:lang w:eastAsia="en-US"/>
        </w:rPr>
        <w:t xml:space="preserve"> </w:t>
      </w:r>
      <w:r w:rsidRPr="004A1ED9">
        <w:rPr>
          <w:spacing w:val="-2"/>
          <w:w w:val="105"/>
          <w:lang w:eastAsia="en-US"/>
        </w:rPr>
        <w:t>s</w:t>
      </w:r>
      <w:r w:rsidRPr="004A1ED9">
        <w:rPr>
          <w:spacing w:val="-3"/>
          <w:w w:val="105"/>
          <w:lang w:eastAsia="en-US"/>
        </w:rPr>
        <w:t>ul</w:t>
      </w:r>
      <w:r w:rsidRPr="004A1ED9">
        <w:rPr>
          <w:spacing w:val="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sito</w:t>
      </w:r>
      <w:r w:rsidRPr="004A1ED9">
        <w:rPr>
          <w:spacing w:val="-8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web</w:t>
      </w:r>
      <w:r w:rsidRPr="004A1ED9">
        <w:rPr>
          <w:spacing w:val="32"/>
          <w:w w:val="104"/>
          <w:lang w:eastAsia="en-US"/>
        </w:rPr>
        <w:t xml:space="preserve"> </w:t>
      </w:r>
      <w:r w:rsidRPr="004A1ED9">
        <w:rPr>
          <w:spacing w:val="1"/>
          <w:w w:val="105"/>
          <w:lang w:eastAsia="en-US"/>
        </w:rPr>
        <w:t>dell</w:t>
      </w:r>
      <w:r w:rsidRPr="004A1ED9">
        <w:rPr>
          <w:w w:val="105"/>
          <w:lang w:eastAsia="en-US"/>
        </w:rPr>
        <w:t>'</w:t>
      </w:r>
      <w:r w:rsidRPr="004A1ED9">
        <w:rPr>
          <w:spacing w:val="1"/>
          <w:w w:val="105"/>
          <w:lang w:eastAsia="en-US"/>
        </w:rPr>
        <w:t>Istituzione</w:t>
      </w:r>
      <w:r w:rsidRPr="004A1ED9">
        <w:rPr>
          <w:spacing w:val="1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Scolastica</w:t>
      </w:r>
      <w:r w:rsidRPr="004A1ED9">
        <w:rPr>
          <w:spacing w:val="2"/>
          <w:w w:val="105"/>
          <w:lang w:eastAsia="en-US"/>
        </w:rPr>
        <w:t xml:space="preserve"> </w:t>
      </w:r>
      <w:r w:rsidRPr="004A1ED9">
        <w:rPr>
          <w:spacing w:val="-2"/>
          <w:w w:val="105"/>
          <w:u w:val="single" w:color="000000"/>
          <w:lang w:eastAsia="en-US"/>
        </w:rPr>
        <w:t>(www</w:t>
      </w:r>
      <w:r w:rsidRPr="004A1ED9">
        <w:rPr>
          <w:spacing w:val="-41"/>
          <w:w w:val="105"/>
          <w:u w:val="single" w:color="000000"/>
          <w:lang w:eastAsia="en-US"/>
        </w:rPr>
        <w:t xml:space="preserve"> </w:t>
      </w:r>
      <w:r w:rsidRPr="004A1ED9">
        <w:rPr>
          <w:spacing w:val="-2"/>
          <w:w w:val="105"/>
          <w:u w:val="single" w:color="000000"/>
          <w:lang w:eastAsia="en-US"/>
        </w:rPr>
        <w:t>.i</w:t>
      </w:r>
      <w:r w:rsidRPr="004A1ED9">
        <w:rPr>
          <w:spacing w:val="-42"/>
          <w:w w:val="105"/>
          <w:u w:val="single" w:color="000000"/>
          <w:lang w:eastAsia="en-US"/>
        </w:rPr>
        <w:t xml:space="preserve"> </w:t>
      </w:r>
      <w:proofErr w:type="spellStart"/>
      <w:r w:rsidRPr="004A1ED9">
        <w:rPr>
          <w:w w:val="105"/>
          <w:u w:val="single" w:color="000000"/>
          <w:lang w:eastAsia="en-US"/>
        </w:rPr>
        <w:t>stit</w:t>
      </w:r>
      <w:proofErr w:type="spellEnd"/>
      <w:r w:rsidRPr="004A1ED9">
        <w:rPr>
          <w:spacing w:val="-37"/>
          <w:w w:val="105"/>
          <w:u w:val="single" w:color="000000"/>
          <w:lang w:eastAsia="en-US"/>
        </w:rPr>
        <w:t xml:space="preserve"> </w:t>
      </w:r>
      <w:proofErr w:type="spellStart"/>
      <w:r w:rsidRPr="004A1ED9">
        <w:rPr>
          <w:w w:val="105"/>
          <w:u w:val="single" w:color="000000"/>
          <w:lang w:eastAsia="en-US"/>
        </w:rPr>
        <w:t>utono</w:t>
      </w:r>
      <w:proofErr w:type="spellEnd"/>
      <w:r w:rsidRPr="004A1ED9">
        <w:rPr>
          <w:spacing w:val="-42"/>
          <w:w w:val="105"/>
          <w:u w:val="single" w:color="000000"/>
          <w:lang w:eastAsia="en-US"/>
        </w:rPr>
        <w:t xml:space="preserve"> </w:t>
      </w:r>
      <w:r w:rsidRPr="004A1ED9">
        <w:rPr>
          <w:w w:val="105"/>
          <w:u w:val="single" w:color="000000"/>
          <w:lang w:eastAsia="en-US"/>
        </w:rPr>
        <w:t>ve</w:t>
      </w:r>
      <w:r w:rsidRPr="004A1ED9">
        <w:rPr>
          <w:spacing w:val="-42"/>
          <w:w w:val="105"/>
          <w:u w:val="single" w:color="000000"/>
          <w:lang w:eastAsia="en-US"/>
        </w:rPr>
        <w:t xml:space="preserve"> </w:t>
      </w:r>
      <w:proofErr w:type="spellStart"/>
      <w:r w:rsidRPr="004A1ED9">
        <w:rPr>
          <w:w w:val="105"/>
          <w:u w:val="single" w:color="000000"/>
          <w:lang w:eastAsia="en-US"/>
        </w:rPr>
        <w:t>lli.it</w:t>
      </w:r>
      <w:proofErr w:type="spellEnd"/>
      <w:r w:rsidRPr="004A1ED9">
        <w:rPr>
          <w:w w:val="105"/>
          <w:lang w:eastAsia="en-US"/>
        </w:rPr>
        <w:t>)</w:t>
      </w:r>
      <w:r w:rsidRPr="004A1ED9">
        <w:rPr>
          <w:spacing w:val="-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nella</w:t>
      </w:r>
      <w:r w:rsidRPr="004A1ED9">
        <w:rPr>
          <w:spacing w:val="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sezione</w:t>
      </w:r>
      <w:r w:rsidRPr="004A1ED9">
        <w:rPr>
          <w:spacing w:val="-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Amministrazione</w:t>
      </w:r>
      <w:r w:rsidRPr="004A1ED9">
        <w:rPr>
          <w:spacing w:val="2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Trasparente.</w:t>
      </w:r>
    </w:p>
    <w:p w:rsidR="008C2748" w:rsidRPr="004A1ED9" w:rsidRDefault="008C2748" w:rsidP="00916CF1">
      <w:pPr>
        <w:widowControl w:val="0"/>
        <w:spacing w:before="11"/>
        <w:jc w:val="both"/>
        <w:rPr>
          <w:lang w:eastAsia="en-US"/>
        </w:rPr>
      </w:pPr>
    </w:p>
    <w:p w:rsidR="008C2748" w:rsidRPr="004A1ED9" w:rsidRDefault="008C2748" w:rsidP="00916CF1">
      <w:pPr>
        <w:widowControl w:val="0"/>
        <w:spacing w:line="255" w:lineRule="auto"/>
        <w:ind w:left="107" w:right="110"/>
        <w:jc w:val="both"/>
        <w:rPr>
          <w:lang w:eastAsia="en-US"/>
        </w:rPr>
      </w:pPr>
      <w:r w:rsidRPr="004A1ED9">
        <w:rPr>
          <w:w w:val="105"/>
          <w:lang w:eastAsia="en-US"/>
        </w:rPr>
        <w:t>Per</w:t>
      </w:r>
      <w:r w:rsidRPr="004A1ED9">
        <w:rPr>
          <w:spacing w:val="10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l</w:t>
      </w:r>
      <w:r w:rsidRPr="004A1ED9">
        <w:rPr>
          <w:spacing w:val="-35"/>
          <w:w w:val="105"/>
          <w:lang w:eastAsia="en-US"/>
        </w:rPr>
        <w:t xml:space="preserve"> </w:t>
      </w:r>
      <w:r w:rsidRPr="004A1ED9">
        <w:rPr>
          <w:spacing w:val="-1"/>
          <w:w w:val="105"/>
          <w:lang w:eastAsia="en-US"/>
        </w:rPr>
        <w:t>'obbligo</w:t>
      </w:r>
      <w:r w:rsidRPr="004A1ED9">
        <w:rPr>
          <w:spacing w:val="1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della</w:t>
      </w:r>
      <w:r w:rsidRPr="004A1ED9">
        <w:rPr>
          <w:spacing w:val="1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trasparenza</w:t>
      </w:r>
      <w:r w:rsidRPr="004A1ED9">
        <w:rPr>
          <w:spacing w:val="1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e</w:t>
      </w:r>
      <w:r w:rsidRPr="004A1ED9">
        <w:rPr>
          <w:spacing w:val="-1"/>
          <w:w w:val="105"/>
          <w:lang w:eastAsia="en-US"/>
        </w:rPr>
        <w:t xml:space="preserve"> </w:t>
      </w:r>
      <w:r w:rsidRPr="004A1ED9">
        <w:rPr>
          <w:spacing w:val="4"/>
          <w:w w:val="105"/>
          <w:lang w:eastAsia="en-US"/>
        </w:rPr>
        <w:t>dell</w:t>
      </w:r>
      <w:r w:rsidRPr="004A1ED9">
        <w:rPr>
          <w:spacing w:val="3"/>
          <w:w w:val="105"/>
          <w:lang w:eastAsia="en-US"/>
        </w:rPr>
        <w:t>a</w:t>
      </w:r>
      <w:r w:rsidRPr="004A1ED9">
        <w:rPr>
          <w:spacing w:val="-8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massima</w:t>
      </w:r>
      <w:r w:rsidRPr="004A1ED9">
        <w:rPr>
          <w:spacing w:val="18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divulgazione</w:t>
      </w:r>
      <w:r w:rsidRPr="004A1ED9">
        <w:rPr>
          <w:spacing w:val="-3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,</w:t>
      </w:r>
      <w:r w:rsidRPr="004A1ED9">
        <w:rPr>
          <w:spacing w:val="-1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tutti</w:t>
      </w:r>
      <w:r w:rsidRPr="004A1ED9">
        <w:rPr>
          <w:spacing w:val="9"/>
          <w:w w:val="105"/>
          <w:lang w:eastAsia="en-US"/>
        </w:rPr>
        <w:t xml:space="preserve"> </w:t>
      </w:r>
      <w:r w:rsidRPr="004A1ED9">
        <w:rPr>
          <w:spacing w:val="-1"/>
          <w:w w:val="105"/>
          <w:lang w:eastAsia="en-US"/>
        </w:rPr>
        <w:t>gli</w:t>
      </w:r>
      <w:r w:rsidRPr="004A1ED9">
        <w:rPr>
          <w:spacing w:val="-2"/>
          <w:w w:val="105"/>
          <w:lang w:eastAsia="en-US"/>
        </w:rPr>
        <w:t xml:space="preserve"> </w:t>
      </w:r>
      <w:r w:rsidRPr="004A1ED9">
        <w:rPr>
          <w:spacing w:val="1"/>
          <w:w w:val="105"/>
          <w:lang w:eastAsia="en-US"/>
        </w:rPr>
        <w:t>elementi</w:t>
      </w:r>
      <w:r w:rsidRPr="004A1ED9">
        <w:rPr>
          <w:spacing w:val="1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di</w:t>
      </w:r>
      <w:r w:rsidRPr="004A1ED9">
        <w:rPr>
          <w:spacing w:val="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interesse</w:t>
      </w:r>
      <w:r w:rsidRPr="004A1ED9">
        <w:rPr>
          <w:spacing w:val="1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comunitario</w:t>
      </w:r>
      <w:r w:rsidRPr="004A1ED9">
        <w:rPr>
          <w:spacing w:val="3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relativi</w:t>
      </w:r>
      <w:r w:rsidRPr="004A1ED9">
        <w:rPr>
          <w:spacing w:val="3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allo</w:t>
      </w:r>
      <w:r w:rsidRPr="004A1ED9">
        <w:rPr>
          <w:spacing w:val="1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sviluppo</w:t>
      </w:r>
      <w:r w:rsidRPr="004A1ED9">
        <w:rPr>
          <w:spacing w:val="2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del</w:t>
      </w:r>
      <w:r w:rsidRPr="004A1ED9">
        <w:rPr>
          <w:spacing w:val="20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progetto</w:t>
      </w:r>
      <w:r w:rsidRPr="004A1ED9">
        <w:rPr>
          <w:spacing w:val="4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in</w:t>
      </w:r>
      <w:r w:rsidRPr="004A1ED9">
        <w:rPr>
          <w:spacing w:val="18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parola</w:t>
      </w:r>
      <w:r w:rsidRPr="004A1ED9">
        <w:rPr>
          <w:spacing w:val="31"/>
          <w:w w:val="105"/>
          <w:lang w:eastAsia="en-US"/>
        </w:rPr>
        <w:t xml:space="preserve"> </w:t>
      </w:r>
      <w:r w:rsidRPr="004A1ED9">
        <w:rPr>
          <w:spacing w:val="1"/>
          <w:w w:val="105"/>
          <w:lang w:eastAsia="en-US"/>
        </w:rPr>
        <w:t>(Avvi</w:t>
      </w:r>
      <w:r w:rsidRPr="004A1ED9">
        <w:rPr>
          <w:w w:val="105"/>
          <w:lang w:eastAsia="en-US"/>
        </w:rPr>
        <w:t>s</w:t>
      </w:r>
      <w:r w:rsidRPr="004A1ED9">
        <w:rPr>
          <w:spacing w:val="1"/>
          <w:w w:val="105"/>
          <w:lang w:eastAsia="en-US"/>
        </w:rPr>
        <w:t>i</w:t>
      </w:r>
      <w:r w:rsidRPr="004A1ED9">
        <w:rPr>
          <w:w w:val="105"/>
          <w:lang w:eastAsia="en-US"/>
        </w:rPr>
        <w:t>,</w:t>
      </w:r>
      <w:r w:rsidRPr="004A1ED9">
        <w:rPr>
          <w:spacing w:val="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bandi</w:t>
      </w:r>
      <w:r w:rsidRPr="004A1ED9">
        <w:rPr>
          <w:spacing w:val="-24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,</w:t>
      </w:r>
      <w:r w:rsidRPr="004A1ED9">
        <w:rPr>
          <w:spacing w:val="10"/>
          <w:w w:val="105"/>
          <w:lang w:eastAsia="en-US"/>
        </w:rPr>
        <w:t xml:space="preserve"> </w:t>
      </w:r>
      <w:r w:rsidRPr="004A1ED9">
        <w:rPr>
          <w:spacing w:val="-1"/>
          <w:w w:val="105"/>
          <w:lang w:eastAsia="en-US"/>
        </w:rPr>
        <w:t>ecc..</w:t>
      </w:r>
      <w:r w:rsidRPr="004A1ED9">
        <w:rPr>
          <w:spacing w:val="-2"/>
          <w:w w:val="105"/>
          <w:lang w:eastAsia="en-US"/>
        </w:rPr>
        <w:t>)</w:t>
      </w:r>
      <w:r w:rsidRPr="004A1ED9">
        <w:rPr>
          <w:spacing w:val="1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saranno</w:t>
      </w:r>
      <w:r w:rsidRPr="004A1ED9">
        <w:rPr>
          <w:spacing w:val="20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tempestivamente</w:t>
      </w:r>
      <w:r w:rsidRPr="004A1ED9">
        <w:rPr>
          <w:spacing w:val="4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pubblicati</w:t>
      </w:r>
      <w:r w:rsidRPr="004A1ED9">
        <w:rPr>
          <w:spacing w:val="38"/>
          <w:w w:val="103"/>
          <w:lang w:eastAsia="en-US"/>
        </w:rPr>
        <w:t xml:space="preserve"> </w:t>
      </w:r>
      <w:r w:rsidRPr="004A1ED9">
        <w:rPr>
          <w:spacing w:val="2"/>
          <w:w w:val="105"/>
          <w:lang w:eastAsia="en-US"/>
        </w:rPr>
        <w:t>su</w:t>
      </w:r>
      <w:r w:rsidRPr="004A1ED9">
        <w:rPr>
          <w:spacing w:val="3"/>
          <w:w w:val="105"/>
          <w:lang w:eastAsia="en-US"/>
        </w:rPr>
        <w:t>l</w:t>
      </w:r>
      <w:r w:rsidRPr="004A1ED9">
        <w:rPr>
          <w:spacing w:val="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sito</w:t>
      </w:r>
      <w:r w:rsidRPr="004A1ED9">
        <w:rPr>
          <w:spacing w:val="-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web</w:t>
      </w:r>
      <w:r w:rsidRPr="004A1ED9">
        <w:rPr>
          <w:spacing w:val="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del</w:t>
      </w:r>
      <w:r w:rsidRPr="004A1ED9">
        <w:rPr>
          <w:spacing w:val="22"/>
          <w:w w:val="105"/>
          <w:lang w:eastAsia="en-US"/>
        </w:rPr>
        <w:t>l</w:t>
      </w:r>
      <w:r w:rsidRPr="004A1ED9">
        <w:rPr>
          <w:spacing w:val="4"/>
          <w:w w:val="105"/>
          <w:lang w:eastAsia="en-US"/>
        </w:rPr>
        <w:t>'</w:t>
      </w:r>
      <w:r w:rsidRPr="004A1ED9">
        <w:rPr>
          <w:w w:val="105"/>
          <w:lang w:eastAsia="en-US"/>
        </w:rPr>
        <w:t>Istituzione</w:t>
      </w:r>
      <w:r w:rsidRPr="004A1ED9">
        <w:rPr>
          <w:spacing w:val="16"/>
          <w:w w:val="105"/>
          <w:lang w:eastAsia="en-US"/>
        </w:rPr>
        <w:t xml:space="preserve"> </w:t>
      </w:r>
      <w:r w:rsidRPr="004A1ED9">
        <w:rPr>
          <w:spacing w:val="1"/>
          <w:w w:val="105"/>
          <w:lang w:eastAsia="en-US"/>
        </w:rPr>
        <w:t>Scolastica</w:t>
      </w:r>
      <w:r w:rsidRPr="004A1ED9">
        <w:rPr>
          <w:spacing w:val="2"/>
          <w:w w:val="105"/>
          <w:lang w:eastAsia="en-US"/>
        </w:rPr>
        <w:t xml:space="preserve"> </w:t>
      </w:r>
      <w:proofErr w:type="spellStart"/>
      <w:r w:rsidRPr="004A1ED9">
        <w:rPr>
          <w:w w:val="105"/>
          <w:lang w:eastAsia="en-US"/>
        </w:rPr>
        <w:t>all</w:t>
      </w:r>
      <w:proofErr w:type="spellEnd"/>
      <w:r w:rsidRPr="004A1ED9">
        <w:rPr>
          <w:spacing w:val="-3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'</w:t>
      </w:r>
      <w:r w:rsidRPr="004A1ED9">
        <w:rPr>
          <w:spacing w:val="1"/>
          <w:w w:val="105"/>
          <w:lang w:eastAsia="en-US"/>
        </w:rPr>
        <w:t>indirizzo</w:t>
      </w:r>
      <w:r w:rsidRPr="004A1ED9">
        <w:rPr>
          <w:spacing w:val="8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www.isti</w:t>
      </w:r>
      <w:r w:rsidRPr="004A1ED9">
        <w:rPr>
          <w:spacing w:val="24"/>
          <w:w w:val="105"/>
          <w:lang w:eastAsia="en-US"/>
        </w:rPr>
        <w:t>t</w:t>
      </w:r>
      <w:r w:rsidRPr="004A1ED9">
        <w:rPr>
          <w:w w:val="105"/>
          <w:lang w:eastAsia="en-US"/>
        </w:rPr>
        <w:t>uto</w:t>
      </w:r>
      <w:r w:rsidRPr="004A1ED9">
        <w:rPr>
          <w:spacing w:val="10"/>
          <w:w w:val="105"/>
          <w:lang w:eastAsia="en-US"/>
        </w:rPr>
        <w:t>n</w:t>
      </w:r>
      <w:r w:rsidRPr="004A1ED9">
        <w:rPr>
          <w:w w:val="105"/>
          <w:lang w:eastAsia="en-US"/>
        </w:rPr>
        <w:t>ov</w:t>
      </w:r>
      <w:r w:rsidRPr="004A1ED9">
        <w:rPr>
          <w:spacing w:val="9"/>
          <w:w w:val="105"/>
          <w:lang w:eastAsia="en-US"/>
        </w:rPr>
        <w:t>e</w:t>
      </w:r>
      <w:r w:rsidRPr="004A1ED9">
        <w:rPr>
          <w:w w:val="105"/>
          <w:lang w:eastAsia="en-US"/>
        </w:rPr>
        <w:t>lli.it</w:t>
      </w:r>
    </w:p>
    <w:p w:rsidR="008C2748" w:rsidRPr="004A1ED9" w:rsidRDefault="008C2748" w:rsidP="00916CF1">
      <w:pPr>
        <w:widowControl w:val="0"/>
        <w:spacing w:before="3" w:line="253" w:lineRule="auto"/>
        <w:ind w:left="107" w:right="104"/>
        <w:jc w:val="both"/>
        <w:rPr>
          <w:lang w:eastAsia="en-US"/>
        </w:rPr>
      </w:pPr>
      <w:r w:rsidRPr="004A1ED9">
        <w:rPr>
          <w:w w:val="105"/>
          <w:lang w:eastAsia="en-US"/>
        </w:rPr>
        <w:t>La</w:t>
      </w:r>
      <w:r w:rsidRPr="004A1ED9">
        <w:rPr>
          <w:spacing w:val="2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presente</w:t>
      </w:r>
      <w:r w:rsidRPr="004A1ED9">
        <w:rPr>
          <w:spacing w:val="50"/>
          <w:w w:val="105"/>
          <w:lang w:eastAsia="en-US"/>
        </w:rPr>
        <w:t xml:space="preserve"> </w:t>
      </w:r>
      <w:r w:rsidRPr="004A1ED9">
        <w:rPr>
          <w:spacing w:val="3"/>
          <w:w w:val="105"/>
          <w:lang w:eastAsia="en-US"/>
        </w:rPr>
        <w:t>comunicazione,</w:t>
      </w:r>
      <w:r w:rsidRPr="004A1ED9">
        <w:rPr>
          <w:spacing w:val="1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redatta</w:t>
      </w:r>
      <w:r w:rsidRPr="004A1ED9">
        <w:rPr>
          <w:spacing w:val="4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ai</w:t>
      </w:r>
      <w:r w:rsidRPr="004A1ED9">
        <w:rPr>
          <w:spacing w:val="30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fini</w:t>
      </w:r>
      <w:r w:rsidRPr="004A1ED9">
        <w:rPr>
          <w:spacing w:val="4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della</w:t>
      </w:r>
      <w:r w:rsidRPr="004A1ED9">
        <w:rPr>
          <w:spacing w:val="25"/>
          <w:w w:val="105"/>
          <w:lang w:eastAsia="en-US"/>
        </w:rPr>
        <w:t xml:space="preserve"> </w:t>
      </w:r>
      <w:proofErr w:type="spellStart"/>
      <w:r w:rsidRPr="004A1ED9">
        <w:rPr>
          <w:w w:val="105"/>
          <w:lang w:eastAsia="en-US"/>
        </w:rPr>
        <w:t>pu</w:t>
      </w:r>
      <w:proofErr w:type="spellEnd"/>
      <w:r w:rsidRPr="004A1ED9">
        <w:rPr>
          <w:spacing w:val="-33"/>
          <w:w w:val="105"/>
          <w:lang w:eastAsia="en-US"/>
        </w:rPr>
        <w:t xml:space="preserve"> </w:t>
      </w:r>
      <w:proofErr w:type="spellStart"/>
      <w:r w:rsidRPr="004A1ED9">
        <w:rPr>
          <w:w w:val="105"/>
          <w:lang w:eastAsia="en-US"/>
        </w:rPr>
        <w:t>bblicizzazione</w:t>
      </w:r>
      <w:proofErr w:type="spellEnd"/>
      <w:r w:rsidRPr="004A1ED9">
        <w:rPr>
          <w:spacing w:val="-27"/>
          <w:w w:val="105"/>
          <w:lang w:eastAsia="en-US"/>
        </w:rPr>
        <w:t xml:space="preserve"> </w:t>
      </w:r>
      <w:r w:rsidRPr="004A1ED9">
        <w:rPr>
          <w:spacing w:val="3"/>
          <w:w w:val="105"/>
          <w:lang w:eastAsia="en-US"/>
        </w:rPr>
        <w:t>/sensibilizzazion</w:t>
      </w:r>
      <w:r w:rsidRPr="004A1ED9">
        <w:rPr>
          <w:spacing w:val="2"/>
          <w:w w:val="105"/>
          <w:lang w:eastAsia="en-US"/>
        </w:rPr>
        <w:t>e</w:t>
      </w:r>
      <w:r w:rsidRPr="004A1ED9">
        <w:rPr>
          <w:spacing w:val="2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ed</w:t>
      </w:r>
      <w:r w:rsidRPr="004A1ED9">
        <w:rPr>
          <w:spacing w:val="30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</w:t>
      </w:r>
      <w:r w:rsidRPr="004A1ED9">
        <w:rPr>
          <w:spacing w:val="2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garanzia</w:t>
      </w:r>
      <w:r w:rsidRPr="004A1ED9">
        <w:rPr>
          <w:spacing w:val="3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di</w:t>
      </w:r>
      <w:r w:rsidRPr="004A1ED9">
        <w:rPr>
          <w:spacing w:val="38"/>
          <w:w w:val="104"/>
          <w:lang w:eastAsia="en-US"/>
        </w:rPr>
        <w:t xml:space="preserve"> </w:t>
      </w:r>
      <w:r w:rsidRPr="004A1ED9">
        <w:rPr>
          <w:w w:val="105"/>
          <w:lang w:eastAsia="en-US"/>
        </w:rPr>
        <w:t>visibilità</w:t>
      </w:r>
      <w:r w:rsidRPr="004A1ED9">
        <w:rPr>
          <w:spacing w:val="35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e</w:t>
      </w:r>
      <w:r w:rsidRPr="004A1ED9">
        <w:rPr>
          <w:spacing w:val="16"/>
          <w:w w:val="105"/>
          <w:lang w:eastAsia="en-US"/>
        </w:rPr>
        <w:t xml:space="preserve"> </w:t>
      </w:r>
      <w:r w:rsidRPr="004A1ED9">
        <w:rPr>
          <w:spacing w:val="2"/>
          <w:w w:val="105"/>
          <w:lang w:eastAsia="en-US"/>
        </w:rPr>
        <w:t>trasparenz</w:t>
      </w:r>
      <w:r w:rsidRPr="004A1ED9">
        <w:rPr>
          <w:spacing w:val="1"/>
          <w:w w:val="105"/>
          <w:lang w:eastAsia="en-US"/>
        </w:rPr>
        <w:t>a,</w:t>
      </w:r>
      <w:r w:rsidRPr="004A1ED9">
        <w:rPr>
          <w:spacing w:val="24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ha</w:t>
      </w:r>
      <w:r w:rsidRPr="004A1ED9">
        <w:rPr>
          <w:spacing w:val="26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come</w:t>
      </w:r>
      <w:r w:rsidRPr="004A1ED9">
        <w:rPr>
          <w:spacing w:val="2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obiettivo</w:t>
      </w:r>
      <w:r w:rsidRPr="004A1ED9">
        <w:rPr>
          <w:spacing w:val="36"/>
          <w:w w:val="105"/>
          <w:lang w:eastAsia="en-US"/>
        </w:rPr>
        <w:t xml:space="preserve"> </w:t>
      </w:r>
      <w:r w:rsidRPr="004A1ED9">
        <w:rPr>
          <w:spacing w:val="11"/>
          <w:w w:val="105"/>
          <w:lang w:eastAsia="en-US"/>
        </w:rPr>
        <w:t>l</w:t>
      </w:r>
      <w:r w:rsidRPr="004A1ED9">
        <w:rPr>
          <w:spacing w:val="8"/>
          <w:w w:val="105"/>
          <w:lang w:eastAsia="en-US"/>
        </w:rPr>
        <w:t>a</w:t>
      </w:r>
      <w:r w:rsidRPr="004A1ED9">
        <w:rPr>
          <w:spacing w:val="18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diffusione</w:t>
      </w:r>
      <w:r w:rsidRPr="004A1ED9">
        <w:rPr>
          <w:spacing w:val="38"/>
          <w:w w:val="105"/>
          <w:lang w:eastAsia="en-US"/>
        </w:rPr>
        <w:t xml:space="preserve"> </w:t>
      </w:r>
      <w:proofErr w:type="spellStart"/>
      <w:r w:rsidRPr="004A1ED9">
        <w:rPr>
          <w:w w:val="105"/>
          <w:lang w:eastAsia="en-US"/>
        </w:rPr>
        <w:t>nell</w:t>
      </w:r>
      <w:proofErr w:type="spellEnd"/>
      <w:r w:rsidRPr="004A1ED9">
        <w:rPr>
          <w:spacing w:val="-28"/>
          <w:w w:val="105"/>
          <w:lang w:eastAsia="en-US"/>
        </w:rPr>
        <w:t xml:space="preserve"> </w:t>
      </w:r>
      <w:r w:rsidRPr="004A1ED9">
        <w:rPr>
          <w:spacing w:val="-1"/>
          <w:w w:val="105"/>
          <w:lang w:eastAsia="en-US"/>
        </w:rPr>
        <w:t>'opinione</w:t>
      </w:r>
      <w:r w:rsidRPr="004A1ED9">
        <w:rPr>
          <w:spacing w:val="23"/>
          <w:w w:val="105"/>
          <w:lang w:eastAsia="en-US"/>
        </w:rPr>
        <w:t xml:space="preserve"> </w:t>
      </w:r>
      <w:proofErr w:type="spellStart"/>
      <w:r w:rsidRPr="004A1ED9">
        <w:rPr>
          <w:w w:val="105"/>
          <w:lang w:eastAsia="en-US"/>
        </w:rPr>
        <w:t>pu</w:t>
      </w:r>
      <w:proofErr w:type="spellEnd"/>
      <w:r w:rsidRPr="004A1ED9">
        <w:rPr>
          <w:spacing w:val="-33"/>
          <w:w w:val="105"/>
          <w:lang w:eastAsia="en-US"/>
        </w:rPr>
        <w:t xml:space="preserve"> </w:t>
      </w:r>
      <w:proofErr w:type="spellStart"/>
      <w:r w:rsidRPr="004A1ED9">
        <w:rPr>
          <w:w w:val="105"/>
          <w:lang w:eastAsia="en-US"/>
        </w:rPr>
        <w:t>bblica</w:t>
      </w:r>
      <w:proofErr w:type="spellEnd"/>
      <w:r w:rsidRPr="004A1ED9">
        <w:rPr>
          <w:spacing w:val="38"/>
          <w:w w:val="105"/>
          <w:lang w:eastAsia="en-US"/>
        </w:rPr>
        <w:t xml:space="preserve"> </w:t>
      </w:r>
      <w:r w:rsidRPr="004A1ED9">
        <w:rPr>
          <w:spacing w:val="5"/>
          <w:w w:val="105"/>
          <w:lang w:eastAsia="en-US"/>
        </w:rPr>
        <w:t>della</w:t>
      </w:r>
      <w:r w:rsidRPr="004A1ED9">
        <w:rPr>
          <w:spacing w:val="2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consapevolezza</w:t>
      </w:r>
      <w:r w:rsidRPr="004A1ED9">
        <w:rPr>
          <w:spacing w:val="2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del</w:t>
      </w:r>
      <w:r w:rsidRPr="004A1ED9">
        <w:rPr>
          <w:spacing w:val="1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ruolo</w:t>
      </w:r>
      <w:r w:rsidRPr="004A1ED9">
        <w:rPr>
          <w:spacing w:val="9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delle</w:t>
      </w:r>
      <w:r w:rsidRPr="004A1ED9">
        <w:rPr>
          <w:spacing w:val="-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Istituzioni</w:t>
      </w:r>
      <w:r w:rsidRPr="004A1ED9">
        <w:rPr>
          <w:spacing w:val="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con particolare</w:t>
      </w:r>
      <w:r w:rsidRPr="004A1ED9">
        <w:rPr>
          <w:spacing w:val="21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riguardo</w:t>
      </w:r>
      <w:r w:rsidRPr="004A1ED9">
        <w:rPr>
          <w:spacing w:val="17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a</w:t>
      </w:r>
      <w:r w:rsidRPr="004A1ED9">
        <w:rPr>
          <w:spacing w:val="-9"/>
          <w:w w:val="105"/>
          <w:lang w:eastAsia="en-US"/>
        </w:rPr>
        <w:t xml:space="preserve"> </w:t>
      </w:r>
      <w:r w:rsidRPr="004A1ED9">
        <w:rPr>
          <w:spacing w:val="3"/>
          <w:w w:val="105"/>
          <w:lang w:eastAsia="en-US"/>
        </w:rPr>
        <w:t>quelle</w:t>
      </w:r>
      <w:r w:rsidRPr="004A1ED9">
        <w:rPr>
          <w:spacing w:val="-7"/>
          <w:w w:val="105"/>
          <w:lang w:eastAsia="en-US"/>
        </w:rPr>
        <w:t xml:space="preserve"> </w:t>
      </w:r>
      <w:proofErr w:type="spellStart"/>
      <w:r w:rsidRPr="004A1ED9">
        <w:rPr>
          <w:w w:val="105"/>
          <w:lang w:eastAsia="en-US"/>
        </w:rPr>
        <w:t>dell</w:t>
      </w:r>
      <w:proofErr w:type="spellEnd"/>
      <w:r w:rsidRPr="004A1ED9">
        <w:rPr>
          <w:spacing w:val="-32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'Unione</w:t>
      </w:r>
      <w:r w:rsidRPr="004A1ED9">
        <w:rPr>
          <w:spacing w:val="13"/>
          <w:w w:val="105"/>
          <w:lang w:eastAsia="en-US"/>
        </w:rPr>
        <w:t xml:space="preserve"> </w:t>
      </w:r>
      <w:r w:rsidRPr="004A1ED9">
        <w:rPr>
          <w:w w:val="105"/>
          <w:lang w:eastAsia="en-US"/>
        </w:rPr>
        <w:t>Europea.</w:t>
      </w:r>
    </w:p>
    <w:p w:rsidR="008C2748" w:rsidRPr="004A1ED9" w:rsidRDefault="008C2748" w:rsidP="008C2748">
      <w:pPr>
        <w:widowControl w:val="0"/>
        <w:rPr>
          <w:lang w:eastAsia="en-US"/>
        </w:rPr>
      </w:pPr>
    </w:p>
    <w:p w:rsidR="008C2748" w:rsidRPr="004A1ED9" w:rsidRDefault="008C2748" w:rsidP="008C2748">
      <w:pPr>
        <w:widowControl w:val="0"/>
        <w:spacing w:before="2"/>
        <w:rPr>
          <w:lang w:eastAsia="en-US"/>
        </w:rPr>
      </w:pPr>
    </w:p>
    <w:p w:rsidR="00091D88" w:rsidRPr="004A1ED9" w:rsidRDefault="00091D88" w:rsidP="008C2748">
      <w:pPr>
        <w:autoSpaceDE w:val="0"/>
        <w:autoSpaceDN w:val="0"/>
        <w:adjustRightInd w:val="0"/>
      </w:pPr>
    </w:p>
    <w:p w:rsidR="008C2748" w:rsidRPr="004A1ED9" w:rsidRDefault="008C2748" w:rsidP="008C2748">
      <w:pPr>
        <w:autoSpaceDE w:val="0"/>
        <w:autoSpaceDN w:val="0"/>
        <w:adjustRightInd w:val="0"/>
      </w:pPr>
    </w:p>
    <w:p w:rsidR="008C2748" w:rsidRPr="004A1ED9" w:rsidRDefault="008C2748" w:rsidP="008C2748">
      <w:pPr>
        <w:autoSpaceDE w:val="0"/>
        <w:autoSpaceDN w:val="0"/>
        <w:adjustRightInd w:val="0"/>
        <w:jc w:val="right"/>
      </w:pPr>
      <w:r w:rsidRPr="004A1ED9">
        <w:t>IL DIRIGENTE SCOLASTICO</w:t>
      </w:r>
    </w:p>
    <w:p w:rsidR="008C2748" w:rsidRPr="004A1ED9" w:rsidRDefault="008C2748" w:rsidP="008C2748">
      <w:pPr>
        <w:autoSpaceDE w:val="0"/>
        <w:autoSpaceDN w:val="0"/>
        <w:adjustRightInd w:val="0"/>
        <w:jc w:val="right"/>
        <w:sectPr w:rsidR="008C2748" w:rsidRPr="004A1ED9" w:rsidSect="00610E38">
          <w:headerReference w:type="default" r:id="rId13"/>
          <w:pgSz w:w="11906" w:h="16838"/>
          <w:pgMar w:top="284" w:right="851" w:bottom="1276" w:left="1134" w:header="709" w:footer="709" w:gutter="0"/>
          <w:cols w:space="708"/>
          <w:docGrid w:linePitch="360"/>
        </w:sectPr>
      </w:pPr>
      <w:r w:rsidRPr="004A1ED9">
        <w:t>Prof.ssa Emma Marchitt</w:t>
      </w:r>
      <w:r w:rsidR="00916CF1" w:rsidRPr="004A1ED9">
        <w:t>o</w:t>
      </w:r>
    </w:p>
    <w:p w:rsidR="00C36697" w:rsidRPr="00F66683" w:rsidRDefault="00C36697" w:rsidP="00916CF1">
      <w:pPr>
        <w:autoSpaceDE w:val="0"/>
        <w:autoSpaceDN w:val="0"/>
        <w:adjustRightInd w:val="0"/>
      </w:pPr>
      <w:bookmarkStart w:id="0" w:name="_GoBack"/>
      <w:bookmarkEnd w:id="0"/>
    </w:p>
    <w:sectPr w:rsidR="00C36697" w:rsidRPr="00F66683" w:rsidSect="00091D88">
      <w:pgSz w:w="16838" w:h="11906" w:orient="landscape"/>
      <w:pgMar w:top="1134" w:right="284" w:bottom="851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1E7" w:rsidRDefault="004521E7" w:rsidP="00B82E31">
      <w:r>
        <w:separator/>
      </w:r>
    </w:p>
  </w:endnote>
  <w:endnote w:type="continuationSeparator" w:id="0">
    <w:p w:rsidR="004521E7" w:rsidRDefault="004521E7" w:rsidP="00B82E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1E7" w:rsidRDefault="004521E7" w:rsidP="00B82E31">
      <w:r>
        <w:separator/>
      </w:r>
    </w:p>
  </w:footnote>
  <w:footnote w:type="continuationSeparator" w:id="0">
    <w:p w:rsidR="004521E7" w:rsidRDefault="004521E7" w:rsidP="00B82E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748" w:rsidRDefault="008C2748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9D083D"/>
    <w:multiLevelType w:val="hybridMultilevel"/>
    <w:tmpl w:val="35600120"/>
    <w:lvl w:ilvl="0" w:tplc="FC145696">
      <w:start w:val="1"/>
      <w:numFmt w:val="decimal"/>
      <w:lvlText w:val="%1)"/>
      <w:lvlJc w:val="left"/>
      <w:pPr>
        <w:ind w:left="720" w:hanging="360"/>
      </w:pPr>
      <w:rPr>
        <w:rFonts w:hint="default"/>
        <w:color w:val="4D4D4F"/>
        <w:sz w:val="23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660E24"/>
    <w:multiLevelType w:val="hybridMultilevel"/>
    <w:tmpl w:val="5E3E04AA"/>
    <w:lvl w:ilvl="0" w:tplc="3D2059D0">
      <w:start w:val="1"/>
      <w:numFmt w:val="bullet"/>
      <w:lvlText w:val="•"/>
      <w:lvlJc w:val="left"/>
      <w:pPr>
        <w:ind w:left="854" w:hanging="337"/>
      </w:pPr>
      <w:rPr>
        <w:rFonts w:ascii="Times New Roman" w:eastAsia="Times New Roman" w:hAnsi="Times New Roman" w:hint="default"/>
        <w:color w:val="4D4D4F"/>
        <w:w w:val="141"/>
        <w:sz w:val="23"/>
        <w:szCs w:val="23"/>
      </w:rPr>
    </w:lvl>
    <w:lvl w:ilvl="1" w:tplc="118EBABE">
      <w:start w:val="1"/>
      <w:numFmt w:val="bullet"/>
      <w:lvlText w:val="•"/>
      <w:lvlJc w:val="left"/>
      <w:pPr>
        <w:ind w:left="1769" w:hanging="337"/>
      </w:pPr>
      <w:rPr>
        <w:rFonts w:hint="default"/>
      </w:rPr>
    </w:lvl>
    <w:lvl w:ilvl="2" w:tplc="85F222CC">
      <w:start w:val="1"/>
      <w:numFmt w:val="bullet"/>
      <w:lvlText w:val="•"/>
      <w:lvlJc w:val="left"/>
      <w:pPr>
        <w:ind w:left="2684" w:hanging="337"/>
      </w:pPr>
      <w:rPr>
        <w:rFonts w:hint="default"/>
      </w:rPr>
    </w:lvl>
    <w:lvl w:ilvl="3" w:tplc="6CA6BE2E">
      <w:start w:val="1"/>
      <w:numFmt w:val="bullet"/>
      <w:lvlText w:val="•"/>
      <w:lvlJc w:val="left"/>
      <w:pPr>
        <w:ind w:left="3599" w:hanging="337"/>
      </w:pPr>
      <w:rPr>
        <w:rFonts w:hint="default"/>
      </w:rPr>
    </w:lvl>
    <w:lvl w:ilvl="4" w:tplc="83025714">
      <w:start w:val="1"/>
      <w:numFmt w:val="bullet"/>
      <w:lvlText w:val="•"/>
      <w:lvlJc w:val="left"/>
      <w:pPr>
        <w:ind w:left="4513" w:hanging="337"/>
      </w:pPr>
      <w:rPr>
        <w:rFonts w:hint="default"/>
      </w:rPr>
    </w:lvl>
    <w:lvl w:ilvl="5" w:tplc="36000F6C">
      <w:start w:val="1"/>
      <w:numFmt w:val="bullet"/>
      <w:lvlText w:val="•"/>
      <w:lvlJc w:val="left"/>
      <w:pPr>
        <w:ind w:left="5428" w:hanging="337"/>
      </w:pPr>
      <w:rPr>
        <w:rFonts w:hint="default"/>
      </w:rPr>
    </w:lvl>
    <w:lvl w:ilvl="6" w:tplc="0C86F026">
      <w:start w:val="1"/>
      <w:numFmt w:val="bullet"/>
      <w:lvlText w:val="•"/>
      <w:lvlJc w:val="left"/>
      <w:pPr>
        <w:ind w:left="6343" w:hanging="337"/>
      </w:pPr>
      <w:rPr>
        <w:rFonts w:hint="default"/>
      </w:rPr>
    </w:lvl>
    <w:lvl w:ilvl="7" w:tplc="5FEA10C2">
      <w:start w:val="1"/>
      <w:numFmt w:val="bullet"/>
      <w:lvlText w:val="•"/>
      <w:lvlJc w:val="left"/>
      <w:pPr>
        <w:ind w:left="7258" w:hanging="337"/>
      </w:pPr>
      <w:rPr>
        <w:rFonts w:hint="default"/>
      </w:rPr>
    </w:lvl>
    <w:lvl w:ilvl="8" w:tplc="5D9A308A">
      <w:start w:val="1"/>
      <w:numFmt w:val="bullet"/>
      <w:lvlText w:val="•"/>
      <w:lvlJc w:val="left"/>
      <w:pPr>
        <w:ind w:left="8173" w:hanging="337"/>
      </w:pPr>
      <w:rPr>
        <w:rFonts w:hint="default"/>
      </w:rPr>
    </w:lvl>
  </w:abstractNum>
  <w:abstractNum w:abstractNumId="4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6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7A7099"/>
    <w:multiLevelType w:val="hybridMultilevel"/>
    <w:tmpl w:val="D4762D08"/>
    <w:lvl w:ilvl="0" w:tplc="FB22138C">
      <w:start w:val="1"/>
      <w:numFmt w:val="bullet"/>
      <w:lvlText w:val="•"/>
      <w:lvlJc w:val="left"/>
      <w:pPr>
        <w:ind w:left="784" w:hanging="337"/>
      </w:pPr>
      <w:rPr>
        <w:rFonts w:ascii="Times New Roman" w:eastAsia="Times New Roman" w:hAnsi="Times New Roman" w:hint="default"/>
        <w:color w:val="4B4D4D"/>
        <w:w w:val="147"/>
        <w:sz w:val="22"/>
        <w:szCs w:val="22"/>
      </w:rPr>
    </w:lvl>
    <w:lvl w:ilvl="1" w:tplc="5BC03272">
      <w:start w:val="1"/>
      <w:numFmt w:val="bullet"/>
      <w:lvlText w:val="•"/>
      <w:lvlJc w:val="left"/>
      <w:pPr>
        <w:ind w:left="1702" w:hanging="337"/>
      </w:pPr>
      <w:rPr>
        <w:rFonts w:hint="default"/>
      </w:rPr>
    </w:lvl>
    <w:lvl w:ilvl="2" w:tplc="C30E6B2C">
      <w:start w:val="1"/>
      <w:numFmt w:val="bullet"/>
      <w:lvlText w:val="•"/>
      <w:lvlJc w:val="left"/>
      <w:pPr>
        <w:ind w:left="2620" w:hanging="337"/>
      </w:pPr>
      <w:rPr>
        <w:rFonts w:hint="default"/>
      </w:rPr>
    </w:lvl>
    <w:lvl w:ilvl="3" w:tplc="FE34B06C">
      <w:start w:val="1"/>
      <w:numFmt w:val="bullet"/>
      <w:lvlText w:val="•"/>
      <w:lvlJc w:val="left"/>
      <w:pPr>
        <w:ind w:left="3538" w:hanging="337"/>
      </w:pPr>
      <w:rPr>
        <w:rFonts w:hint="default"/>
      </w:rPr>
    </w:lvl>
    <w:lvl w:ilvl="4" w:tplc="C700FDB0">
      <w:start w:val="1"/>
      <w:numFmt w:val="bullet"/>
      <w:lvlText w:val="•"/>
      <w:lvlJc w:val="left"/>
      <w:pPr>
        <w:ind w:left="4456" w:hanging="337"/>
      </w:pPr>
      <w:rPr>
        <w:rFonts w:hint="default"/>
      </w:rPr>
    </w:lvl>
    <w:lvl w:ilvl="5" w:tplc="E318BBF0">
      <w:start w:val="1"/>
      <w:numFmt w:val="bullet"/>
      <w:lvlText w:val="•"/>
      <w:lvlJc w:val="left"/>
      <w:pPr>
        <w:ind w:left="5373" w:hanging="337"/>
      </w:pPr>
      <w:rPr>
        <w:rFonts w:hint="default"/>
      </w:rPr>
    </w:lvl>
    <w:lvl w:ilvl="6" w:tplc="601A495E">
      <w:start w:val="1"/>
      <w:numFmt w:val="bullet"/>
      <w:lvlText w:val="•"/>
      <w:lvlJc w:val="left"/>
      <w:pPr>
        <w:ind w:left="6291" w:hanging="337"/>
      </w:pPr>
      <w:rPr>
        <w:rFonts w:hint="default"/>
      </w:rPr>
    </w:lvl>
    <w:lvl w:ilvl="7" w:tplc="1BE21692">
      <w:start w:val="1"/>
      <w:numFmt w:val="bullet"/>
      <w:lvlText w:val="•"/>
      <w:lvlJc w:val="left"/>
      <w:pPr>
        <w:ind w:left="7209" w:hanging="337"/>
      </w:pPr>
      <w:rPr>
        <w:rFonts w:hint="default"/>
      </w:rPr>
    </w:lvl>
    <w:lvl w:ilvl="8" w:tplc="3D58AED8">
      <w:start w:val="1"/>
      <w:numFmt w:val="bullet"/>
      <w:lvlText w:val="•"/>
      <w:lvlJc w:val="left"/>
      <w:pPr>
        <w:ind w:left="8127" w:hanging="337"/>
      </w:pPr>
      <w:rPr>
        <w:rFonts w:hint="default"/>
      </w:rPr>
    </w:lvl>
  </w:abstractNum>
  <w:abstractNum w:abstractNumId="18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3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5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CDC4892"/>
    <w:multiLevelType w:val="hybridMultilevel"/>
    <w:tmpl w:val="AE80DCDC"/>
    <w:lvl w:ilvl="0" w:tplc="8466B0CC">
      <w:start w:val="1"/>
      <w:numFmt w:val="lowerRoman"/>
      <w:lvlText w:val="%1)"/>
      <w:lvlJc w:val="left"/>
      <w:pPr>
        <w:ind w:left="520" w:hanging="148"/>
        <w:jc w:val="left"/>
      </w:pPr>
      <w:rPr>
        <w:rFonts w:ascii="Arial" w:eastAsia="Arial" w:hAnsi="Arial" w:hint="default"/>
        <w:color w:val="878989"/>
        <w:w w:val="190"/>
        <w:sz w:val="14"/>
        <w:szCs w:val="14"/>
      </w:rPr>
    </w:lvl>
    <w:lvl w:ilvl="1" w:tplc="275E9E50">
      <w:start w:val="1"/>
      <w:numFmt w:val="decimal"/>
      <w:lvlText w:val="%2)"/>
      <w:lvlJc w:val="left"/>
      <w:pPr>
        <w:ind w:left="849" w:hanging="313"/>
        <w:jc w:val="left"/>
      </w:pPr>
      <w:rPr>
        <w:rFonts w:ascii="Times New Roman" w:eastAsia="Times New Roman" w:hAnsi="Times New Roman" w:hint="default"/>
        <w:color w:val="4D4D4F"/>
        <w:spacing w:val="6"/>
        <w:w w:val="77"/>
        <w:sz w:val="23"/>
        <w:szCs w:val="23"/>
      </w:rPr>
    </w:lvl>
    <w:lvl w:ilvl="2" w:tplc="0464CACC">
      <w:start w:val="1"/>
      <w:numFmt w:val="bullet"/>
      <w:lvlText w:val="•"/>
      <w:lvlJc w:val="left"/>
      <w:pPr>
        <w:ind w:left="1072" w:hanging="313"/>
      </w:pPr>
      <w:rPr>
        <w:rFonts w:hint="default"/>
      </w:rPr>
    </w:lvl>
    <w:lvl w:ilvl="3" w:tplc="9462E0A4">
      <w:start w:val="1"/>
      <w:numFmt w:val="bullet"/>
      <w:lvlText w:val="•"/>
      <w:lvlJc w:val="left"/>
      <w:pPr>
        <w:ind w:left="1295" w:hanging="313"/>
      </w:pPr>
      <w:rPr>
        <w:rFonts w:hint="default"/>
      </w:rPr>
    </w:lvl>
    <w:lvl w:ilvl="4" w:tplc="B4F25D0C">
      <w:start w:val="1"/>
      <w:numFmt w:val="bullet"/>
      <w:lvlText w:val="•"/>
      <w:lvlJc w:val="left"/>
      <w:pPr>
        <w:ind w:left="1517" w:hanging="313"/>
      </w:pPr>
      <w:rPr>
        <w:rFonts w:hint="default"/>
      </w:rPr>
    </w:lvl>
    <w:lvl w:ilvl="5" w:tplc="FE50021A">
      <w:start w:val="1"/>
      <w:numFmt w:val="bullet"/>
      <w:lvlText w:val="•"/>
      <w:lvlJc w:val="left"/>
      <w:pPr>
        <w:ind w:left="1740" w:hanging="313"/>
      </w:pPr>
      <w:rPr>
        <w:rFonts w:hint="default"/>
      </w:rPr>
    </w:lvl>
    <w:lvl w:ilvl="6" w:tplc="07B4065C">
      <w:start w:val="1"/>
      <w:numFmt w:val="bullet"/>
      <w:lvlText w:val="•"/>
      <w:lvlJc w:val="left"/>
      <w:pPr>
        <w:ind w:left="1963" w:hanging="313"/>
      </w:pPr>
      <w:rPr>
        <w:rFonts w:hint="default"/>
      </w:rPr>
    </w:lvl>
    <w:lvl w:ilvl="7" w:tplc="41F25E94">
      <w:start w:val="1"/>
      <w:numFmt w:val="bullet"/>
      <w:lvlText w:val="•"/>
      <w:lvlJc w:val="left"/>
      <w:pPr>
        <w:ind w:left="2186" w:hanging="313"/>
      </w:pPr>
      <w:rPr>
        <w:rFonts w:hint="default"/>
      </w:rPr>
    </w:lvl>
    <w:lvl w:ilvl="8" w:tplc="A754BC9C">
      <w:start w:val="1"/>
      <w:numFmt w:val="bullet"/>
      <w:lvlText w:val="•"/>
      <w:lvlJc w:val="left"/>
      <w:pPr>
        <w:ind w:left="2409" w:hanging="313"/>
      </w:pPr>
      <w:rPr>
        <w:rFonts w:hint="default"/>
      </w:rPr>
    </w:lvl>
  </w:abstractNum>
  <w:abstractNum w:abstractNumId="28">
    <w:nsid w:val="4DCC44ED"/>
    <w:multiLevelType w:val="hybridMultilevel"/>
    <w:tmpl w:val="026C271C"/>
    <w:lvl w:ilvl="0" w:tplc="C34E2A24">
      <w:start w:val="4"/>
      <w:numFmt w:val="decimal"/>
      <w:lvlText w:val="%1)"/>
      <w:lvlJc w:val="left"/>
      <w:pPr>
        <w:ind w:left="798" w:hanging="346"/>
        <w:jc w:val="left"/>
      </w:pPr>
      <w:rPr>
        <w:rFonts w:ascii="Times New Roman" w:eastAsia="Times New Roman" w:hAnsi="Times New Roman" w:hint="default"/>
        <w:color w:val="5E5E60"/>
        <w:w w:val="106"/>
        <w:sz w:val="22"/>
        <w:szCs w:val="22"/>
      </w:rPr>
    </w:lvl>
    <w:lvl w:ilvl="1" w:tplc="1072307E">
      <w:start w:val="1"/>
      <w:numFmt w:val="bullet"/>
      <w:lvlText w:val="•"/>
      <w:lvlJc w:val="left"/>
      <w:pPr>
        <w:ind w:left="1715" w:hanging="346"/>
      </w:pPr>
      <w:rPr>
        <w:rFonts w:hint="default"/>
      </w:rPr>
    </w:lvl>
    <w:lvl w:ilvl="2" w:tplc="9DB6D79E">
      <w:start w:val="1"/>
      <w:numFmt w:val="bullet"/>
      <w:lvlText w:val="•"/>
      <w:lvlJc w:val="left"/>
      <w:pPr>
        <w:ind w:left="2631" w:hanging="346"/>
      </w:pPr>
      <w:rPr>
        <w:rFonts w:hint="default"/>
      </w:rPr>
    </w:lvl>
    <w:lvl w:ilvl="3" w:tplc="6FD49A20">
      <w:start w:val="1"/>
      <w:numFmt w:val="bullet"/>
      <w:lvlText w:val="•"/>
      <w:lvlJc w:val="left"/>
      <w:pPr>
        <w:ind w:left="3548" w:hanging="346"/>
      </w:pPr>
      <w:rPr>
        <w:rFonts w:hint="default"/>
      </w:rPr>
    </w:lvl>
    <w:lvl w:ilvl="4" w:tplc="52E46582">
      <w:start w:val="1"/>
      <w:numFmt w:val="bullet"/>
      <w:lvlText w:val="•"/>
      <w:lvlJc w:val="left"/>
      <w:pPr>
        <w:ind w:left="4464" w:hanging="346"/>
      </w:pPr>
      <w:rPr>
        <w:rFonts w:hint="default"/>
      </w:rPr>
    </w:lvl>
    <w:lvl w:ilvl="5" w:tplc="B47EEF10">
      <w:start w:val="1"/>
      <w:numFmt w:val="bullet"/>
      <w:lvlText w:val="•"/>
      <w:lvlJc w:val="left"/>
      <w:pPr>
        <w:ind w:left="5381" w:hanging="346"/>
      </w:pPr>
      <w:rPr>
        <w:rFonts w:hint="default"/>
      </w:rPr>
    </w:lvl>
    <w:lvl w:ilvl="6" w:tplc="E9F2A6D0">
      <w:start w:val="1"/>
      <w:numFmt w:val="bullet"/>
      <w:lvlText w:val="•"/>
      <w:lvlJc w:val="left"/>
      <w:pPr>
        <w:ind w:left="6297" w:hanging="346"/>
      </w:pPr>
      <w:rPr>
        <w:rFonts w:hint="default"/>
      </w:rPr>
    </w:lvl>
    <w:lvl w:ilvl="7" w:tplc="0C709648">
      <w:start w:val="1"/>
      <w:numFmt w:val="bullet"/>
      <w:lvlText w:val="•"/>
      <w:lvlJc w:val="left"/>
      <w:pPr>
        <w:ind w:left="7213" w:hanging="346"/>
      </w:pPr>
      <w:rPr>
        <w:rFonts w:hint="default"/>
      </w:rPr>
    </w:lvl>
    <w:lvl w:ilvl="8" w:tplc="D11EE888">
      <w:start w:val="1"/>
      <w:numFmt w:val="bullet"/>
      <w:lvlText w:val="•"/>
      <w:lvlJc w:val="left"/>
      <w:pPr>
        <w:ind w:left="8130" w:hanging="346"/>
      </w:pPr>
      <w:rPr>
        <w:rFonts w:hint="default"/>
      </w:rPr>
    </w:lvl>
  </w:abstractNum>
  <w:abstractNum w:abstractNumId="29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2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8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9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3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2"/>
  </w:num>
  <w:num w:numId="3">
    <w:abstractNumId w:val="30"/>
  </w:num>
  <w:num w:numId="4">
    <w:abstractNumId w:val="4"/>
  </w:num>
  <w:num w:numId="5">
    <w:abstractNumId w:val="25"/>
  </w:num>
  <w:num w:numId="6">
    <w:abstractNumId w:val="11"/>
  </w:num>
  <w:num w:numId="7">
    <w:abstractNumId w:val="37"/>
  </w:num>
  <w:num w:numId="8">
    <w:abstractNumId w:val="0"/>
  </w:num>
  <w:num w:numId="9">
    <w:abstractNumId w:val="16"/>
  </w:num>
  <w:num w:numId="10">
    <w:abstractNumId w:val="15"/>
  </w:num>
  <w:num w:numId="11">
    <w:abstractNumId w:val="41"/>
  </w:num>
  <w:num w:numId="12">
    <w:abstractNumId w:val="6"/>
  </w:num>
  <w:num w:numId="13">
    <w:abstractNumId w:val="39"/>
  </w:num>
  <w:num w:numId="14">
    <w:abstractNumId w:val="26"/>
  </w:num>
  <w:num w:numId="15">
    <w:abstractNumId w:val="32"/>
  </w:num>
  <w:num w:numId="16">
    <w:abstractNumId w:val="10"/>
  </w:num>
  <w:num w:numId="17">
    <w:abstractNumId w:val="23"/>
  </w:num>
  <w:num w:numId="18">
    <w:abstractNumId w:val="33"/>
  </w:num>
  <w:num w:numId="19">
    <w:abstractNumId w:val="21"/>
  </w:num>
  <w:num w:numId="20">
    <w:abstractNumId w:val="14"/>
  </w:num>
  <w:num w:numId="21">
    <w:abstractNumId w:val="43"/>
  </w:num>
  <w:num w:numId="22">
    <w:abstractNumId w:val="36"/>
  </w:num>
  <w:num w:numId="23">
    <w:abstractNumId w:val="8"/>
  </w:num>
  <w:num w:numId="24">
    <w:abstractNumId w:val="29"/>
  </w:num>
  <w:num w:numId="25">
    <w:abstractNumId w:val="9"/>
  </w:num>
  <w:num w:numId="26">
    <w:abstractNumId w:val="24"/>
  </w:num>
  <w:num w:numId="27">
    <w:abstractNumId w:val="34"/>
  </w:num>
  <w:num w:numId="28">
    <w:abstractNumId w:val="20"/>
  </w:num>
  <w:num w:numId="29">
    <w:abstractNumId w:val="2"/>
  </w:num>
  <w:num w:numId="30">
    <w:abstractNumId w:val="7"/>
  </w:num>
  <w:num w:numId="31">
    <w:abstractNumId w:val="12"/>
  </w:num>
  <w:num w:numId="32">
    <w:abstractNumId w:val="40"/>
  </w:num>
  <w:num w:numId="33">
    <w:abstractNumId w:val="35"/>
  </w:num>
  <w:num w:numId="34">
    <w:abstractNumId w:val="13"/>
  </w:num>
  <w:num w:numId="35">
    <w:abstractNumId w:val="19"/>
  </w:num>
  <w:num w:numId="36">
    <w:abstractNumId w:val="18"/>
  </w:num>
  <w:num w:numId="37">
    <w:abstractNumId w:val="31"/>
  </w:num>
  <w:num w:numId="38">
    <w:abstractNumId w:val="38"/>
  </w:num>
  <w:num w:numId="39">
    <w:abstractNumId w:val="22"/>
  </w:num>
  <w:num w:numId="40">
    <w:abstractNumId w:val="28"/>
  </w:num>
  <w:num w:numId="41">
    <w:abstractNumId w:val="17"/>
  </w:num>
  <w:num w:numId="42">
    <w:abstractNumId w:val="3"/>
  </w:num>
  <w:num w:numId="43">
    <w:abstractNumId w:val="27"/>
  </w:num>
  <w:num w:numId="4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4670"/>
    <w:rsid w:val="000007D7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28D6"/>
    <w:rsid w:val="00062A33"/>
    <w:rsid w:val="00065C5C"/>
    <w:rsid w:val="00071A1E"/>
    <w:rsid w:val="00083E8D"/>
    <w:rsid w:val="000870CE"/>
    <w:rsid w:val="000905C9"/>
    <w:rsid w:val="00091D88"/>
    <w:rsid w:val="000973C5"/>
    <w:rsid w:val="000A65E4"/>
    <w:rsid w:val="000A709A"/>
    <w:rsid w:val="000B1593"/>
    <w:rsid w:val="000B2C80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674CD"/>
    <w:rsid w:val="00181C5B"/>
    <w:rsid w:val="001827BB"/>
    <w:rsid w:val="00185861"/>
    <w:rsid w:val="0019144F"/>
    <w:rsid w:val="001A60EF"/>
    <w:rsid w:val="001A7B1A"/>
    <w:rsid w:val="001B04F7"/>
    <w:rsid w:val="001B7317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6EAB"/>
    <w:rsid w:val="002E7369"/>
    <w:rsid w:val="003017B2"/>
    <w:rsid w:val="00307470"/>
    <w:rsid w:val="00322912"/>
    <w:rsid w:val="0032314A"/>
    <w:rsid w:val="00334DF9"/>
    <w:rsid w:val="0034355D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7ABD"/>
    <w:rsid w:val="003C6FBE"/>
    <w:rsid w:val="003D5F86"/>
    <w:rsid w:val="003E0007"/>
    <w:rsid w:val="003E1070"/>
    <w:rsid w:val="003E2388"/>
    <w:rsid w:val="003E25D7"/>
    <w:rsid w:val="003F1927"/>
    <w:rsid w:val="0040719E"/>
    <w:rsid w:val="00413346"/>
    <w:rsid w:val="00433149"/>
    <w:rsid w:val="004519A9"/>
    <w:rsid w:val="004521E7"/>
    <w:rsid w:val="00454F9E"/>
    <w:rsid w:val="00456F59"/>
    <w:rsid w:val="00464E1E"/>
    <w:rsid w:val="0047001D"/>
    <w:rsid w:val="00490658"/>
    <w:rsid w:val="00496B99"/>
    <w:rsid w:val="004A18DE"/>
    <w:rsid w:val="004A1E43"/>
    <w:rsid w:val="004A1ED9"/>
    <w:rsid w:val="004B0847"/>
    <w:rsid w:val="004C0A55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2896"/>
    <w:rsid w:val="0057545E"/>
    <w:rsid w:val="005777FB"/>
    <w:rsid w:val="005838B1"/>
    <w:rsid w:val="0058395F"/>
    <w:rsid w:val="005A6F52"/>
    <w:rsid w:val="005B5687"/>
    <w:rsid w:val="005C2298"/>
    <w:rsid w:val="005C3413"/>
    <w:rsid w:val="005C5AA5"/>
    <w:rsid w:val="005C6EA4"/>
    <w:rsid w:val="005D013C"/>
    <w:rsid w:val="005D0BE6"/>
    <w:rsid w:val="005E0EA1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788D"/>
    <w:rsid w:val="00647D1B"/>
    <w:rsid w:val="006506C0"/>
    <w:rsid w:val="00674D97"/>
    <w:rsid w:val="00681AA2"/>
    <w:rsid w:val="00683D29"/>
    <w:rsid w:val="0068414C"/>
    <w:rsid w:val="00684BD0"/>
    <w:rsid w:val="0068527B"/>
    <w:rsid w:val="006871B7"/>
    <w:rsid w:val="0069569B"/>
    <w:rsid w:val="00695F88"/>
    <w:rsid w:val="00696900"/>
    <w:rsid w:val="006A701A"/>
    <w:rsid w:val="006C074D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14FF"/>
    <w:rsid w:val="007115FB"/>
    <w:rsid w:val="0071596B"/>
    <w:rsid w:val="007210E2"/>
    <w:rsid w:val="007272E7"/>
    <w:rsid w:val="00727BBA"/>
    <w:rsid w:val="007325B2"/>
    <w:rsid w:val="00735BC6"/>
    <w:rsid w:val="007429A9"/>
    <w:rsid w:val="00751839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B09B2"/>
    <w:rsid w:val="007C6DC5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32A29"/>
    <w:rsid w:val="00834A18"/>
    <w:rsid w:val="00870B46"/>
    <w:rsid w:val="00894488"/>
    <w:rsid w:val="008A1E3C"/>
    <w:rsid w:val="008B32E3"/>
    <w:rsid w:val="008C2415"/>
    <w:rsid w:val="008C2748"/>
    <w:rsid w:val="008C3E39"/>
    <w:rsid w:val="008D3134"/>
    <w:rsid w:val="008D479E"/>
    <w:rsid w:val="008F01CE"/>
    <w:rsid w:val="008F3E93"/>
    <w:rsid w:val="008F51E5"/>
    <w:rsid w:val="008F6722"/>
    <w:rsid w:val="00914165"/>
    <w:rsid w:val="00916CF1"/>
    <w:rsid w:val="009218E9"/>
    <w:rsid w:val="009256DA"/>
    <w:rsid w:val="009356A2"/>
    <w:rsid w:val="0094353A"/>
    <w:rsid w:val="00947888"/>
    <w:rsid w:val="00954172"/>
    <w:rsid w:val="00955BBF"/>
    <w:rsid w:val="00957B5A"/>
    <w:rsid w:val="009625DD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E4383"/>
    <w:rsid w:val="00AF0356"/>
    <w:rsid w:val="00AF365D"/>
    <w:rsid w:val="00AF538E"/>
    <w:rsid w:val="00AF70B2"/>
    <w:rsid w:val="00B029A7"/>
    <w:rsid w:val="00B03F34"/>
    <w:rsid w:val="00B21231"/>
    <w:rsid w:val="00B22CF3"/>
    <w:rsid w:val="00B32DA8"/>
    <w:rsid w:val="00B3464D"/>
    <w:rsid w:val="00B36149"/>
    <w:rsid w:val="00B37B16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F09"/>
    <w:rsid w:val="00C723D3"/>
    <w:rsid w:val="00C84A22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F1016"/>
    <w:rsid w:val="00D058A4"/>
    <w:rsid w:val="00D15ACF"/>
    <w:rsid w:val="00D22B0F"/>
    <w:rsid w:val="00D33827"/>
    <w:rsid w:val="00D505EE"/>
    <w:rsid w:val="00D55061"/>
    <w:rsid w:val="00D558EE"/>
    <w:rsid w:val="00D56A39"/>
    <w:rsid w:val="00D67D3C"/>
    <w:rsid w:val="00D744AA"/>
    <w:rsid w:val="00D770EC"/>
    <w:rsid w:val="00D903A2"/>
    <w:rsid w:val="00DA618D"/>
    <w:rsid w:val="00DB5613"/>
    <w:rsid w:val="00DC6F5E"/>
    <w:rsid w:val="00DD09C9"/>
    <w:rsid w:val="00DD33B1"/>
    <w:rsid w:val="00DD3AB3"/>
    <w:rsid w:val="00DE067D"/>
    <w:rsid w:val="00DE1D6F"/>
    <w:rsid w:val="00DE26EA"/>
    <w:rsid w:val="00E01E0C"/>
    <w:rsid w:val="00E0324A"/>
    <w:rsid w:val="00E07F55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A24D6"/>
    <w:rsid w:val="00EA4C81"/>
    <w:rsid w:val="00EB546B"/>
    <w:rsid w:val="00EC0E5E"/>
    <w:rsid w:val="00EE0807"/>
    <w:rsid w:val="00F016D0"/>
    <w:rsid w:val="00F42DAD"/>
    <w:rsid w:val="00F44A89"/>
    <w:rsid w:val="00F44F5F"/>
    <w:rsid w:val="00F50CFD"/>
    <w:rsid w:val="00F5267C"/>
    <w:rsid w:val="00F5741A"/>
    <w:rsid w:val="00F57958"/>
    <w:rsid w:val="00F62BA2"/>
    <w:rsid w:val="00F66683"/>
    <w:rsid w:val="00F72D7F"/>
    <w:rsid w:val="00F76270"/>
    <w:rsid w:val="00F822ED"/>
    <w:rsid w:val="00F846C8"/>
    <w:rsid w:val="00F85AAE"/>
    <w:rsid w:val="00F91A50"/>
    <w:rsid w:val="00F91D91"/>
    <w:rsid w:val="00F92A76"/>
    <w:rsid w:val="00FA0877"/>
    <w:rsid w:val="00FA73C8"/>
    <w:rsid w:val="00FB2F5F"/>
    <w:rsid w:val="00FB3B66"/>
    <w:rsid w:val="00FB65D3"/>
    <w:rsid w:val="00FB67E8"/>
    <w:rsid w:val="00FD334B"/>
    <w:rsid w:val="00FD58CB"/>
    <w:rsid w:val="00FD7239"/>
    <w:rsid w:val="00FD7E6C"/>
    <w:rsid w:val="00FE1537"/>
    <w:rsid w:val="00FE36D2"/>
    <w:rsid w:val="00FF1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8C274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  <w:rPr>
      <w:lang/>
    </w:r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  <w:rPr>
      <w:lang/>
    </w:r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  <w:lang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deltesto"/>
    <w:rsid w:val="00DE1D6F"/>
    <w:pPr>
      <w:spacing w:line="360" w:lineRule="auto"/>
    </w:pPr>
    <w:rPr>
      <w:sz w:val="28"/>
    </w:rPr>
  </w:style>
  <w:style w:type="paragraph" w:styleId="Corpodeltesto">
    <w:name w:val="Body Text"/>
    <w:basedOn w:val="Normale"/>
    <w:link w:val="CorpodeltestoCarattere"/>
    <w:rsid w:val="00DE1D6F"/>
    <w:pPr>
      <w:spacing w:after="120"/>
    </w:pPr>
    <w:rPr>
      <w:lang/>
    </w:rPr>
  </w:style>
  <w:style w:type="character" w:customStyle="1" w:styleId="CorpodeltestoCarattere">
    <w:name w:val="Corpo del testo Carattere"/>
    <w:link w:val="Corpodel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  <w:lang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semiHidden/>
    <w:rsid w:val="008C2748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5</Pages>
  <Words>1525</Words>
  <Characters>10116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11618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Client</cp:lastModifiedBy>
  <cp:revision>13</cp:revision>
  <cp:lastPrinted>2018-11-14T12:24:00Z</cp:lastPrinted>
  <dcterms:created xsi:type="dcterms:W3CDTF">2018-10-19T18:03:00Z</dcterms:created>
  <dcterms:modified xsi:type="dcterms:W3CDTF">2019-01-29T16:59:00Z</dcterms:modified>
</cp:coreProperties>
</file>