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BC1A12" w14:textId="1D4B3273" w:rsidR="00A04A50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proofErr w:type="spellStart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Prot</w:t>
      </w:r>
      <w:proofErr w:type="spellEnd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N. 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647EB2">
        <w:rPr>
          <w:rFonts w:ascii="Times New Roman" w:eastAsia="Times New Roman" w:hAnsi="Times New Roman" w:cs="Times New Roman"/>
          <w:color w:val="222222"/>
          <w:sz w:val="24"/>
          <w:szCs w:val="24"/>
        </w:rPr>
        <w:t>13759/VII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647EB2">
        <w:rPr>
          <w:rFonts w:ascii="Times New Roman" w:eastAsia="Times New Roman" w:hAnsi="Times New Roman" w:cs="Times New Roman"/>
          <w:color w:val="222222"/>
          <w:sz w:val="24"/>
          <w:szCs w:val="24"/>
        </w:rPr>
        <w:t>29/09/2025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1"/>
    <w:p w14:paraId="05F1F2C7" w14:textId="11D39E84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2CC831D" w14:textId="6378B6B0" w:rsidR="00A04A50" w:rsidRDefault="000B40D0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3836A65B" w14:textId="77777777" w:rsidR="00647EB2" w:rsidRPr="000D6305" w:rsidRDefault="00647EB2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7B87E3AD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2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B66E9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647EB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29</w:t>
      </w:r>
    </w:p>
    <w:p w14:paraId="21CA019B" w14:textId="45C12110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Sciopero  </w:t>
      </w:r>
      <w:bookmarkStart w:id="4" w:name="_Hlk112333768"/>
      <w:r w:rsidR="00D05276">
        <w:rPr>
          <w:rFonts w:ascii="Times New Roman" w:hAnsi="Times New Roman" w:cs="Times New Roman"/>
          <w:b/>
          <w:bCs/>
          <w:sz w:val="24"/>
          <w:szCs w:val="24"/>
        </w:rPr>
        <w:t>03</w:t>
      </w:r>
      <w:proofErr w:type="gramEnd"/>
      <w:r w:rsidR="00D05276">
        <w:rPr>
          <w:rFonts w:ascii="Times New Roman" w:hAnsi="Times New Roman" w:cs="Times New Roman"/>
          <w:b/>
          <w:bCs/>
          <w:sz w:val="24"/>
          <w:szCs w:val="24"/>
        </w:rPr>
        <w:t xml:space="preserve"> ottobre</w:t>
      </w:r>
      <w:r w:rsidR="00C117B7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</w:p>
    <w:bookmarkEnd w:id="4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3"/>
    <w:p w14:paraId="778B6A8D" w14:textId="1C006929" w:rsidR="00D05276" w:rsidRPr="00D05276" w:rsidRDefault="00C117B7" w:rsidP="00D052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05276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</w:t>
      </w:r>
      <w:r w:rsidR="00D05276" w:rsidRPr="00D05276">
        <w:rPr>
          <w:rFonts w:ascii="Times New Roman" w:eastAsia="Times New Roman" w:hAnsi="Times New Roman" w:cs="Times New Roman"/>
          <w:bCs/>
          <w:color w:val="222222"/>
        </w:rPr>
        <w:t>2</w:t>
      </w:r>
      <w:r w:rsidR="0063679C">
        <w:rPr>
          <w:rFonts w:ascii="Times New Roman" w:eastAsia="Times New Roman" w:hAnsi="Times New Roman" w:cs="Times New Roman"/>
          <w:bCs/>
          <w:color w:val="222222"/>
        </w:rPr>
        <w:t>7</w:t>
      </w:r>
      <w:r w:rsidRPr="00D05276">
        <w:rPr>
          <w:rFonts w:ascii="Times New Roman" w:eastAsia="Times New Roman" w:hAnsi="Times New Roman" w:cs="Times New Roman"/>
          <w:bCs/>
          <w:color w:val="222222"/>
        </w:rPr>
        <w:t>/</w:t>
      </w:r>
      <w:r w:rsidR="006B0521" w:rsidRPr="00D05276">
        <w:rPr>
          <w:rFonts w:ascii="Times New Roman" w:eastAsia="Times New Roman" w:hAnsi="Times New Roman" w:cs="Times New Roman"/>
          <w:bCs/>
          <w:color w:val="222222"/>
        </w:rPr>
        <w:t>0</w:t>
      </w:r>
      <w:r w:rsidR="00111254" w:rsidRPr="00D05276">
        <w:rPr>
          <w:rFonts w:ascii="Times New Roman" w:eastAsia="Times New Roman" w:hAnsi="Times New Roman" w:cs="Times New Roman"/>
          <w:bCs/>
          <w:color w:val="222222"/>
        </w:rPr>
        <w:t>9</w:t>
      </w:r>
      <w:r w:rsidRPr="00D05276">
        <w:rPr>
          <w:rFonts w:ascii="Times New Roman" w:eastAsia="Times New Roman" w:hAnsi="Times New Roman" w:cs="Times New Roman"/>
          <w:bCs/>
          <w:color w:val="222222"/>
        </w:rPr>
        <w:t>/202</w:t>
      </w:r>
      <w:r w:rsidR="006B0521" w:rsidRPr="00D05276">
        <w:rPr>
          <w:rFonts w:ascii="Times New Roman" w:eastAsia="Times New Roman" w:hAnsi="Times New Roman" w:cs="Times New Roman"/>
          <w:bCs/>
          <w:color w:val="222222"/>
        </w:rPr>
        <w:t>5</w:t>
      </w:r>
      <w:r w:rsidRPr="00D05276">
        <w:rPr>
          <w:rFonts w:ascii="Times New Roman" w:eastAsia="Times New Roman" w:hAnsi="Times New Roman" w:cs="Times New Roman"/>
          <w:bCs/>
          <w:color w:val="222222"/>
        </w:rPr>
        <w:t xml:space="preserve">, in allegato alla presente, </w:t>
      </w:r>
      <w:r w:rsidRPr="00D05276">
        <w:rPr>
          <w:rFonts w:ascii="Times New Roman" w:eastAsia="Times New Roman" w:hAnsi="Times New Roman" w:cs="Times New Roman"/>
          <w:lang w:eastAsia="it-IT"/>
        </w:rPr>
        <w:t>si comunica che</w:t>
      </w:r>
      <w:bookmarkEnd w:id="2"/>
      <w:r w:rsidR="00111254" w:rsidRPr="00D05276">
        <w:rPr>
          <w:rFonts w:ascii="Times New Roman" w:eastAsia="Times New Roman" w:hAnsi="Times New Roman" w:cs="Times New Roman"/>
          <w:color w:val="242424"/>
          <w:lang w:eastAsia="it-IT"/>
        </w:rPr>
        <w:t xml:space="preserve">, </w:t>
      </w:r>
      <w:r w:rsidR="00D05276" w:rsidRPr="00D05276">
        <w:rPr>
          <w:rFonts w:ascii="Times New Roman" w:eastAsia="Times New Roman" w:hAnsi="Times New Roman" w:cs="Times New Roman"/>
          <w:lang w:eastAsia="it-IT"/>
        </w:rPr>
        <w:t>per l’intera giornata del 3 ottobre 2025, il S.I. COBAS (Sindacato Intercategoriale – Lavoratori Autorganizzati) ha proclamato uno sciopero generale di tutte le categorie pubbliche e private che interessa anche il personale del Comparto e dell’Area Istruzione e Ricerca.</w:t>
      </w:r>
    </w:p>
    <w:p w14:paraId="635DCECF" w14:textId="3A83A17A" w:rsidR="00571BE9" w:rsidRDefault="00571BE9" w:rsidP="00D05276">
      <w:pPr>
        <w:pStyle w:val="NormaleWeb"/>
        <w:shd w:val="clear" w:color="auto" w:fill="FFFFFF"/>
        <w:spacing w:after="0"/>
        <w:rPr>
          <w:rFonts w:eastAsia="Times New Roman"/>
          <w:bCs/>
          <w:color w:val="222222"/>
        </w:rPr>
      </w:pPr>
    </w:p>
    <w:p w14:paraId="2D0700D7" w14:textId="3DA7A47B" w:rsidR="00850AA1" w:rsidRPr="00571BE9" w:rsidRDefault="00850AA1" w:rsidP="00571BE9">
      <w:pPr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571BE9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571BE9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571BE9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571BE9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571BE9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571BE9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413A84F2" w14:textId="3AEE4D85" w:rsidR="00A04A50" w:rsidRDefault="00850AA1" w:rsidP="00571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571BE9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207CB003" w14:textId="77777777" w:rsidR="007D2192" w:rsidRPr="00571BE9" w:rsidRDefault="007D2192" w:rsidP="00571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2DE361A0" w14:textId="738B83AC" w:rsidR="00850AA1" w:rsidRPr="00571BE9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  <w:bookmarkStart w:id="5" w:name="_Hlk179884182"/>
      <w:bookmarkStart w:id="6" w:name="_Hlk191745515"/>
      <w:proofErr w:type="gramStart"/>
      <w:r w:rsidRPr="00571BE9">
        <w:rPr>
          <w:rFonts w:ascii="Times New Roman" w:eastAsia="Times New Roman" w:hAnsi="Times New Roman" w:cs="Times New Roman"/>
          <w:b/>
          <w:color w:val="222222"/>
        </w:rPr>
        <w:t>a</w:t>
      </w:r>
      <w:proofErr w:type="gramEnd"/>
      <w:r w:rsidRPr="00571BE9">
        <w:rPr>
          <w:rFonts w:ascii="Times New Roman" w:eastAsia="Times New Roman" w:hAnsi="Times New Roman" w:cs="Times New Roman"/>
          <w:b/>
          <w:color w:val="222222"/>
        </w:rPr>
        <w:t xml:space="preserve"> rendere, entro </w:t>
      </w:r>
      <w:r w:rsidR="00D05276">
        <w:rPr>
          <w:rFonts w:ascii="Times New Roman" w:eastAsia="Times New Roman" w:hAnsi="Times New Roman" w:cs="Times New Roman"/>
          <w:b/>
          <w:color w:val="222222"/>
        </w:rPr>
        <w:t>il</w:t>
      </w:r>
      <w:r w:rsidR="006B0521" w:rsidRPr="00571BE9">
        <w:rPr>
          <w:rFonts w:ascii="Times New Roman" w:eastAsia="Times New Roman" w:hAnsi="Times New Roman" w:cs="Times New Roman"/>
          <w:b/>
          <w:color w:val="222222"/>
        </w:rPr>
        <w:t xml:space="preserve"> giorno </w:t>
      </w:r>
      <w:r w:rsidR="00D05276">
        <w:rPr>
          <w:rFonts w:ascii="Times New Roman" w:eastAsia="Times New Roman" w:hAnsi="Times New Roman" w:cs="Times New Roman"/>
          <w:b/>
          <w:color w:val="222222"/>
        </w:rPr>
        <w:t>mercoledì</w:t>
      </w:r>
      <w:r w:rsidR="007D2192">
        <w:rPr>
          <w:rFonts w:ascii="Times New Roman" w:eastAsia="Times New Roman" w:hAnsi="Times New Roman" w:cs="Times New Roman"/>
          <w:b/>
          <w:color w:val="222222"/>
        </w:rPr>
        <w:t xml:space="preserve"> </w:t>
      </w:r>
      <w:r w:rsidR="00D05276">
        <w:rPr>
          <w:rFonts w:ascii="Times New Roman" w:eastAsia="Times New Roman" w:hAnsi="Times New Roman" w:cs="Times New Roman"/>
          <w:b/>
          <w:color w:val="222222"/>
        </w:rPr>
        <w:t>01 ottobre</w:t>
      </w:r>
      <w:r w:rsidR="00C117B7" w:rsidRPr="00571BE9">
        <w:rPr>
          <w:rFonts w:ascii="Times New Roman" w:eastAsia="Times New Roman" w:hAnsi="Times New Roman" w:cs="Times New Roman"/>
          <w:b/>
        </w:rPr>
        <w:t xml:space="preserve"> 2025</w:t>
      </w:r>
      <w:r w:rsidRPr="00571BE9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571BE9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571BE9">
          <w:rPr>
            <w:rFonts w:ascii="Times New Roman" w:eastAsia="Times New Roman" w:hAnsi="Times New Roman" w:cs="Times New Roman"/>
            <w:b/>
            <w:u w:val="single"/>
          </w:rPr>
          <w:t>ceis01100n@istruzione.it</w:t>
        </w:r>
      </w:hyperlink>
      <w:r w:rsidRPr="00571BE9">
        <w:rPr>
          <w:rFonts w:ascii="Times New Roman" w:eastAsia="Times New Roman" w:hAnsi="Times New Roman" w:cs="Times New Roman"/>
          <w:b/>
        </w:rPr>
        <w:t xml:space="preserve"> util</w:t>
      </w:r>
      <w:r w:rsidRPr="00571BE9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5"/>
      <w:r w:rsidRPr="00571BE9">
        <w:rPr>
          <w:rFonts w:ascii="Times New Roman" w:eastAsia="Times New Roman" w:hAnsi="Times New Roman" w:cs="Times New Roman"/>
          <w:color w:val="222222"/>
        </w:rPr>
        <w:t>.</w:t>
      </w:r>
    </w:p>
    <w:bookmarkEnd w:id="6"/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25E6CAC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647F5C8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5059292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CF1FC1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EAB23FA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CED624E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83F1D2F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72A9EDC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C61FA04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6017816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9B7AC84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F2EAEB2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CCF77C4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7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75DB6DEE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D05276">
        <w:rPr>
          <w:rFonts w:ascii="Calibri" w:eastAsia="Calibri" w:hAnsi="Calibri" w:cs="Times New Roman"/>
          <w:b/>
          <w:bCs/>
        </w:rPr>
        <w:t>03</w:t>
      </w:r>
      <w:proofErr w:type="gramEnd"/>
      <w:r w:rsidR="00D05276">
        <w:rPr>
          <w:rFonts w:ascii="Calibri" w:eastAsia="Calibri" w:hAnsi="Calibri" w:cs="Times New Roman"/>
          <w:b/>
          <w:bCs/>
        </w:rPr>
        <w:t xml:space="preserve"> ottobre</w:t>
      </w:r>
      <w:r w:rsidR="00C117B7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dei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sciopero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7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23F5E9A4" w14:textId="6813B4B3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7D2192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7D2192">
        <w:rPr>
          <w:rFonts w:cstheme="minorHAnsi"/>
          <w:bCs/>
          <w:color w:val="222222"/>
        </w:rPr>
        <w:t>6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proofErr w:type="gramStart"/>
      <w:r w:rsidRPr="00CF517C">
        <w:rPr>
          <w:rFonts w:cstheme="minorHAnsi"/>
          <w:bCs/>
          <w:color w:val="222222"/>
        </w:rPr>
        <w:t>consapevole</w:t>
      </w:r>
      <w:proofErr w:type="gramEnd"/>
      <w:r w:rsidRPr="00CF517C">
        <w:rPr>
          <w:rFonts w:cstheme="minorHAnsi"/>
          <w:bCs/>
          <w:color w:val="222222"/>
        </w:rPr>
        <w:t xml:space="preserve">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45F39FB1" w14:textId="6C33BCAD" w:rsidR="003100DB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aderire allo sciopero in oggetto</w:t>
      </w:r>
      <w:r w:rsidR="00571BE9" w:rsidRPr="00571BE9">
        <w:rPr>
          <w:rFonts w:cstheme="minorHAnsi"/>
          <w:color w:val="222222"/>
        </w:rPr>
        <w:t>:</w:t>
      </w:r>
    </w:p>
    <w:p w14:paraId="291C216F" w14:textId="77777777" w:rsidR="00571BE9" w:rsidRPr="00571BE9" w:rsidRDefault="00571BE9" w:rsidP="00571BE9">
      <w:pPr>
        <w:pStyle w:val="Paragrafoelenco"/>
        <w:rPr>
          <w:rFonts w:cstheme="minorHAnsi"/>
          <w:color w:val="222222"/>
        </w:rPr>
      </w:pPr>
    </w:p>
    <w:p w14:paraId="2E4225C4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data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571B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9A475D"/>
    <w:multiLevelType w:val="hybridMultilevel"/>
    <w:tmpl w:val="F580B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2C303B9"/>
    <w:multiLevelType w:val="hybridMultilevel"/>
    <w:tmpl w:val="24FA1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11254"/>
    <w:rsid w:val="001264F1"/>
    <w:rsid w:val="001326A8"/>
    <w:rsid w:val="00132E7F"/>
    <w:rsid w:val="0016765D"/>
    <w:rsid w:val="00172D05"/>
    <w:rsid w:val="001850C0"/>
    <w:rsid w:val="00195FB4"/>
    <w:rsid w:val="001C1CE4"/>
    <w:rsid w:val="001E4C4D"/>
    <w:rsid w:val="001F3DE4"/>
    <w:rsid w:val="00231AB8"/>
    <w:rsid w:val="00247DCF"/>
    <w:rsid w:val="00273EDB"/>
    <w:rsid w:val="003100DB"/>
    <w:rsid w:val="00312FBE"/>
    <w:rsid w:val="00337A03"/>
    <w:rsid w:val="00366693"/>
    <w:rsid w:val="0038538A"/>
    <w:rsid w:val="003A46E3"/>
    <w:rsid w:val="003B1AC8"/>
    <w:rsid w:val="003C4650"/>
    <w:rsid w:val="003D1575"/>
    <w:rsid w:val="003D1AC0"/>
    <w:rsid w:val="003E01BB"/>
    <w:rsid w:val="00412C45"/>
    <w:rsid w:val="004149B8"/>
    <w:rsid w:val="00451E53"/>
    <w:rsid w:val="004615E4"/>
    <w:rsid w:val="004B3377"/>
    <w:rsid w:val="004C5F8A"/>
    <w:rsid w:val="004F5E5B"/>
    <w:rsid w:val="00532BE7"/>
    <w:rsid w:val="0056194C"/>
    <w:rsid w:val="00571BE9"/>
    <w:rsid w:val="00572DE0"/>
    <w:rsid w:val="005807F9"/>
    <w:rsid w:val="005D35FF"/>
    <w:rsid w:val="005D42BD"/>
    <w:rsid w:val="005D675E"/>
    <w:rsid w:val="005F0AA3"/>
    <w:rsid w:val="00605CE5"/>
    <w:rsid w:val="006066EF"/>
    <w:rsid w:val="0063679C"/>
    <w:rsid w:val="00647EB2"/>
    <w:rsid w:val="00671112"/>
    <w:rsid w:val="006745EB"/>
    <w:rsid w:val="006A31B2"/>
    <w:rsid w:val="006B0521"/>
    <w:rsid w:val="006B1E3F"/>
    <w:rsid w:val="006B6671"/>
    <w:rsid w:val="006D4619"/>
    <w:rsid w:val="006E24B6"/>
    <w:rsid w:val="00774A84"/>
    <w:rsid w:val="007A354C"/>
    <w:rsid w:val="007A7349"/>
    <w:rsid w:val="007B521C"/>
    <w:rsid w:val="007D2192"/>
    <w:rsid w:val="007D5D9D"/>
    <w:rsid w:val="00850AA1"/>
    <w:rsid w:val="00864553"/>
    <w:rsid w:val="008B07A6"/>
    <w:rsid w:val="008D07D1"/>
    <w:rsid w:val="008E0A38"/>
    <w:rsid w:val="00927116"/>
    <w:rsid w:val="009352B7"/>
    <w:rsid w:val="009722F7"/>
    <w:rsid w:val="009841DF"/>
    <w:rsid w:val="0099332A"/>
    <w:rsid w:val="009A6822"/>
    <w:rsid w:val="009E550B"/>
    <w:rsid w:val="00A04A50"/>
    <w:rsid w:val="00A21563"/>
    <w:rsid w:val="00A30C6E"/>
    <w:rsid w:val="00A4131E"/>
    <w:rsid w:val="00A915EC"/>
    <w:rsid w:val="00A93D2C"/>
    <w:rsid w:val="00A96FCE"/>
    <w:rsid w:val="00AA2494"/>
    <w:rsid w:val="00AB35E5"/>
    <w:rsid w:val="00AB4D34"/>
    <w:rsid w:val="00AB5B7C"/>
    <w:rsid w:val="00AD4894"/>
    <w:rsid w:val="00AE4043"/>
    <w:rsid w:val="00AE7545"/>
    <w:rsid w:val="00AF6D9D"/>
    <w:rsid w:val="00B055F6"/>
    <w:rsid w:val="00B1675D"/>
    <w:rsid w:val="00B66E9F"/>
    <w:rsid w:val="00B90A5B"/>
    <w:rsid w:val="00BA6CDF"/>
    <w:rsid w:val="00BA7678"/>
    <w:rsid w:val="00BB038A"/>
    <w:rsid w:val="00C117B7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05276"/>
    <w:rsid w:val="00D173F4"/>
    <w:rsid w:val="00D2365C"/>
    <w:rsid w:val="00D55598"/>
    <w:rsid w:val="00DC550C"/>
    <w:rsid w:val="00E02F46"/>
    <w:rsid w:val="00E15859"/>
    <w:rsid w:val="00E2279A"/>
    <w:rsid w:val="00E23C13"/>
    <w:rsid w:val="00E34690"/>
    <w:rsid w:val="00E54BD9"/>
    <w:rsid w:val="00E8781B"/>
    <w:rsid w:val="00E87C4F"/>
    <w:rsid w:val="00E90E60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  <w:style w:type="paragraph" w:styleId="NormaleWeb">
    <w:name w:val="Normal (Web)"/>
    <w:basedOn w:val="Normale"/>
    <w:uiPriority w:val="99"/>
    <w:unhideWhenUsed/>
    <w:rsid w:val="00571B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2025-09-29T10:18:00Z</cp:lastPrinted>
  <dcterms:created xsi:type="dcterms:W3CDTF">2025-09-29T10:56:00Z</dcterms:created>
  <dcterms:modified xsi:type="dcterms:W3CDTF">2025-09-29T10:56:00Z</dcterms:modified>
</cp:coreProperties>
</file>